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89"/>
        <w:tblW w:w="9885" w:type="dxa"/>
        <w:tblBorders>
          <w:bottom w:val="thickThinMediumGap" w:sz="24" w:space="0" w:color="auto"/>
        </w:tblBorders>
        <w:tblLayout w:type="fixed"/>
        <w:tblLook w:val="00A0" w:firstRow="1" w:lastRow="0" w:firstColumn="1" w:lastColumn="0" w:noHBand="0" w:noVBand="0"/>
      </w:tblPr>
      <w:tblGrid>
        <w:gridCol w:w="4462"/>
        <w:gridCol w:w="1362"/>
        <w:gridCol w:w="4061"/>
      </w:tblGrid>
      <w:tr w:rsidR="00A13CA3" w:rsidRPr="00A13CA3" w:rsidTr="00762777">
        <w:trPr>
          <w:trHeight w:val="1701"/>
        </w:trPr>
        <w:tc>
          <w:tcPr>
            <w:tcW w:w="4462" w:type="dxa"/>
            <w:tcBorders>
              <w:top w:val="nil"/>
              <w:left w:val="nil"/>
              <w:bottom w:val="thickThinMediumGap" w:sz="24" w:space="0" w:color="auto"/>
              <w:right w:val="nil"/>
            </w:tcBorders>
            <w:vAlign w:val="center"/>
            <w:hideMark/>
          </w:tcPr>
          <w:p w:rsidR="00A13CA3" w:rsidRPr="00A13CA3" w:rsidRDefault="00A13CA3" w:rsidP="00A13CA3">
            <w:pPr>
              <w:spacing w:after="0"/>
              <w:rPr>
                <w:rFonts w:ascii="Times New Roman" w:eastAsia="Times New Roman" w:hAnsi="Times New Roman" w:cs="Times New Roman"/>
                <w:b/>
                <w:caps/>
                <w:spacing w:val="26"/>
                <w:sz w:val="18"/>
                <w:szCs w:val="18"/>
              </w:rPr>
            </w:pPr>
          </w:p>
          <w:p w:rsidR="00A13CA3" w:rsidRPr="00A13CA3" w:rsidRDefault="00A13CA3" w:rsidP="00A13CA3">
            <w:pPr>
              <w:spacing w:after="0"/>
              <w:rPr>
                <w:rFonts w:ascii="Times New Roman" w:eastAsia="Times New Roman" w:hAnsi="Times New Roman" w:cs="Times New Roman"/>
                <w:b/>
                <w:caps/>
                <w:spacing w:val="26"/>
                <w:sz w:val="18"/>
                <w:szCs w:val="18"/>
              </w:rPr>
            </w:pPr>
          </w:p>
          <w:p w:rsidR="00A13CA3" w:rsidRPr="00A13CA3" w:rsidRDefault="00A13CA3" w:rsidP="00A13CA3">
            <w:pPr>
              <w:spacing w:after="0"/>
              <w:rPr>
                <w:rFonts w:ascii="Times New Roman" w:eastAsia="Times New Roman" w:hAnsi="Times New Roman" w:cs="Times New Roman"/>
                <w:b/>
                <w:caps/>
                <w:spacing w:val="26"/>
                <w:sz w:val="18"/>
                <w:szCs w:val="18"/>
              </w:rPr>
            </w:pPr>
            <w:r w:rsidRPr="00A13CA3">
              <w:rPr>
                <w:rFonts w:ascii="Times New Roman" w:eastAsia="Times New Roman" w:hAnsi="Times New Roman" w:cs="Times New Roman"/>
                <w:b/>
                <w:caps/>
                <w:spacing w:val="26"/>
                <w:sz w:val="18"/>
                <w:szCs w:val="18"/>
              </w:rPr>
              <w:t>Ба</w:t>
            </w:r>
            <w:r w:rsidRPr="00A13CA3">
              <w:rPr>
                <w:rFonts w:ascii="Times New Roman" w:eastAsia="Times New Roman" w:hAnsi="Times New Roman" w:cs="Times New Roman"/>
                <w:b/>
                <w:caps/>
                <w:spacing w:val="26"/>
                <w:sz w:val="18"/>
                <w:szCs w:val="18"/>
                <w:lang w:val="tt-RU"/>
              </w:rPr>
              <w:t>ШК</w:t>
            </w:r>
            <w:r w:rsidRPr="00A13CA3">
              <w:rPr>
                <w:rFonts w:ascii="Times New Roman" w:eastAsia="Times New Roman" w:hAnsi="Times New Roman" w:cs="Times New Roman"/>
                <w:b/>
                <w:caps/>
                <w:spacing w:val="26"/>
                <w:sz w:val="18"/>
                <w:szCs w:val="18"/>
              </w:rPr>
              <w:t xml:space="preserve">ортостан </w:t>
            </w:r>
            <w:r w:rsidRPr="00A13CA3">
              <w:rPr>
                <w:rFonts w:ascii="Times New Roman" w:eastAsia="Times New Roman" w:hAnsi="Times New Roman" w:cs="Times New Roman"/>
                <w:b/>
                <w:caps/>
                <w:noProof/>
                <w:spacing w:val="26"/>
                <w:sz w:val="18"/>
                <w:szCs w:val="18"/>
              </w:rPr>
              <w:t>РеспубликАҺ</w:t>
            </w:r>
            <w:r w:rsidRPr="00A13CA3">
              <w:rPr>
                <w:rFonts w:ascii="Times New Roman" w:eastAsia="Times New Roman" w:hAnsi="Times New Roman" w:cs="Times New Roman"/>
                <w:b/>
                <w:caps/>
                <w:spacing w:val="26"/>
                <w:sz w:val="18"/>
                <w:szCs w:val="18"/>
              </w:rPr>
              <w:t>ы</w:t>
            </w:r>
          </w:p>
          <w:p w:rsidR="00A13CA3" w:rsidRPr="00A13CA3" w:rsidRDefault="00A13CA3" w:rsidP="00A13CA3">
            <w:pPr>
              <w:spacing w:after="0"/>
              <w:jc w:val="center"/>
              <w:rPr>
                <w:rFonts w:ascii="Times New Roman" w:eastAsia="Times New Roman" w:hAnsi="Times New Roman" w:cs="Times New Roman"/>
                <w:b/>
                <w:caps/>
                <w:spacing w:val="26"/>
                <w:sz w:val="18"/>
                <w:szCs w:val="18"/>
              </w:rPr>
            </w:pPr>
            <w:r w:rsidRPr="00A13CA3">
              <w:rPr>
                <w:rFonts w:ascii="Times New Roman" w:eastAsia="Times New Roman" w:hAnsi="Times New Roman" w:cs="Times New Roman"/>
                <w:b/>
                <w:caps/>
                <w:spacing w:val="26"/>
                <w:sz w:val="18"/>
                <w:szCs w:val="18"/>
              </w:rPr>
              <w:t>Шишм</w:t>
            </w:r>
            <w:r w:rsidRPr="00A13CA3">
              <w:rPr>
                <w:rFonts w:ascii="Times New Roman" w:eastAsia="Times New Roman" w:hAnsi="Times New Roman" w:cs="Times New Roman"/>
                <w:b/>
                <w:spacing w:val="26"/>
                <w:sz w:val="18"/>
                <w:szCs w:val="18"/>
              </w:rPr>
              <w:t>Ә</w:t>
            </w:r>
            <w:r w:rsidRPr="00A13CA3">
              <w:rPr>
                <w:rFonts w:ascii="Times New Roman" w:eastAsia="Times New Roman" w:hAnsi="Times New Roman" w:cs="Times New Roman"/>
                <w:b/>
                <w:caps/>
                <w:spacing w:val="26"/>
                <w:sz w:val="18"/>
                <w:szCs w:val="18"/>
              </w:rPr>
              <w:t xml:space="preserve"> районы</w:t>
            </w:r>
          </w:p>
          <w:p w:rsidR="00A13CA3" w:rsidRPr="00A13CA3" w:rsidRDefault="00A13CA3" w:rsidP="00A13CA3">
            <w:pPr>
              <w:spacing w:after="0"/>
              <w:jc w:val="center"/>
              <w:rPr>
                <w:rFonts w:ascii="Times New Roman" w:eastAsia="Times New Roman" w:hAnsi="Times New Roman" w:cs="Times New Roman"/>
                <w:b/>
                <w:caps/>
                <w:spacing w:val="26"/>
                <w:sz w:val="18"/>
                <w:szCs w:val="18"/>
              </w:rPr>
            </w:pPr>
            <w:r w:rsidRPr="00A13CA3">
              <w:rPr>
                <w:rFonts w:ascii="Times New Roman" w:eastAsia="Times New Roman" w:hAnsi="Times New Roman" w:cs="Times New Roman"/>
                <w:b/>
                <w:caps/>
                <w:spacing w:val="26"/>
                <w:sz w:val="18"/>
                <w:szCs w:val="18"/>
              </w:rPr>
              <w:t>МУНИЦИПАЛЬ РАЙОНЫныҢ</w:t>
            </w:r>
          </w:p>
          <w:p w:rsidR="00A13CA3" w:rsidRPr="00A13CA3" w:rsidRDefault="00A13CA3" w:rsidP="00A13CA3">
            <w:pPr>
              <w:keepNext/>
              <w:spacing w:after="0"/>
              <w:jc w:val="center"/>
              <w:outlineLvl w:val="2"/>
              <w:rPr>
                <w:rFonts w:ascii="Times New Roman" w:eastAsia="Times New Roman" w:hAnsi="Times New Roman" w:cs="Times New Roman"/>
                <w:b/>
                <w:spacing w:val="26"/>
                <w:sz w:val="18"/>
                <w:szCs w:val="18"/>
              </w:rPr>
            </w:pPr>
            <w:r w:rsidRPr="00A13CA3">
              <w:rPr>
                <w:rFonts w:ascii="Times New Roman" w:eastAsia="Times New Roman" w:hAnsi="Times New Roman" w:cs="Times New Roman"/>
                <w:b/>
                <w:spacing w:val="26"/>
                <w:sz w:val="18"/>
                <w:szCs w:val="18"/>
              </w:rPr>
              <w:t>ӢӘРМИ АУЫЛ СОВЕТЫ</w:t>
            </w:r>
          </w:p>
          <w:p w:rsidR="00A13CA3" w:rsidRPr="00A13CA3" w:rsidRDefault="00A13CA3" w:rsidP="00A13CA3">
            <w:pPr>
              <w:keepNext/>
              <w:spacing w:after="0"/>
              <w:jc w:val="center"/>
              <w:outlineLvl w:val="2"/>
              <w:rPr>
                <w:rFonts w:ascii="Times New Roman" w:eastAsia="Times New Roman" w:hAnsi="Times New Roman" w:cs="Times New Roman"/>
                <w:b/>
                <w:caps/>
                <w:spacing w:val="26"/>
                <w:sz w:val="18"/>
                <w:szCs w:val="18"/>
              </w:rPr>
            </w:pPr>
            <w:r w:rsidRPr="00A13CA3">
              <w:rPr>
                <w:rFonts w:ascii="Times New Roman" w:eastAsia="Times New Roman" w:hAnsi="Times New Roman" w:cs="Times New Roman"/>
                <w:b/>
                <w:caps/>
                <w:spacing w:val="26"/>
                <w:sz w:val="18"/>
                <w:szCs w:val="18"/>
              </w:rPr>
              <w:t xml:space="preserve">ауыл биЛӘмӘҺе </w:t>
            </w:r>
          </w:p>
          <w:p w:rsidR="00A13CA3" w:rsidRPr="00A13CA3" w:rsidRDefault="00A13CA3" w:rsidP="00A13CA3">
            <w:pPr>
              <w:keepNext/>
              <w:spacing w:after="0"/>
              <w:jc w:val="center"/>
              <w:outlineLvl w:val="2"/>
              <w:rPr>
                <w:rFonts w:ascii="Times New Roman" w:eastAsia="Times New Roman" w:hAnsi="Times New Roman" w:cs="Times New Roman"/>
                <w:b/>
                <w:spacing w:val="26"/>
                <w:sz w:val="18"/>
                <w:szCs w:val="18"/>
              </w:rPr>
            </w:pPr>
            <w:r w:rsidRPr="00A13CA3">
              <w:rPr>
                <w:rFonts w:ascii="Times New Roman" w:eastAsia="Times New Roman" w:hAnsi="Times New Roman" w:cs="Times New Roman"/>
                <w:b/>
                <w:caps/>
                <w:spacing w:val="26"/>
                <w:sz w:val="18"/>
                <w:szCs w:val="18"/>
              </w:rPr>
              <w:t>хакимиӘте</w:t>
            </w:r>
          </w:p>
        </w:tc>
        <w:tc>
          <w:tcPr>
            <w:tcW w:w="1362" w:type="dxa"/>
            <w:tcBorders>
              <w:top w:val="nil"/>
              <w:left w:val="nil"/>
              <w:bottom w:val="thickThinMediumGap" w:sz="24" w:space="0" w:color="auto"/>
              <w:right w:val="nil"/>
            </w:tcBorders>
            <w:vAlign w:val="center"/>
            <w:hideMark/>
          </w:tcPr>
          <w:p w:rsidR="00A13CA3" w:rsidRPr="00A13CA3" w:rsidRDefault="00A13CA3" w:rsidP="00A13CA3">
            <w:pPr>
              <w:tabs>
                <w:tab w:val="left" w:pos="708"/>
                <w:tab w:val="center" w:pos="4153"/>
                <w:tab w:val="right" w:pos="8306"/>
              </w:tabs>
              <w:spacing w:after="0"/>
              <w:jc w:val="center"/>
              <w:rPr>
                <w:rFonts w:ascii="Times New Roman" w:eastAsia="Times New Roman" w:hAnsi="Times New Roman" w:cs="Times New Roman"/>
                <w:b/>
                <w:noProof/>
                <w:sz w:val="20"/>
                <w:szCs w:val="20"/>
              </w:rPr>
            </w:pPr>
            <w:r w:rsidRPr="00A13CA3">
              <w:rPr>
                <w:rFonts w:ascii="Times New Roman" w:eastAsia="Times New Roman" w:hAnsi="Times New Roman" w:cs="Times New Roman"/>
                <w:b/>
                <w:noProof/>
                <w:sz w:val="20"/>
                <w:szCs w:val="20"/>
                <w:lang w:eastAsia="ru-RU"/>
              </w:rPr>
              <w:drawing>
                <wp:inline distT="0" distB="0" distL="0" distR="0" wp14:anchorId="5268D3AD" wp14:editId="1A8D79E7">
                  <wp:extent cx="59055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81050"/>
                          </a:xfrm>
                          <a:prstGeom prst="rect">
                            <a:avLst/>
                          </a:prstGeom>
                          <a:noFill/>
                          <a:ln>
                            <a:noFill/>
                          </a:ln>
                        </pic:spPr>
                      </pic:pic>
                    </a:graphicData>
                  </a:graphic>
                </wp:inline>
              </w:drawing>
            </w:r>
          </w:p>
        </w:tc>
        <w:tc>
          <w:tcPr>
            <w:tcW w:w="4061" w:type="dxa"/>
            <w:tcBorders>
              <w:top w:val="nil"/>
              <w:left w:val="nil"/>
              <w:bottom w:val="thickThinMediumGap" w:sz="24" w:space="0" w:color="auto"/>
              <w:right w:val="nil"/>
            </w:tcBorders>
            <w:vAlign w:val="center"/>
            <w:hideMark/>
          </w:tcPr>
          <w:p w:rsidR="00A13CA3" w:rsidRPr="00A13CA3" w:rsidRDefault="00A13CA3" w:rsidP="00A13CA3">
            <w:pPr>
              <w:spacing w:after="0"/>
              <w:rPr>
                <w:rFonts w:ascii="Times New Roman" w:eastAsia="Times New Roman" w:hAnsi="Times New Roman" w:cs="Times New Roman"/>
                <w:b/>
                <w:caps/>
                <w:spacing w:val="26"/>
                <w:sz w:val="18"/>
                <w:szCs w:val="18"/>
              </w:rPr>
            </w:pPr>
          </w:p>
          <w:p w:rsidR="00A13CA3" w:rsidRPr="00A13CA3" w:rsidRDefault="00A13CA3" w:rsidP="00A13CA3">
            <w:pPr>
              <w:spacing w:after="0"/>
              <w:jc w:val="center"/>
              <w:rPr>
                <w:rFonts w:ascii="Times New Roman" w:eastAsia="Times New Roman" w:hAnsi="Times New Roman" w:cs="Times New Roman"/>
                <w:b/>
                <w:caps/>
                <w:spacing w:val="26"/>
                <w:sz w:val="18"/>
                <w:szCs w:val="18"/>
              </w:rPr>
            </w:pPr>
          </w:p>
          <w:p w:rsidR="00A13CA3" w:rsidRPr="00A13CA3" w:rsidRDefault="00A13CA3" w:rsidP="00A13CA3">
            <w:pPr>
              <w:spacing w:after="0"/>
              <w:rPr>
                <w:rFonts w:ascii="Times New Roman" w:eastAsia="Times New Roman" w:hAnsi="Times New Roman" w:cs="Times New Roman"/>
                <w:b/>
                <w:caps/>
                <w:spacing w:val="26"/>
                <w:sz w:val="18"/>
                <w:szCs w:val="18"/>
              </w:rPr>
            </w:pPr>
            <w:r w:rsidRPr="00A13CA3">
              <w:rPr>
                <w:rFonts w:ascii="Times New Roman" w:eastAsia="Times New Roman" w:hAnsi="Times New Roman" w:cs="Times New Roman"/>
                <w:b/>
                <w:caps/>
                <w:spacing w:val="26"/>
                <w:sz w:val="18"/>
                <w:szCs w:val="18"/>
              </w:rPr>
              <w:t xml:space="preserve">             администрация</w:t>
            </w:r>
          </w:p>
          <w:p w:rsidR="00A13CA3" w:rsidRPr="00A13CA3" w:rsidRDefault="00A13CA3" w:rsidP="00A13CA3">
            <w:pPr>
              <w:spacing w:after="0"/>
              <w:jc w:val="center"/>
              <w:rPr>
                <w:rFonts w:ascii="Times New Roman" w:eastAsia="Times New Roman" w:hAnsi="Times New Roman" w:cs="Times New Roman"/>
                <w:b/>
                <w:caps/>
                <w:spacing w:val="26"/>
                <w:sz w:val="18"/>
                <w:szCs w:val="18"/>
              </w:rPr>
            </w:pPr>
            <w:r w:rsidRPr="00A13CA3">
              <w:rPr>
                <w:rFonts w:ascii="Times New Roman" w:eastAsia="Times New Roman" w:hAnsi="Times New Roman" w:cs="Times New Roman"/>
                <w:b/>
                <w:caps/>
                <w:spacing w:val="26"/>
                <w:sz w:val="18"/>
                <w:szCs w:val="18"/>
              </w:rPr>
              <w:t>СЕЛЬСКОГО ПОСЕЛЕНИЯ</w:t>
            </w:r>
          </w:p>
          <w:p w:rsidR="00A13CA3" w:rsidRPr="00A13CA3" w:rsidRDefault="00A13CA3" w:rsidP="00A13CA3">
            <w:pPr>
              <w:spacing w:after="0"/>
              <w:jc w:val="center"/>
              <w:rPr>
                <w:rFonts w:ascii="Times New Roman" w:eastAsia="Times New Roman" w:hAnsi="Times New Roman" w:cs="Times New Roman"/>
                <w:b/>
                <w:caps/>
                <w:spacing w:val="26"/>
                <w:sz w:val="18"/>
                <w:szCs w:val="18"/>
              </w:rPr>
            </w:pPr>
            <w:r w:rsidRPr="00A13CA3">
              <w:rPr>
                <w:rFonts w:ascii="Times New Roman" w:eastAsia="Times New Roman" w:hAnsi="Times New Roman" w:cs="Times New Roman"/>
                <w:b/>
                <w:caps/>
                <w:spacing w:val="26"/>
                <w:sz w:val="18"/>
                <w:szCs w:val="18"/>
              </w:rPr>
              <w:t>ЕРЕМЕЕВСКИЙ сельсовет</w:t>
            </w:r>
          </w:p>
          <w:p w:rsidR="00A13CA3" w:rsidRPr="00A13CA3" w:rsidRDefault="00A13CA3" w:rsidP="00A13CA3">
            <w:pPr>
              <w:spacing w:after="0"/>
              <w:jc w:val="center"/>
              <w:rPr>
                <w:rFonts w:ascii="Times New Roman" w:eastAsia="Times New Roman" w:hAnsi="Times New Roman" w:cs="Times New Roman"/>
                <w:b/>
                <w:caps/>
                <w:spacing w:val="26"/>
                <w:sz w:val="18"/>
                <w:szCs w:val="18"/>
              </w:rPr>
            </w:pPr>
            <w:r w:rsidRPr="00A13CA3">
              <w:rPr>
                <w:rFonts w:ascii="Times New Roman" w:eastAsia="Times New Roman" w:hAnsi="Times New Roman" w:cs="Times New Roman"/>
                <w:b/>
                <w:caps/>
                <w:spacing w:val="26"/>
                <w:sz w:val="18"/>
                <w:szCs w:val="18"/>
              </w:rPr>
              <w:t>МУНИЦИПАЛЬНОГО РАЙОНА</w:t>
            </w:r>
          </w:p>
          <w:p w:rsidR="00A13CA3" w:rsidRPr="00A13CA3" w:rsidRDefault="00A13CA3" w:rsidP="00A13CA3">
            <w:pPr>
              <w:spacing w:after="0"/>
              <w:jc w:val="center"/>
              <w:rPr>
                <w:rFonts w:ascii="Times New Roman" w:eastAsia="Times New Roman" w:hAnsi="Times New Roman" w:cs="Times New Roman"/>
                <w:b/>
                <w:caps/>
                <w:noProof/>
                <w:spacing w:val="26"/>
                <w:sz w:val="18"/>
                <w:szCs w:val="18"/>
              </w:rPr>
            </w:pPr>
            <w:r w:rsidRPr="00A13CA3">
              <w:rPr>
                <w:rFonts w:ascii="Times New Roman" w:eastAsia="Times New Roman" w:hAnsi="Times New Roman" w:cs="Times New Roman"/>
                <w:b/>
                <w:caps/>
                <w:spacing w:val="26"/>
                <w:sz w:val="18"/>
                <w:szCs w:val="18"/>
              </w:rPr>
              <w:t>ЧишминскИЙ район РеспубликИ</w:t>
            </w:r>
            <w:r w:rsidRPr="00A13CA3">
              <w:rPr>
                <w:rFonts w:ascii="Times New Roman" w:eastAsia="Times New Roman" w:hAnsi="Times New Roman" w:cs="Times New Roman"/>
                <w:b/>
                <w:caps/>
                <w:noProof/>
                <w:spacing w:val="26"/>
                <w:sz w:val="18"/>
                <w:szCs w:val="18"/>
              </w:rPr>
              <w:t xml:space="preserve"> Башкортостан</w:t>
            </w:r>
          </w:p>
        </w:tc>
      </w:tr>
      <w:tr w:rsidR="00A13CA3" w:rsidRPr="00A13CA3" w:rsidTr="00762777">
        <w:trPr>
          <w:trHeight w:val="880"/>
        </w:trPr>
        <w:tc>
          <w:tcPr>
            <w:tcW w:w="4462" w:type="dxa"/>
            <w:tcBorders>
              <w:top w:val="thickThinMediumGap" w:sz="24" w:space="0" w:color="auto"/>
              <w:left w:val="nil"/>
              <w:bottom w:val="nil"/>
              <w:right w:val="nil"/>
            </w:tcBorders>
          </w:tcPr>
          <w:p w:rsidR="00A13CA3" w:rsidRPr="00A13CA3" w:rsidRDefault="00A13CA3" w:rsidP="00A13CA3">
            <w:pPr>
              <w:widowControl w:val="0"/>
              <w:autoSpaceDE w:val="0"/>
              <w:autoSpaceDN w:val="0"/>
              <w:adjustRightInd w:val="0"/>
              <w:spacing w:after="0"/>
              <w:outlineLvl w:val="0"/>
              <w:rPr>
                <w:rFonts w:ascii="Times New Roman" w:eastAsia="Times New Roman" w:hAnsi="Times New Roman" w:cs="Times New Roman"/>
                <w:b/>
                <w:bCs/>
                <w:sz w:val="28"/>
                <w:szCs w:val="28"/>
              </w:rPr>
            </w:pPr>
            <w:r w:rsidRPr="00A13CA3">
              <w:rPr>
                <w:rFonts w:ascii="Times New Roman" w:eastAsia="Times New Roman" w:hAnsi="Times New Roman" w:cs="Times New Roman"/>
                <w:bCs/>
                <w:sz w:val="28"/>
                <w:szCs w:val="28"/>
              </w:rPr>
              <w:t xml:space="preserve">            </w:t>
            </w:r>
            <w:r w:rsidRPr="00A13CA3">
              <w:rPr>
                <w:rFonts w:ascii="Times New Roman" w:eastAsia="Times New Roman" w:hAnsi="Times New Roman" w:cs="Times New Roman"/>
                <w:b/>
                <w:bCs/>
                <w:sz w:val="28"/>
                <w:szCs w:val="28"/>
              </w:rPr>
              <w:t>КАРАР</w:t>
            </w:r>
          </w:p>
          <w:p w:rsidR="00A13CA3" w:rsidRPr="00A13CA3" w:rsidRDefault="00A13CA3" w:rsidP="00A13CA3">
            <w:pPr>
              <w:widowControl w:val="0"/>
              <w:autoSpaceDE w:val="0"/>
              <w:autoSpaceDN w:val="0"/>
              <w:adjustRightInd w:val="0"/>
              <w:spacing w:after="0"/>
              <w:outlineLvl w:val="0"/>
              <w:rPr>
                <w:rFonts w:ascii="Times New Roman" w:eastAsia="Times New Roman" w:hAnsi="Times New Roman" w:cs="Times New Roman"/>
                <w:bCs/>
                <w:sz w:val="28"/>
                <w:szCs w:val="28"/>
              </w:rPr>
            </w:pPr>
            <w:r w:rsidRPr="00A13CA3">
              <w:rPr>
                <w:rFonts w:ascii="Times New Roman" w:eastAsia="Times New Roman" w:hAnsi="Times New Roman" w:cs="Times New Roman"/>
                <w:bCs/>
                <w:sz w:val="28"/>
                <w:szCs w:val="28"/>
              </w:rPr>
              <w:t xml:space="preserve">           </w:t>
            </w:r>
            <w:r w:rsidRPr="00A13CA3">
              <w:rPr>
                <w:rFonts w:ascii="Times New Roman" w:eastAsia="Calibri" w:hAnsi="Times New Roman" w:cs="Times New Roman"/>
                <w:sz w:val="28"/>
                <w:szCs w:val="28"/>
              </w:rPr>
              <w:t>«01» июня 2021 й.</w:t>
            </w:r>
          </w:p>
        </w:tc>
        <w:tc>
          <w:tcPr>
            <w:tcW w:w="1362" w:type="dxa"/>
            <w:tcBorders>
              <w:top w:val="thickThinMediumGap" w:sz="24" w:space="0" w:color="auto"/>
              <w:left w:val="nil"/>
              <w:bottom w:val="nil"/>
              <w:right w:val="nil"/>
            </w:tcBorders>
          </w:tcPr>
          <w:p w:rsidR="00A13CA3" w:rsidRPr="00A13CA3" w:rsidRDefault="00A13CA3" w:rsidP="00A13CA3">
            <w:pPr>
              <w:widowControl w:val="0"/>
              <w:autoSpaceDE w:val="0"/>
              <w:autoSpaceDN w:val="0"/>
              <w:spacing w:after="0"/>
              <w:ind w:firstLine="720"/>
              <w:rPr>
                <w:rFonts w:ascii="Times New Roman" w:eastAsia="Times New Roman" w:hAnsi="Times New Roman" w:cs="Times New Roman"/>
                <w:i/>
                <w:caps/>
                <w:sz w:val="28"/>
                <w:szCs w:val="28"/>
              </w:rPr>
            </w:pPr>
          </w:p>
          <w:p w:rsidR="00A13CA3" w:rsidRPr="00A13CA3" w:rsidRDefault="00A13CA3" w:rsidP="00A13CA3">
            <w:pPr>
              <w:widowControl w:val="0"/>
              <w:autoSpaceDE w:val="0"/>
              <w:autoSpaceDN w:val="0"/>
              <w:spacing w:after="0"/>
              <w:rPr>
                <w:rFonts w:ascii="Times New Roman" w:eastAsia="Times New Roman" w:hAnsi="Times New Roman" w:cs="Times New Roman"/>
                <w:caps/>
                <w:sz w:val="28"/>
                <w:szCs w:val="28"/>
              </w:rPr>
            </w:pPr>
            <w:r w:rsidRPr="00A13CA3">
              <w:rPr>
                <w:rFonts w:ascii="Times New Roman" w:eastAsia="Calibri" w:hAnsi="Times New Roman" w:cs="Times New Roman"/>
                <w:sz w:val="28"/>
                <w:szCs w:val="28"/>
              </w:rPr>
              <w:t>№67</w:t>
            </w:r>
          </w:p>
        </w:tc>
        <w:tc>
          <w:tcPr>
            <w:tcW w:w="4061" w:type="dxa"/>
            <w:tcBorders>
              <w:top w:val="thickThinMediumGap" w:sz="24" w:space="0" w:color="auto"/>
              <w:left w:val="nil"/>
              <w:bottom w:val="nil"/>
              <w:right w:val="nil"/>
            </w:tcBorders>
          </w:tcPr>
          <w:p w:rsidR="00A13CA3" w:rsidRPr="00A13CA3" w:rsidRDefault="00A13CA3" w:rsidP="00A13CA3">
            <w:pPr>
              <w:widowControl w:val="0"/>
              <w:tabs>
                <w:tab w:val="left" w:pos="708"/>
                <w:tab w:val="center" w:pos="4153"/>
                <w:tab w:val="right" w:pos="8306"/>
              </w:tabs>
              <w:autoSpaceDE w:val="0"/>
              <w:autoSpaceDN w:val="0"/>
              <w:spacing w:after="0"/>
              <w:rPr>
                <w:rFonts w:ascii="Times New Roman" w:eastAsia="Times New Roman" w:hAnsi="Times New Roman" w:cs="Times New Roman"/>
                <w:sz w:val="28"/>
                <w:szCs w:val="28"/>
              </w:rPr>
            </w:pPr>
            <w:r w:rsidRPr="00A13CA3">
              <w:rPr>
                <w:rFonts w:ascii="Times New Roman" w:eastAsia="Calibri" w:hAnsi="Times New Roman" w:cs="Times New Roman"/>
                <w:sz w:val="28"/>
                <w:szCs w:val="28"/>
              </w:rPr>
              <w:t xml:space="preserve">       </w:t>
            </w:r>
            <w:r w:rsidRPr="00A13CA3">
              <w:rPr>
                <w:rFonts w:ascii="Times New Roman" w:eastAsia="Calibri" w:hAnsi="Times New Roman" w:cs="Times New Roman"/>
                <w:b/>
                <w:sz w:val="28"/>
                <w:szCs w:val="28"/>
              </w:rPr>
              <w:t>ПОСТАНОВЛЕНИЕ</w:t>
            </w:r>
          </w:p>
          <w:p w:rsidR="00A13CA3" w:rsidRPr="00A13CA3" w:rsidRDefault="00A13CA3" w:rsidP="00A13CA3">
            <w:pPr>
              <w:widowControl w:val="0"/>
              <w:tabs>
                <w:tab w:val="left" w:pos="708"/>
                <w:tab w:val="center" w:pos="4153"/>
                <w:tab w:val="right" w:pos="8306"/>
              </w:tabs>
              <w:autoSpaceDE w:val="0"/>
              <w:autoSpaceDN w:val="0"/>
              <w:spacing w:after="0"/>
              <w:jc w:val="center"/>
              <w:rPr>
                <w:rFonts w:ascii="Times New Roman" w:eastAsia="Calibri" w:hAnsi="Times New Roman" w:cs="Times New Roman"/>
                <w:sz w:val="28"/>
                <w:szCs w:val="28"/>
              </w:rPr>
            </w:pPr>
            <w:r w:rsidRPr="00A13CA3">
              <w:rPr>
                <w:rFonts w:ascii="Times New Roman" w:eastAsia="Calibri" w:hAnsi="Times New Roman" w:cs="Times New Roman"/>
                <w:sz w:val="28"/>
                <w:szCs w:val="28"/>
              </w:rPr>
              <w:t>«01» июня 2021 г.</w:t>
            </w:r>
          </w:p>
          <w:p w:rsidR="00A13CA3" w:rsidRPr="00A13CA3" w:rsidRDefault="00A13CA3" w:rsidP="00A13CA3">
            <w:pPr>
              <w:widowControl w:val="0"/>
              <w:tabs>
                <w:tab w:val="left" w:pos="708"/>
                <w:tab w:val="center" w:pos="4153"/>
                <w:tab w:val="right" w:pos="8306"/>
              </w:tabs>
              <w:autoSpaceDE w:val="0"/>
              <w:autoSpaceDN w:val="0"/>
              <w:spacing w:after="0"/>
              <w:jc w:val="center"/>
              <w:rPr>
                <w:rFonts w:ascii="Times New Roman" w:eastAsia="Times New Roman" w:hAnsi="Times New Roman" w:cs="Times New Roman"/>
                <w:sz w:val="28"/>
                <w:szCs w:val="28"/>
              </w:rPr>
            </w:pPr>
          </w:p>
        </w:tc>
      </w:tr>
    </w:tbl>
    <w:p w:rsidR="00A13CA3" w:rsidRPr="00A13CA3" w:rsidRDefault="00A13CA3" w:rsidP="00A13CA3">
      <w:pPr>
        <w:widowControl w:val="0"/>
        <w:autoSpaceDE w:val="0"/>
        <w:autoSpaceDN w:val="0"/>
        <w:adjustRightInd w:val="0"/>
        <w:spacing w:after="0" w:line="240" w:lineRule="auto"/>
        <w:ind w:firstLine="851"/>
        <w:jc w:val="center"/>
        <w:rPr>
          <w:rFonts w:ascii="Times New Roman" w:eastAsia="Times New Roman" w:hAnsi="Times New Roman" w:cs="Times New Roman"/>
          <w:b/>
          <w:bCs/>
          <w:sz w:val="28"/>
          <w:szCs w:val="28"/>
          <w:lang w:eastAsia="ru-RU"/>
        </w:rPr>
      </w:pPr>
      <w:r w:rsidRPr="00A13CA3">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«Признание садового дома жилым домом и жилого дома – садовым домом»</w:t>
      </w:r>
      <w:r w:rsidRPr="00A13CA3">
        <w:rPr>
          <w:rFonts w:ascii="Times New Roman" w:eastAsia="Times New Roman" w:hAnsi="Times New Roman" w:cs="Times New Roman"/>
          <w:b/>
          <w:bCs/>
          <w:sz w:val="28"/>
          <w:szCs w:val="28"/>
          <w:lang w:eastAsia="ru-RU"/>
        </w:rPr>
        <w:t xml:space="preserve"> на территории муниципального образования сельское поселение Еремеевский сельсовет муниципального района Чишминский район республики Башкортостан</w:t>
      </w:r>
    </w:p>
    <w:p w:rsidR="00A13CA3" w:rsidRPr="00A13CA3" w:rsidRDefault="00A13CA3" w:rsidP="00A13CA3">
      <w:pPr>
        <w:spacing w:after="120" w:line="240" w:lineRule="auto"/>
        <w:jc w:val="both"/>
        <w:rPr>
          <w:rFonts w:ascii="Times New Roman" w:eastAsia="Times New Roman" w:hAnsi="Times New Roman" w:cs="Times New Roman"/>
          <w:sz w:val="28"/>
          <w:szCs w:val="28"/>
          <w:lang w:eastAsia="ru-RU"/>
        </w:rPr>
      </w:pPr>
    </w:p>
    <w:p w:rsidR="00A13CA3" w:rsidRPr="00A13CA3" w:rsidRDefault="00A13CA3" w:rsidP="00A13CA3">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3CA3">
        <w:rPr>
          <w:rFonts w:ascii="Times New Roman" w:eastAsia="Times New Roman" w:hAnsi="Times New Roman" w:cs="Times New Roman"/>
          <w:sz w:val="28"/>
          <w:szCs w:val="28"/>
          <w:lang w:eastAsia="ru-RU"/>
        </w:rPr>
        <w:t>В соответствии с частью 3 статьи 23 Федерального закона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Еремеевский сельсовет муниципального района Чишминский район Республики Башкортостан</w:t>
      </w:r>
    </w:p>
    <w:p w:rsidR="00A13CA3" w:rsidRPr="00A13CA3" w:rsidRDefault="00A13CA3" w:rsidP="00A13CA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3CA3" w:rsidRPr="00A13CA3" w:rsidRDefault="00A13CA3" w:rsidP="00A13CA3">
      <w:pPr>
        <w:spacing w:after="0" w:line="240" w:lineRule="auto"/>
        <w:ind w:firstLine="709"/>
        <w:jc w:val="center"/>
        <w:rPr>
          <w:rFonts w:ascii="Times New Roman" w:eastAsia="Times New Roman" w:hAnsi="Times New Roman" w:cs="Times New Roman"/>
          <w:b/>
          <w:sz w:val="28"/>
          <w:szCs w:val="28"/>
          <w:lang w:eastAsia="ru-RU"/>
        </w:rPr>
      </w:pPr>
      <w:r w:rsidRPr="00A13CA3">
        <w:rPr>
          <w:rFonts w:ascii="Times New Roman" w:eastAsia="Times New Roman" w:hAnsi="Times New Roman" w:cs="Times New Roman"/>
          <w:b/>
          <w:sz w:val="28"/>
          <w:szCs w:val="28"/>
          <w:lang w:eastAsia="ru-RU"/>
        </w:rPr>
        <w:t>ПОСТАНОВЛЯЕТ:</w:t>
      </w:r>
    </w:p>
    <w:p w:rsidR="00A13CA3" w:rsidRPr="00A13CA3" w:rsidRDefault="00A13CA3" w:rsidP="00A13CA3">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r w:rsidRPr="00A13CA3">
        <w:rPr>
          <w:rFonts w:ascii="Times New Roman" w:eastAsia="Times New Roman" w:hAnsi="Times New Roman" w:cs="Times New Roman"/>
          <w:sz w:val="28"/>
          <w:szCs w:val="28"/>
          <w:lang w:eastAsia="ru-RU"/>
        </w:rPr>
        <w:t>1. Утвердить Административный регламент по предоставлению муниципальной услуги Администрацией сельского поселения Еремеевский сельсовет муниципального района Чишминский район Республики Башкортостан «Признание садового дома жилым домом и жилого дома – садовым домом» на территории муниципального образования сельское поселение Еремеевский сельсовет муниципального район Чишминский район Республики Башкортостан.</w:t>
      </w:r>
    </w:p>
    <w:p w:rsidR="00A13CA3" w:rsidRPr="00A13CA3" w:rsidRDefault="00A13CA3" w:rsidP="00A13CA3">
      <w:pPr>
        <w:spacing w:after="0" w:line="240" w:lineRule="auto"/>
        <w:ind w:firstLine="709"/>
        <w:jc w:val="both"/>
        <w:rPr>
          <w:rFonts w:ascii="Times New Roman" w:eastAsia="Times New Roman" w:hAnsi="Times New Roman" w:cs="Times New Roman"/>
          <w:sz w:val="28"/>
          <w:szCs w:val="28"/>
          <w:lang w:eastAsia="ru-RU"/>
        </w:rPr>
      </w:pPr>
      <w:r w:rsidRPr="00A13CA3">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опубликования (обнародования).</w:t>
      </w:r>
    </w:p>
    <w:p w:rsidR="00A13CA3" w:rsidRPr="00A13CA3" w:rsidRDefault="00A13CA3" w:rsidP="00A13CA3">
      <w:pPr>
        <w:spacing w:after="0" w:line="259" w:lineRule="auto"/>
        <w:ind w:firstLine="709"/>
        <w:jc w:val="both"/>
        <w:rPr>
          <w:rFonts w:ascii="Times New Roman" w:eastAsia="Calibri" w:hAnsi="Times New Roman" w:cs="Times New Roman"/>
          <w:bCs/>
          <w:sz w:val="28"/>
          <w:szCs w:val="28"/>
          <w:u w:val="single"/>
        </w:rPr>
      </w:pPr>
      <w:r w:rsidRPr="00A13CA3">
        <w:rPr>
          <w:rFonts w:ascii="Times New Roman" w:eastAsia="Times New Roman" w:hAnsi="Times New Roman" w:cs="Times New Roman"/>
          <w:sz w:val="28"/>
          <w:szCs w:val="28"/>
          <w:lang w:eastAsia="ru-RU"/>
        </w:rPr>
        <w:t xml:space="preserve">3. </w:t>
      </w:r>
      <w:r w:rsidRPr="00A13CA3">
        <w:rPr>
          <w:rFonts w:ascii="Times New Roman" w:eastAsia="Calibri" w:hAnsi="Times New Roman" w:cs="Times New Roman"/>
          <w:sz w:val="28"/>
          <w:szCs w:val="28"/>
        </w:rPr>
        <w:t>Обнародовать настоящее постановление на информационном стенде в администрации сельского поселения Еремеевский  сельсовет муниципального района Чишминский район Республики Башкортостан по адресу: с.Еремеево ул.Центральная, д.18 и на официальном сайте (</w:t>
      </w:r>
      <w:hyperlink r:id="rId9" w:history="1">
        <w:r w:rsidRPr="00A13CA3">
          <w:rPr>
            <w:rFonts w:ascii="Times New Roman" w:eastAsia="Calibri" w:hAnsi="Times New Roman" w:cs="Times New Roman"/>
            <w:bCs/>
            <w:color w:val="091373"/>
            <w:sz w:val="28"/>
            <w:szCs w:val="28"/>
            <w:u w:val="single"/>
            <w:lang w:val="en-US"/>
          </w:rPr>
          <w:t>http</w:t>
        </w:r>
        <w:r w:rsidRPr="00A13CA3">
          <w:rPr>
            <w:rFonts w:ascii="Times New Roman" w:eastAsia="Calibri" w:hAnsi="Times New Roman" w:cs="Times New Roman"/>
            <w:bCs/>
            <w:color w:val="091373"/>
            <w:sz w:val="28"/>
            <w:szCs w:val="28"/>
            <w:u w:val="single"/>
          </w:rPr>
          <w:t>://еремеевский.рф</w:t>
        </w:r>
      </w:hyperlink>
      <w:r w:rsidRPr="00A13CA3">
        <w:rPr>
          <w:rFonts w:ascii="Times New Roman" w:eastAsia="Calibri" w:hAnsi="Times New Roman" w:cs="Times New Roman"/>
          <w:bCs/>
          <w:sz w:val="28"/>
          <w:szCs w:val="28"/>
          <w:u w:val="single"/>
        </w:rPr>
        <w:t>).</w:t>
      </w:r>
    </w:p>
    <w:p w:rsidR="00A13CA3" w:rsidRPr="00A13CA3" w:rsidRDefault="00A13CA3" w:rsidP="00A13C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3CA3">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A13CA3" w:rsidRPr="00A13CA3" w:rsidRDefault="00A13CA3" w:rsidP="00A13C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13CA3" w:rsidRPr="00A13CA3" w:rsidRDefault="00A13CA3" w:rsidP="00A13CA3">
      <w:pPr>
        <w:spacing w:after="0" w:line="240" w:lineRule="auto"/>
        <w:rPr>
          <w:rFonts w:ascii="Times New Roman" w:eastAsia="Times New Roman" w:hAnsi="Times New Roman" w:cs="Times New Roman"/>
          <w:sz w:val="28"/>
          <w:szCs w:val="28"/>
          <w:lang w:eastAsia="ru-RU"/>
        </w:rPr>
      </w:pPr>
      <w:r w:rsidRPr="00A13CA3">
        <w:rPr>
          <w:rFonts w:ascii="Times New Roman" w:eastAsia="Times New Roman" w:hAnsi="Times New Roman" w:cs="Times New Roman"/>
          <w:sz w:val="28"/>
          <w:szCs w:val="28"/>
          <w:lang w:eastAsia="ru-RU"/>
        </w:rPr>
        <w:t xml:space="preserve">Глава сельского поселения </w:t>
      </w:r>
    </w:p>
    <w:p w:rsidR="00A13CA3" w:rsidRPr="00A13CA3" w:rsidRDefault="00A13CA3" w:rsidP="00A13CA3">
      <w:pPr>
        <w:spacing w:after="0" w:line="240" w:lineRule="auto"/>
        <w:rPr>
          <w:rFonts w:ascii="Times New Roman" w:eastAsia="Times New Roman" w:hAnsi="Times New Roman" w:cs="Times New Roman"/>
          <w:sz w:val="28"/>
          <w:szCs w:val="28"/>
          <w:lang w:eastAsia="ru-RU"/>
        </w:rPr>
      </w:pPr>
      <w:r w:rsidRPr="00A13CA3">
        <w:rPr>
          <w:rFonts w:ascii="Times New Roman" w:eastAsia="Times New Roman" w:hAnsi="Times New Roman" w:cs="Times New Roman"/>
          <w:sz w:val="28"/>
          <w:szCs w:val="28"/>
          <w:lang w:eastAsia="ru-RU"/>
        </w:rPr>
        <w:t xml:space="preserve">Еремеевский  сельсовет </w:t>
      </w:r>
      <w:r w:rsidRPr="00A13CA3">
        <w:rPr>
          <w:rFonts w:ascii="Times New Roman" w:eastAsia="Times New Roman" w:hAnsi="Times New Roman" w:cs="Times New Roman"/>
          <w:sz w:val="28"/>
          <w:szCs w:val="28"/>
          <w:lang w:eastAsia="ru-RU"/>
        </w:rPr>
        <w:tab/>
      </w:r>
      <w:r w:rsidRPr="00A13CA3">
        <w:rPr>
          <w:rFonts w:ascii="Times New Roman" w:eastAsia="Times New Roman" w:hAnsi="Times New Roman" w:cs="Times New Roman"/>
          <w:sz w:val="28"/>
          <w:szCs w:val="28"/>
          <w:lang w:eastAsia="ru-RU"/>
        </w:rPr>
        <w:tab/>
      </w:r>
      <w:r w:rsidRPr="00A13CA3">
        <w:rPr>
          <w:rFonts w:ascii="Times New Roman" w:eastAsia="Times New Roman" w:hAnsi="Times New Roman" w:cs="Times New Roman"/>
          <w:sz w:val="28"/>
          <w:szCs w:val="28"/>
          <w:lang w:eastAsia="ru-RU"/>
        </w:rPr>
        <w:tab/>
      </w:r>
      <w:r w:rsidRPr="00A13CA3">
        <w:rPr>
          <w:rFonts w:ascii="Times New Roman" w:eastAsia="Times New Roman" w:hAnsi="Times New Roman" w:cs="Times New Roman"/>
          <w:sz w:val="28"/>
          <w:szCs w:val="28"/>
          <w:lang w:eastAsia="ru-RU"/>
        </w:rPr>
        <w:tab/>
      </w:r>
      <w:r w:rsidRPr="00A13CA3">
        <w:rPr>
          <w:rFonts w:ascii="Times New Roman" w:eastAsia="Times New Roman" w:hAnsi="Times New Roman" w:cs="Times New Roman"/>
          <w:sz w:val="28"/>
          <w:szCs w:val="28"/>
          <w:lang w:eastAsia="ru-RU"/>
        </w:rPr>
        <w:tab/>
        <w:t xml:space="preserve">   Х.Ш.Исмагилов</w:t>
      </w:r>
    </w:p>
    <w:p w:rsidR="00A13CA3" w:rsidRPr="00A13CA3" w:rsidRDefault="00A13CA3" w:rsidP="00A13CA3">
      <w:pPr>
        <w:tabs>
          <w:tab w:val="left" w:pos="7425"/>
        </w:tabs>
        <w:spacing w:after="0" w:line="240" w:lineRule="auto"/>
        <w:jc w:val="both"/>
        <w:rPr>
          <w:rFonts w:ascii="Times New Roman" w:eastAsia="Calibri" w:hAnsi="Times New Roman" w:cs="Times New Roman"/>
          <w:b/>
          <w:sz w:val="18"/>
          <w:szCs w:val="18"/>
        </w:rPr>
      </w:pPr>
      <w:r w:rsidRPr="00A13CA3">
        <w:rPr>
          <w:rFonts w:ascii="Times New Roman" w:eastAsia="Calibri" w:hAnsi="Times New Roman" w:cs="Times New Roman"/>
          <w:b/>
          <w:sz w:val="18"/>
          <w:szCs w:val="18"/>
        </w:rPr>
        <w:lastRenderedPageBreak/>
        <w:t xml:space="preserve">                                                                          </w:t>
      </w:r>
    </w:p>
    <w:p w:rsidR="00A13CA3" w:rsidRPr="00A13CA3" w:rsidRDefault="00A13CA3" w:rsidP="00A13CA3">
      <w:pPr>
        <w:tabs>
          <w:tab w:val="left" w:pos="7425"/>
        </w:tabs>
        <w:spacing w:after="0" w:line="240" w:lineRule="auto"/>
        <w:ind w:left="-142" w:firstLine="426"/>
        <w:jc w:val="both"/>
        <w:rPr>
          <w:rFonts w:ascii="Times New Roman" w:eastAsia="Calibri" w:hAnsi="Times New Roman" w:cs="Times New Roman"/>
          <w:b/>
          <w:sz w:val="18"/>
          <w:szCs w:val="18"/>
        </w:rPr>
      </w:pPr>
      <w:r w:rsidRPr="00A13CA3">
        <w:rPr>
          <w:rFonts w:ascii="Times New Roman" w:eastAsia="Calibri" w:hAnsi="Times New Roman" w:cs="Times New Roman"/>
          <w:b/>
          <w:sz w:val="18"/>
          <w:szCs w:val="18"/>
        </w:rPr>
        <w:t xml:space="preserve">                                                                            </w:t>
      </w:r>
    </w:p>
    <w:p w:rsidR="00A13CA3" w:rsidRPr="00A13CA3" w:rsidRDefault="00A13CA3" w:rsidP="00A13CA3">
      <w:pPr>
        <w:tabs>
          <w:tab w:val="left" w:pos="7425"/>
        </w:tabs>
        <w:spacing w:after="0" w:line="240" w:lineRule="auto"/>
        <w:ind w:left="-142" w:firstLine="426"/>
        <w:jc w:val="right"/>
        <w:rPr>
          <w:rFonts w:ascii="Times New Roman" w:eastAsia="Calibri" w:hAnsi="Times New Roman" w:cs="Times New Roman"/>
          <w:b/>
          <w:sz w:val="18"/>
          <w:szCs w:val="18"/>
        </w:rPr>
      </w:pPr>
      <w:r w:rsidRPr="00A13CA3">
        <w:rPr>
          <w:rFonts w:ascii="Times New Roman" w:eastAsia="Calibri" w:hAnsi="Times New Roman" w:cs="Times New Roman"/>
          <w:b/>
          <w:sz w:val="18"/>
          <w:szCs w:val="18"/>
        </w:rPr>
        <w:t xml:space="preserve">  Утвержден</w:t>
      </w:r>
    </w:p>
    <w:p w:rsidR="00A13CA3" w:rsidRPr="00A13CA3" w:rsidRDefault="00A13CA3" w:rsidP="00A13CA3">
      <w:pPr>
        <w:widowControl w:val="0"/>
        <w:autoSpaceDE w:val="0"/>
        <w:autoSpaceDN w:val="0"/>
        <w:adjustRightInd w:val="0"/>
        <w:spacing w:after="0" w:line="240" w:lineRule="auto"/>
        <w:ind w:left="-142" w:firstLine="426"/>
        <w:jc w:val="right"/>
        <w:rPr>
          <w:rFonts w:ascii="Times New Roman" w:eastAsia="Calibri" w:hAnsi="Times New Roman" w:cs="Times New Roman"/>
          <w:b/>
          <w:sz w:val="18"/>
          <w:szCs w:val="18"/>
        </w:rPr>
      </w:pPr>
      <w:r w:rsidRPr="00A13CA3">
        <w:rPr>
          <w:rFonts w:ascii="Times New Roman" w:eastAsia="Calibri" w:hAnsi="Times New Roman" w:cs="Times New Roman"/>
          <w:b/>
          <w:sz w:val="18"/>
          <w:szCs w:val="18"/>
        </w:rPr>
        <w:t xml:space="preserve">                                                                                                постановлением </w:t>
      </w:r>
    </w:p>
    <w:p w:rsidR="00A13CA3" w:rsidRPr="00A13CA3" w:rsidRDefault="00A13CA3" w:rsidP="00A13CA3">
      <w:pPr>
        <w:widowControl w:val="0"/>
        <w:autoSpaceDE w:val="0"/>
        <w:autoSpaceDN w:val="0"/>
        <w:adjustRightInd w:val="0"/>
        <w:spacing w:after="0" w:line="240" w:lineRule="auto"/>
        <w:ind w:left="-142" w:firstLine="426"/>
        <w:jc w:val="right"/>
        <w:rPr>
          <w:rFonts w:ascii="Times New Roman" w:eastAsia="Calibri" w:hAnsi="Times New Roman" w:cs="Times New Roman"/>
          <w:b/>
          <w:bCs/>
          <w:sz w:val="18"/>
          <w:szCs w:val="18"/>
        </w:rPr>
      </w:pPr>
      <w:r w:rsidRPr="00A13CA3">
        <w:rPr>
          <w:rFonts w:ascii="Times New Roman" w:eastAsia="Calibri" w:hAnsi="Times New Roman" w:cs="Times New Roman"/>
          <w:b/>
          <w:sz w:val="18"/>
          <w:szCs w:val="18"/>
        </w:rPr>
        <w:t xml:space="preserve">                                                                              Администрации</w:t>
      </w:r>
      <w:r w:rsidRPr="00A13CA3">
        <w:rPr>
          <w:rFonts w:ascii="Times New Roman" w:eastAsia="Calibri" w:hAnsi="Times New Roman" w:cs="Times New Roman"/>
          <w:b/>
          <w:bCs/>
          <w:sz w:val="18"/>
          <w:szCs w:val="18"/>
        </w:rPr>
        <w:t xml:space="preserve"> сельского поселения </w:t>
      </w:r>
    </w:p>
    <w:p w:rsidR="00A13CA3" w:rsidRPr="00A13CA3" w:rsidRDefault="00A13CA3" w:rsidP="00A13CA3">
      <w:pPr>
        <w:widowControl w:val="0"/>
        <w:autoSpaceDE w:val="0"/>
        <w:autoSpaceDN w:val="0"/>
        <w:adjustRightInd w:val="0"/>
        <w:spacing w:after="0" w:line="240" w:lineRule="auto"/>
        <w:ind w:left="-142" w:firstLine="426"/>
        <w:jc w:val="right"/>
        <w:rPr>
          <w:rFonts w:ascii="Times New Roman" w:eastAsia="Calibri" w:hAnsi="Times New Roman" w:cs="Times New Roman"/>
          <w:b/>
          <w:bCs/>
          <w:sz w:val="18"/>
          <w:szCs w:val="18"/>
        </w:rPr>
      </w:pPr>
      <w:r w:rsidRPr="00A13CA3">
        <w:rPr>
          <w:rFonts w:ascii="Times New Roman" w:eastAsia="Calibri" w:hAnsi="Times New Roman" w:cs="Times New Roman"/>
          <w:b/>
          <w:bCs/>
          <w:sz w:val="18"/>
          <w:szCs w:val="18"/>
        </w:rPr>
        <w:t>Еремеевский сельсовет</w:t>
      </w:r>
    </w:p>
    <w:p w:rsidR="00A13CA3" w:rsidRPr="00A13CA3" w:rsidRDefault="00A13CA3" w:rsidP="00A13CA3">
      <w:pPr>
        <w:widowControl w:val="0"/>
        <w:autoSpaceDE w:val="0"/>
        <w:autoSpaceDN w:val="0"/>
        <w:adjustRightInd w:val="0"/>
        <w:spacing w:after="0" w:line="240" w:lineRule="auto"/>
        <w:ind w:left="-142" w:firstLine="426"/>
        <w:jc w:val="right"/>
        <w:rPr>
          <w:rFonts w:ascii="Times New Roman" w:eastAsia="Calibri" w:hAnsi="Times New Roman" w:cs="Times New Roman"/>
          <w:b/>
          <w:bCs/>
          <w:sz w:val="18"/>
          <w:szCs w:val="18"/>
        </w:rPr>
      </w:pPr>
      <w:r w:rsidRPr="00A13CA3">
        <w:rPr>
          <w:rFonts w:ascii="Times New Roman" w:eastAsia="Calibri" w:hAnsi="Times New Roman" w:cs="Times New Roman"/>
          <w:b/>
          <w:bCs/>
          <w:sz w:val="18"/>
          <w:szCs w:val="18"/>
        </w:rPr>
        <w:t xml:space="preserve"> муниципального района Чишминский район </w:t>
      </w:r>
    </w:p>
    <w:p w:rsidR="00A13CA3" w:rsidRPr="00A13CA3" w:rsidRDefault="00A13CA3" w:rsidP="00A13CA3">
      <w:pPr>
        <w:widowControl w:val="0"/>
        <w:tabs>
          <w:tab w:val="left" w:pos="7655"/>
        </w:tabs>
        <w:autoSpaceDE w:val="0"/>
        <w:autoSpaceDN w:val="0"/>
        <w:adjustRightInd w:val="0"/>
        <w:spacing w:after="0" w:line="240" w:lineRule="auto"/>
        <w:ind w:left="-142" w:firstLine="426"/>
        <w:jc w:val="right"/>
        <w:rPr>
          <w:rFonts w:ascii="Times New Roman" w:eastAsia="Calibri" w:hAnsi="Times New Roman" w:cs="Times New Roman"/>
          <w:b/>
          <w:sz w:val="18"/>
          <w:szCs w:val="18"/>
        </w:rPr>
      </w:pPr>
      <w:r w:rsidRPr="00A13CA3">
        <w:rPr>
          <w:rFonts w:ascii="Times New Roman" w:eastAsia="Calibri" w:hAnsi="Times New Roman" w:cs="Times New Roman"/>
          <w:b/>
          <w:bCs/>
          <w:sz w:val="18"/>
          <w:szCs w:val="18"/>
        </w:rPr>
        <w:t xml:space="preserve">                                                        Республики Башкортостан</w:t>
      </w:r>
      <w:r w:rsidRPr="00A13CA3">
        <w:rPr>
          <w:rFonts w:ascii="Times New Roman" w:eastAsia="Calibri" w:hAnsi="Times New Roman" w:cs="Times New Roman"/>
          <w:b/>
          <w:sz w:val="18"/>
          <w:szCs w:val="18"/>
        </w:rPr>
        <w:t xml:space="preserve">                                       </w:t>
      </w:r>
    </w:p>
    <w:p w:rsidR="00A13CA3" w:rsidRPr="00A13CA3" w:rsidRDefault="00A13CA3" w:rsidP="00A13CA3">
      <w:pPr>
        <w:widowControl w:val="0"/>
        <w:autoSpaceDE w:val="0"/>
        <w:autoSpaceDN w:val="0"/>
        <w:adjustRightInd w:val="0"/>
        <w:spacing w:after="0" w:line="240" w:lineRule="auto"/>
        <w:ind w:left="-142" w:firstLine="426"/>
        <w:jc w:val="right"/>
        <w:rPr>
          <w:rFonts w:ascii="Times New Roman" w:eastAsia="Calibri" w:hAnsi="Times New Roman" w:cs="Times New Roman"/>
          <w:b/>
          <w:sz w:val="18"/>
          <w:szCs w:val="18"/>
        </w:rPr>
      </w:pPr>
      <w:r w:rsidRPr="00A13CA3">
        <w:rPr>
          <w:rFonts w:ascii="Times New Roman" w:eastAsia="Calibri" w:hAnsi="Times New Roman" w:cs="Times New Roman"/>
          <w:b/>
          <w:sz w:val="18"/>
          <w:szCs w:val="18"/>
        </w:rPr>
        <w:t xml:space="preserve">от </w:t>
      </w:r>
      <w:r w:rsidRPr="00A13CA3">
        <w:rPr>
          <w:rFonts w:ascii="Times New Roman" w:eastAsia="Calibri" w:hAnsi="Times New Roman" w:cs="Times New Roman"/>
          <w:b/>
          <w:sz w:val="20"/>
          <w:szCs w:val="20"/>
          <w:lang w:eastAsia="ru-RU"/>
        </w:rPr>
        <w:t>«01» июня  2021</w:t>
      </w:r>
      <w:r w:rsidRPr="00A13CA3">
        <w:rPr>
          <w:rFonts w:ascii="Times New Roman" w:eastAsia="Calibri" w:hAnsi="Times New Roman" w:cs="Times New Roman"/>
          <w:sz w:val="28"/>
          <w:szCs w:val="28"/>
          <w:lang w:eastAsia="ru-RU"/>
        </w:rPr>
        <w:t xml:space="preserve"> </w:t>
      </w:r>
      <w:r w:rsidRPr="00A13CA3">
        <w:rPr>
          <w:rFonts w:ascii="Times New Roman" w:eastAsia="Calibri" w:hAnsi="Times New Roman" w:cs="Times New Roman"/>
          <w:b/>
          <w:sz w:val="18"/>
          <w:szCs w:val="18"/>
        </w:rPr>
        <w:t>года   № 67</w:t>
      </w:r>
    </w:p>
    <w:p w:rsidR="00A13CA3" w:rsidRPr="00A13CA3" w:rsidRDefault="00A13CA3" w:rsidP="00A13CA3">
      <w:pPr>
        <w:widowControl w:val="0"/>
        <w:tabs>
          <w:tab w:val="left" w:pos="7655"/>
        </w:tabs>
        <w:autoSpaceDE w:val="0"/>
        <w:autoSpaceDN w:val="0"/>
        <w:adjustRightInd w:val="0"/>
        <w:spacing w:after="0" w:line="240" w:lineRule="auto"/>
        <w:ind w:left="-142" w:firstLine="426"/>
        <w:jc w:val="center"/>
        <w:rPr>
          <w:rFonts w:ascii="Times New Roman" w:eastAsia="Calibri" w:hAnsi="Times New Roman" w:cs="Times New Roman"/>
          <w:b/>
          <w:sz w:val="18"/>
          <w:szCs w:val="18"/>
        </w:rPr>
      </w:pPr>
    </w:p>
    <w:p w:rsidR="00A13CA3" w:rsidRPr="00A13CA3" w:rsidRDefault="00A13CA3" w:rsidP="00A13CA3">
      <w:pPr>
        <w:widowControl w:val="0"/>
        <w:tabs>
          <w:tab w:val="left" w:pos="567"/>
        </w:tabs>
        <w:spacing w:after="0" w:line="240" w:lineRule="auto"/>
        <w:ind w:left="-142" w:firstLine="426"/>
        <w:contextualSpacing/>
        <w:jc w:val="both"/>
        <w:rPr>
          <w:rFonts w:ascii="Times New Roman" w:eastAsia="Times New Roman" w:hAnsi="Times New Roman" w:cs="Times New Roman"/>
          <w:b/>
          <w:sz w:val="18"/>
          <w:szCs w:val="18"/>
          <w:lang w:eastAsia="ru-RU"/>
        </w:rPr>
      </w:pPr>
    </w:p>
    <w:p w:rsidR="00A13CA3" w:rsidRPr="00A13CA3" w:rsidRDefault="00A13CA3" w:rsidP="00A13CA3">
      <w:pPr>
        <w:tabs>
          <w:tab w:val="left" w:pos="2835"/>
        </w:tabs>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b/>
          <w:sz w:val="18"/>
          <w:szCs w:val="18"/>
          <w:lang w:eastAsia="ru-RU"/>
        </w:rPr>
        <w:t xml:space="preserve">Административный регламент предоставления муниципальной услуги «Признание садового дома жилым домом и жилого дома – садовым домом» на территории Администрации </w:t>
      </w:r>
      <w:r w:rsidRPr="00A13CA3">
        <w:rPr>
          <w:rFonts w:ascii="Times New Roman" w:eastAsia="Times New Roman" w:hAnsi="Times New Roman" w:cs="Times New Roman"/>
          <w:b/>
          <w:bCs/>
          <w:sz w:val="18"/>
          <w:szCs w:val="18"/>
        </w:rPr>
        <w:t>сельского поселения Еремеевский сельсовет муниципального района Чишминский район Республики Башкортостан</w:t>
      </w:r>
    </w:p>
    <w:p w:rsidR="00A13CA3" w:rsidRPr="00A13CA3" w:rsidRDefault="00A13CA3" w:rsidP="00A13CA3">
      <w:pPr>
        <w:widowControl w:val="0"/>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p>
    <w:p w:rsidR="00A13CA3" w:rsidRPr="00A13CA3" w:rsidRDefault="00A13CA3" w:rsidP="00A13CA3">
      <w:pPr>
        <w:widowControl w:val="0"/>
        <w:numPr>
          <w:ilvl w:val="0"/>
          <w:numId w:val="33"/>
        </w:numPr>
        <w:tabs>
          <w:tab w:val="left" w:pos="567"/>
        </w:tabs>
        <w:spacing w:after="0" w:line="240" w:lineRule="auto"/>
        <w:ind w:left="-142" w:firstLine="426"/>
        <w:contextualSpacing/>
        <w:jc w:val="center"/>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Общие положения</w:t>
      </w:r>
    </w:p>
    <w:p w:rsidR="00A13CA3" w:rsidRPr="00A13CA3" w:rsidRDefault="00A13CA3" w:rsidP="00A13CA3">
      <w:pPr>
        <w:widowControl w:val="0"/>
        <w:tabs>
          <w:tab w:val="left" w:pos="567"/>
        </w:tabs>
        <w:spacing w:after="0" w:line="240" w:lineRule="auto"/>
        <w:ind w:left="-142" w:firstLine="426"/>
        <w:contextualSpacing/>
        <w:rPr>
          <w:rFonts w:ascii="Times New Roman" w:eastAsia="Times New Roman" w:hAnsi="Times New Roman" w:cs="Times New Roman"/>
          <w:b/>
          <w:sz w:val="18"/>
          <w:szCs w:val="18"/>
          <w:lang w:eastAsia="ru-RU"/>
        </w:rPr>
      </w:pPr>
    </w:p>
    <w:p w:rsidR="00A13CA3" w:rsidRPr="00A13CA3" w:rsidRDefault="00A13CA3" w:rsidP="00A13CA3">
      <w:pPr>
        <w:widowControl w:val="0"/>
        <w:tabs>
          <w:tab w:val="left" w:pos="0"/>
        </w:tabs>
        <w:spacing w:after="0" w:line="240" w:lineRule="auto"/>
        <w:ind w:left="-142" w:firstLine="426"/>
        <w:jc w:val="center"/>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Предмет регулирования Административного регламента</w:t>
      </w:r>
    </w:p>
    <w:p w:rsidR="00A13CA3" w:rsidRPr="00A13CA3" w:rsidRDefault="00A13CA3" w:rsidP="00A13CA3">
      <w:pPr>
        <w:widowControl w:val="0"/>
        <w:tabs>
          <w:tab w:val="left" w:pos="567"/>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1.1 Административный регламент предоставления муниципальной услуги «Признание садового дома жилым домом и жилого дома – садовым домом»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садового дома жилым домом и жилого дома – садовым домом в  Администрации </w:t>
      </w:r>
      <w:r w:rsidRPr="00A13CA3">
        <w:rPr>
          <w:rFonts w:ascii="Times New Roman" w:eastAsia="Times New Roman" w:hAnsi="Times New Roman" w:cs="Times New Roman"/>
          <w:bCs/>
          <w:sz w:val="18"/>
          <w:szCs w:val="18"/>
        </w:rPr>
        <w:t>сельского поселения Еремеевский сельсовет муниципального района Чишминский район Республики Башкортостан</w:t>
      </w:r>
      <w:r w:rsidRPr="00A13CA3">
        <w:rPr>
          <w:rFonts w:ascii="Times New Roman" w:eastAsia="Times New Roman" w:hAnsi="Times New Roman" w:cs="Times New Roman"/>
          <w:sz w:val="18"/>
          <w:szCs w:val="18"/>
          <w:lang w:eastAsia="ru-RU"/>
        </w:rPr>
        <w:t xml:space="preserve"> (далее – Административный регламент).</w:t>
      </w:r>
    </w:p>
    <w:p w:rsidR="00A13CA3" w:rsidRPr="00A13CA3" w:rsidRDefault="00A13CA3" w:rsidP="00A13CA3">
      <w:pPr>
        <w:widowControl w:val="0"/>
        <w:tabs>
          <w:tab w:val="left" w:pos="567"/>
        </w:tabs>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widowControl w:val="0"/>
        <w:tabs>
          <w:tab w:val="left" w:pos="0"/>
        </w:tabs>
        <w:spacing w:after="0" w:line="240" w:lineRule="auto"/>
        <w:ind w:left="-142" w:firstLine="426"/>
        <w:jc w:val="center"/>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Круг Заявителей</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1.2. Заявителями на получение муниципальной услуги являются физические и юридические лица вне зависимости от места фактического проживания или постоянной регистрации, являющиеся собственниками садового дома или жилого дома, расположенного в границах территории в  Администрации </w:t>
      </w:r>
      <w:r w:rsidRPr="00A13CA3">
        <w:rPr>
          <w:rFonts w:ascii="Times New Roman" w:eastAsia="Times New Roman" w:hAnsi="Times New Roman" w:cs="Times New Roman"/>
          <w:bCs/>
          <w:sz w:val="18"/>
          <w:szCs w:val="18"/>
        </w:rPr>
        <w:t>сельского поселения Еремеевский сельсовет муниципального района Чишминский район Республики Башкортостан</w:t>
      </w:r>
      <w:r w:rsidRPr="00A13CA3">
        <w:rPr>
          <w:rFonts w:ascii="Times New Roman" w:eastAsia="Times New Roman" w:hAnsi="Times New Roman" w:cs="Times New Roman"/>
          <w:sz w:val="18"/>
          <w:szCs w:val="18"/>
          <w:lang w:eastAsia="ru-RU"/>
        </w:rPr>
        <w:t>.</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autoSpaceDE w:val="0"/>
        <w:autoSpaceDN w:val="0"/>
        <w:adjustRightInd w:val="0"/>
        <w:spacing w:after="0" w:line="240" w:lineRule="auto"/>
        <w:ind w:left="-142" w:firstLine="426"/>
        <w:jc w:val="center"/>
        <w:outlineLvl w:val="0"/>
        <w:rPr>
          <w:rFonts w:ascii="Times New Roman" w:eastAsia="Times New Roman" w:hAnsi="Times New Roman" w:cs="Times New Roman"/>
          <w:b/>
          <w:bCs/>
          <w:sz w:val="18"/>
          <w:szCs w:val="18"/>
          <w:lang w:eastAsia="ru-RU"/>
        </w:rPr>
      </w:pPr>
      <w:r w:rsidRPr="00A13CA3">
        <w:rPr>
          <w:rFonts w:ascii="Times New Roman" w:eastAsia="Times New Roman" w:hAnsi="Times New Roman" w:cs="Times New Roman"/>
          <w:b/>
          <w:bCs/>
          <w:sz w:val="18"/>
          <w:szCs w:val="18"/>
          <w:lang w:eastAsia="ru-RU"/>
        </w:rPr>
        <w:t>Требования к порядку информирования о предоставлении муниципальной услуги</w:t>
      </w:r>
    </w:p>
    <w:p w:rsidR="00A13CA3" w:rsidRPr="00A13CA3" w:rsidRDefault="00A13CA3" w:rsidP="00A13CA3">
      <w:pPr>
        <w:tabs>
          <w:tab w:val="left" w:pos="7425"/>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1.4. Информирование о порядке предоставления муниципальной услуги осуществляется:</w:t>
      </w:r>
    </w:p>
    <w:p w:rsidR="00A13CA3" w:rsidRPr="00A13CA3" w:rsidRDefault="00A13CA3" w:rsidP="00A13CA3">
      <w:pPr>
        <w:widowControl w:val="0"/>
        <w:numPr>
          <w:ilvl w:val="2"/>
          <w:numId w:val="12"/>
        </w:numPr>
        <w:tabs>
          <w:tab w:val="left" w:pos="851"/>
          <w:tab w:val="left" w:pos="1134"/>
        </w:tabs>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непосредственно при личном приеме заявителя в  Администрации </w:t>
      </w:r>
      <w:r w:rsidRPr="00A13CA3">
        <w:rPr>
          <w:rFonts w:ascii="Times New Roman" w:eastAsia="Times New Roman" w:hAnsi="Times New Roman" w:cs="Times New Roman"/>
          <w:bCs/>
          <w:sz w:val="18"/>
          <w:szCs w:val="18"/>
        </w:rPr>
        <w:t>сельского поселения Еремеевский сельсовет муниципального района Чишминский район Республики Башкортостан</w:t>
      </w:r>
      <w:r w:rsidRPr="00A13CA3">
        <w:rPr>
          <w:rFonts w:ascii="Times New Roman" w:eastAsia="Calibri" w:hAnsi="Times New Roman" w:cs="Times New Roman"/>
          <w:sz w:val="18"/>
          <w:szCs w:val="18"/>
          <w:lang w:eastAsia="ru-RU"/>
        </w:rPr>
        <w:t>)</w:t>
      </w:r>
      <w:r w:rsidRPr="00A13CA3">
        <w:rPr>
          <w:rFonts w:ascii="Times New Roman" w:eastAsia="Times New Roman" w:hAnsi="Times New Roman" w:cs="Times New Roman"/>
          <w:sz w:val="18"/>
          <w:szCs w:val="18"/>
          <w:lang w:eastAsia="ru-RU"/>
        </w:rPr>
        <w:t xml:space="preserve">, </w:t>
      </w:r>
      <w:r w:rsidRPr="00A13CA3">
        <w:rPr>
          <w:rFonts w:ascii="Times New Roman" w:eastAsia="Calibri" w:hAnsi="Times New Roman" w:cs="Times New Roman"/>
          <w:sz w:val="18"/>
          <w:szCs w:val="18"/>
          <w:lang w:eastAsia="ru-RU"/>
        </w:rPr>
        <w:t xml:space="preserve">организации, уполномоченной на предоставление муниципальной услуги, при наличии)  (далее – Администрация, </w:t>
      </w:r>
      <w:r w:rsidRPr="00A13CA3">
        <w:rPr>
          <w:rFonts w:ascii="Times New Roman" w:eastAsia="Times New Roman" w:hAnsi="Times New Roman" w:cs="Times New Roman"/>
          <w:sz w:val="18"/>
          <w:szCs w:val="18"/>
          <w:lang w:eastAsia="ru-RU"/>
        </w:rPr>
        <w:t>Уполномоченный орган)</w:t>
      </w:r>
      <w:r w:rsidRPr="00A13CA3">
        <w:rPr>
          <w:rFonts w:ascii="Times New Roman" w:eastAsia="Calibri" w:hAnsi="Times New Roman" w:cs="Times New Roman"/>
          <w:sz w:val="18"/>
          <w:szCs w:val="18"/>
          <w:lang w:eastAsia="ru-RU"/>
        </w:rPr>
        <w:t xml:space="preserve"> </w:t>
      </w:r>
      <w:r w:rsidRPr="00A13CA3">
        <w:rPr>
          <w:rFonts w:ascii="Times New Roman" w:eastAsia="Times New Roman" w:hAnsi="Times New Roman" w:cs="Times New Roman"/>
          <w:sz w:val="18"/>
          <w:szCs w:val="18"/>
          <w:lang w:eastAsia="ru-RU"/>
        </w:rPr>
        <w:t xml:space="preserve">или многофункциональном центре предоставления государственных и муниципальных услуг (далее </w:t>
      </w:r>
      <w:r w:rsidRPr="00A13CA3">
        <w:rPr>
          <w:rFonts w:ascii="Times New Roman" w:eastAsia="Calibri" w:hAnsi="Times New Roman" w:cs="Times New Roman"/>
          <w:sz w:val="18"/>
          <w:szCs w:val="18"/>
          <w:lang w:eastAsia="ru-RU"/>
        </w:rPr>
        <w:t xml:space="preserve">– </w:t>
      </w:r>
      <w:r w:rsidRPr="00A13CA3">
        <w:rPr>
          <w:rFonts w:ascii="Times New Roman" w:eastAsia="Times New Roman" w:hAnsi="Times New Roman" w:cs="Times New Roman"/>
          <w:sz w:val="18"/>
          <w:szCs w:val="18"/>
          <w:lang w:eastAsia="ru-RU"/>
        </w:rPr>
        <w:t>многофункциональный центр);</w:t>
      </w:r>
    </w:p>
    <w:p w:rsidR="00A13CA3" w:rsidRPr="00A13CA3" w:rsidRDefault="00A13CA3" w:rsidP="00A13CA3">
      <w:pPr>
        <w:widowControl w:val="0"/>
        <w:numPr>
          <w:ilvl w:val="2"/>
          <w:numId w:val="12"/>
        </w:numPr>
        <w:tabs>
          <w:tab w:val="left" w:pos="851"/>
          <w:tab w:val="left" w:pos="1134"/>
        </w:tabs>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по телефону в Администрации (Уполномоченном органе) или многофункциональном центре;</w:t>
      </w:r>
    </w:p>
    <w:p w:rsidR="00A13CA3" w:rsidRPr="00A13CA3" w:rsidRDefault="00A13CA3" w:rsidP="00A13CA3">
      <w:pPr>
        <w:widowControl w:val="0"/>
        <w:numPr>
          <w:ilvl w:val="2"/>
          <w:numId w:val="12"/>
        </w:numPr>
        <w:tabs>
          <w:tab w:val="left" w:pos="851"/>
          <w:tab w:val="left" w:pos="1134"/>
        </w:tabs>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письменно, в том числе посредством электронной почты, факсимильной связи;</w:t>
      </w:r>
    </w:p>
    <w:p w:rsidR="00A13CA3" w:rsidRPr="00A13CA3" w:rsidRDefault="00A13CA3" w:rsidP="00A13CA3">
      <w:pPr>
        <w:widowControl w:val="0"/>
        <w:numPr>
          <w:ilvl w:val="2"/>
          <w:numId w:val="12"/>
        </w:numPr>
        <w:tabs>
          <w:tab w:val="left" w:pos="851"/>
          <w:tab w:val="left" w:pos="1134"/>
        </w:tabs>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посредством размещения в открытой и доступной форме информации:</w:t>
      </w:r>
    </w:p>
    <w:p w:rsidR="00A13CA3" w:rsidRPr="00A13CA3" w:rsidRDefault="00A13CA3" w:rsidP="00A13CA3">
      <w:pPr>
        <w:widowControl w:val="0"/>
        <w:tabs>
          <w:tab w:val="left" w:pos="851"/>
          <w:tab w:val="left" w:pos="1134"/>
        </w:tabs>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на Портале государственных и муниципальных услуг (функций) Республики Башкортостан (www.gosuslugi.bashkortostan.ru) (далее – РПГУ);</w:t>
      </w:r>
    </w:p>
    <w:p w:rsidR="00A13CA3" w:rsidRPr="00A13CA3" w:rsidRDefault="00A13CA3" w:rsidP="00A13CA3">
      <w:pPr>
        <w:spacing w:after="0" w:line="240" w:lineRule="auto"/>
        <w:ind w:left="-142" w:firstLine="426"/>
        <w:rPr>
          <w:rFonts w:ascii="Times New Roman" w:eastAsia="Times New Roman" w:hAnsi="Times New Roman" w:cs="Times New Roman"/>
          <w:sz w:val="18"/>
          <w:szCs w:val="18"/>
          <w:u w:val="single"/>
          <w:lang w:eastAsia="ru-RU"/>
        </w:rPr>
      </w:pPr>
      <w:r w:rsidRPr="00A13CA3">
        <w:rPr>
          <w:rFonts w:ascii="Times New Roman" w:eastAsia="Times New Roman" w:hAnsi="Times New Roman" w:cs="Times New Roman"/>
          <w:sz w:val="18"/>
          <w:szCs w:val="18"/>
          <w:lang w:eastAsia="ru-RU"/>
        </w:rPr>
        <w:t xml:space="preserve">на официальных сайтах Администрации (Уполномоченного органа) </w:t>
      </w:r>
      <w:hyperlink r:id="rId10" w:history="1">
        <w:r w:rsidRPr="00A13CA3">
          <w:rPr>
            <w:rFonts w:ascii="Times New Roman" w:eastAsia="Calibri" w:hAnsi="Times New Roman" w:cs="Times New Roman"/>
            <w:bCs/>
            <w:color w:val="091373"/>
            <w:sz w:val="18"/>
            <w:szCs w:val="18"/>
            <w:u w:val="single"/>
            <w:lang w:val="en-US"/>
          </w:rPr>
          <w:t>http</w:t>
        </w:r>
        <w:r w:rsidRPr="00A13CA3">
          <w:rPr>
            <w:rFonts w:ascii="Times New Roman" w:eastAsia="Calibri" w:hAnsi="Times New Roman" w:cs="Times New Roman"/>
            <w:bCs/>
            <w:color w:val="091373"/>
            <w:sz w:val="18"/>
            <w:szCs w:val="18"/>
            <w:u w:val="single"/>
          </w:rPr>
          <w:t>://еремеевский.рф</w:t>
        </w:r>
      </w:hyperlink>
    </w:p>
    <w:p w:rsidR="00A13CA3" w:rsidRPr="00A13CA3" w:rsidRDefault="00A13CA3" w:rsidP="00A13CA3">
      <w:pPr>
        <w:widowControl w:val="0"/>
        <w:tabs>
          <w:tab w:val="left" w:pos="851"/>
          <w:tab w:val="left" w:pos="1134"/>
        </w:tabs>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а);посредством размещения информации на информационных стендах Администрации (Уполномоченного органа) или многофункционального центра.</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1.5. Информирование осуществляется по вопросам, касающимся:</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способов подачи заявления о предоставлении муниципальной услуги;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документов, необходимых для предоставления муниципальной услуги;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порядка и сроков предоставления муниципальной услуги;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13CA3" w:rsidRPr="00A13CA3" w:rsidRDefault="00A13CA3" w:rsidP="00A13CA3">
      <w:pPr>
        <w:tabs>
          <w:tab w:val="left" w:pos="7425"/>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13CA3" w:rsidRPr="00A13CA3" w:rsidRDefault="00A13CA3" w:rsidP="00A13CA3">
      <w:pPr>
        <w:tabs>
          <w:tab w:val="left" w:pos="7425"/>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13CA3" w:rsidRPr="00A13CA3" w:rsidRDefault="00A13CA3" w:rsidP="00A13CA3">
      <w:pPr>
        <w:tabs>
          <w:tab w:val="left" w:pos="7425"/>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lastRenderedPageBreak/>
        <w:t>Если специалист Администрации (Уполномоченного органа) не может самостоятельно дать ответ, телефонный звонок</w:t>
      </w:r>
      <w:r w:rsidRPr="00A13CA3">
        <w:rPr>
          <w:rFonts w:ascii="Times New Roman" w:eastAsia="Times New Roman" w:hAnsi="Times New Roman" w:cs="Times New Roman"/>
          <w:i/>
          <w:sz w:val="18"/>
          <w:szCs w:val="18"/>
          <w:lang w:eastAsia="ru-RU"/>
        </w:rPr>
        <w:t xml:space="preserve"> </w:t>
      </w:r>
      <w:r w:rsidRPr="00A13CA3">
        <w:rPr>
          <w:rFonts w:ascii="Times New Roman" w:eastAsia="Times New Roman" w:hAnsi="Times New Roman" w:cs="Times New Roman"/>
          <w:sz w:val="18"/>
          <w:szCs w:val="18"/>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13CA3" w:rsidRPr="00A13CA3" w:rsidRDefault="00A13CA3" w:rsidP="00A13CA3">
      <w:pPr>
        <w:tabs>
          <w:tab w:val="left" w:pos="7425"/>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A13CA3" w:rsidRPr="00A13CA3" w:rsidRDefault="00A13CA3" w:rsidP="00A13CA3">
      <w:pPr>
        <w:tabs>
          <w:tab w:val="left" w:pos="7425"/>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изложить обращение в письменной форме; </w:t>
      </w:r>
    </w:p>
    <w:p w:rsidR="00A13CA3" w:rsidRPr="00A13CA3" w:rsidRDefault="00A13CA3" w:rsidP="00A13CA3">
      <w:pPr>
        <w:tabs>
          <w:tab w:val="left" w:pos="7425"/>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назначить другое время для консультаций.</w:t>
      </w:r>
    </w:p>
    <w:p w:rsidR="00A13CA3" w:rsidRPr="00A13CA3" w:rsidRDefault="00A13CA3" w:rsidP="00A13CA3">
      <w:pPr>
        <w:tabs>
          <w:tab w:val="left" w:pos="7425"/>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Продолжительность информирования по телефону не должна превышать 10 минут.</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Информирование осуществляется в соответствии с графиком приема граждан.</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13CA3">
          <w:rPr>
            <w:rFonts w:ascii="Times New Roman" w:eastAsia="Times New Roman" w:hAnsi="Times New Roman" w:cs="Times New Roman"/>
            <w:sz w:val="18"/>
            <w:szCs w:val="18"/>
            <w:lang w:eastAsia="ru-RU"/>
          </w:rPr>
          <w:t>пункте</w:t>
        </w:r>
      </w:hyperlink>
      <w:r w:rsidRPr="00A13CA3">
        <w:rPr>
          <w:rFonts w:ascii="Times New Roman" w:eastAsia="Times New Roman" w:hAnsi="Times New Roman" w:cs="Times New Roman"/>
          <w:sz w:val="18"/>
          <w:szCs w:val="18"/>
          <w:lang w:eastAsia="ru-RU"/>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1.8. На РПГУ размещается следующая информация:</w:t>
      </w:r>
    </w:p>
    <w:p w:rsidR="00A13CA3" w:rsidRPr="00A13CA3" w:rsidRDefault="00A13CA3" w:rsidP="00A13CA3">
      <w:pPr>
        <w:numPr>
          <w:ilvl w:val="0"/>
          <w:numId w:val="14"/>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наименование (в том числе краткое) муниципальной услуги;</w:t>
      </w:r>
    </w:p>
    <w:p w:rsidR="00A13CA3" w:rsidRPr="00A13CA3" w:rsidRDefault="00A13CA3" w:rsidP="00A13CA3">
      <w:pPr>
        <w:numPr>
          <w:ilvl w:val="0"/>
          <w:numId w:val="14"/>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наименование органа (организации), предоставляющего муниципальную услугу;</w:t>
      </w:r>
    </w:p>
    <w:p w:rsidR="00A13CA3" w:rsidRPr="00A13CA3" w:rsidRDefault="00A13CA3" w:rsidP="00A13CA3">
      <w:pPr>
        <w:numPr>
          <w:ilvl w:val="0"/>
          <w:numId w:val="14"/>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наименования органов власти и организаций, участвующих в предоставлении муниципальной услуги;</w:t>
      </w:r>
    </w:p>
    <w:p w:rsidR="00A13CA3" w:rsidRPr="00A13CA3" w:rsidRDefault="00A13CA3" w:rsidP="00A13CA3">
      <w:pPr>
        <w:numPr>
          <w:ilvl w:val="0"/>
          <w:numId w:val="14"/>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13CA3" w:rsidRPr="00A13CA3" w:rsidRDefault="00A13CA3" w:rsidP="00A13CA3">
      <w:pPr>
        <w:numPr>
          <w:ilvl w:val="0"/>
          <w:numId w:val="14"/>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способы предоставления муниципальной услуги;</w:t>
      </w:r>
    </w:p>
    <w:p w:rsidR="00A13CA3" w:rsidRPr="00A13CA3" w:rsidRDefault="00A13CA3" w:rsidP="00A13CA3">
      <w:pPr>
        <w:numPr>
          <w:ilvl w:val="0"/>
          <w:numId w:val="14"/>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описание результата предоставления муниципальной услуги;</w:t>
      </w:r>
    </w:p>
    <w:p w:rsidR="00A13CA3" w:rsidRPr="00A13CA3" w:rsidRDefault="00A13CA3" w:rsidP="00A13CA3">
      <w:pPr>
        <w:numPr>
          <w:ilvl w:val="0"/>
          <w:numId w:val="14"/>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категория заявителей, которым предоставляется муниципальная услуга;</w:t>
      </w:r>
    </w:p>
    <w:p w:rsidR="00A13CA3" w:rsidRPr="00A13CA3" w:rsidRDefault="00A13CA3" w:rsidP="00A13CA3">
      <w:pPr>
        <w:numPr>
          <w:ilvl w:val="0"/>
          <w:numId w:val="14"/>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13CA3" w:rsidRPr="00A13CA3" w:rsidRDefault="00A13CA3" w:rsidP="00A13CA3">
      <w:pPr>
        <w:numPr>
          <w:ilvl w:val="0"/>
          <w:numId w:val="14"/>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срок, в течение которого заявление о предоставлении муниципальной услуги должно быть зарегистрировано;</w:t>
      </w:r>
    </w:p>
    <w:p w:rsidR="00A13CA3" w:rsidRPr="00A13CA3" w:rsidRDefault="00A13CA3" w:rsidP="00A13CA3">
      <w:pPr>
        <w:numPr>
          <w:ilvl w:val="0"/>
          <w:numId w:val="14"/>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максимальный срок ожидания в очереди при подаче заявления о предоставлении муниципальной услуги лично;</w:t>
      </w:r>
    </w:p>
    <w:p w:rsidR="00A13CA3" w:rsidRPr="00A13CA3" w:rsidRDefault="00A13CA3" w:rsidP="00A13CA3">
      <w:pPr>
        <w:numPr>
          <w:ilvl w:val="0"/>
          <w:numId w:val="14"/>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13CA3" w:rsidRPr="00A13CA3" w:rsidRDefault="00A13CA3" w:rsidP="00A13CA3">
      <w:pPr>
        <w:numPr>
          <w:ilvl w:val="0"/>
          <w:numId w:val="14"/>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13CA3" w:rsidRPr="00A13CA3" w:rsidRDefault="00A13CA3" w:rsidP="00A13CA3">
      <w:pPr>
        <w:numPr>
          <w:ilvl w:val="0"/>
          <w:numId w:val="14"/>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13CA3" w:rsidRPr="00A13CA3" w:rsidRDefault="00A13CA3" w:rsidP="00A13CA3">
      <w:pPr>
        <w:numPr>
          <w:ilvl w:val="0"/>
          <w:numId w:val="14"/>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13CA3" w:rsidRPr="00A13CA3" w:rsidRDefault="00A13CA3" w:rsidP="00A13CA3">
      <w:pPr>
        <w:numPr>
          <w:ilvl w:val="0"/>
          <w:numId w:val="14"/>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13CA3" w:rsidRPr="00A13CA3" w:rsidRDefault="00A13CA3" w:rsidP="00A13CA3">
      <w:pPr>
        <w:numPr>
          <w:ilvl w:val="0"/>
          <w:numId w:val="14"/>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показатели доступности и качества муниципальной услуги;</w:t>
      </w:r>
    </w:p>
    <w:p w:rsidR="00A13CA3" w:rsidRPr="00A13CA3" w:rsidRDefault="00A13CA3" w:rsidP="00A13CA3">
      <w:pPr>
        <w:numPr>
          <w:ilvl w:val="0"/>
          <w:numId w:val="14"/>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13CA3" w:rsidRPr="00A13CA3" w:rsidRDefault="00A13CA3" w:rsidP="00A13CA3">
      <w:pPr>
        <w:numPr>
          <w:ilvl w:val="0"/>
          <w:numId w:val="14"/>
        </w:numPr>
        <w:autoSpaceDE w:val="0"/>
        <w:autoSpaceDN w:val="0"/>
        <w:adjustRightInd w:val="0"/>
        <w:spacing w:before="280"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A13CA3" w:rsidRPr="00A13CA3" w:rsidRDefault="00A13CA3" w:rsidP="00A13CA3">
      <w:pPr>
        <w:numPr>
          <w:ilvl w:val="0"/>
          <w:numId w:val="14"/>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порядок и способы подачи заявления о предоставлении муниципальной услуги;</w:t>
      </w:r>
    </w:p>
    <w:p w:rsidR="00A13CA3" w:rsidRPr="00A13CA3" w:rsidRDefault="00A13CA3" w:rsidP="00A13CA3">
      <w:pPr>
        <w:numPr>
          <w:ilvl w:val="0"/>
          <w:numId w:val="14"/>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порядок и способы предварительной записи на подачу заявления о предоставлении муниципальной услуги;</w:t>
      </w:r>
    </w:p>
    <w:p w:rsidR="00A13CA3" w:rsidRPr="00A13CA3" w:rsidRDefault="00A13CA3" w:rsidP="00A13CA3">
      <w:pPr>
        <w:numPr>
          <w:ilvl w:val="0"/>
          <w:numId w:val="14"/>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A13CA3" w:rsidRPr="00A13CA3" w:rsidRDefault="00A13CA3" w:rsidP="00A13CA3">
      <w:pPr>
        <w:numPr>
          <w:ilvl w:val="0"/>
          <w:numId w:val="14"/>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lastRenderedPageBreak/>
        <w:t>1.10. На информационных стендах Администрации (Уполномоченного органа) подлежит размещению информация:</w:t>
      </w:r>
    </w:p>
    <w:p w:rsidR="00A13CA3" w:rsidRPr="00A13CA3" w:rsidRDefault="00A13CA3" w:rsidP="00A13CA3">
      <w:pPr>
        <w:numPr>
          <w:ilvl w:val="0"/>
          <w:numId w:val="14"/>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13CA3" w:rsidRPr="00A13CA3" w:rsidRDefault="00A13CA3" w:rsidP="00A13CA3">
      <w:pPr>
        <w:numPr>
          <w:ilvl w:val="0"/>
          <w:numId w:val="14"/>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13CA3" w:rsidRPr="00A13CA3" w:rsidRDefault="00A13CA3" w:rsidP="00A13CA3">
      <w:pPr>
        <w:numPr>
          <w:ilvl w:val="0"/>
          <w:numId w:val="14"/>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адреса официального сайта, а также электронной почты и (или) формы обратной связи Администрации (Уполномоченного органа);</w:t>
      </w:r>
    </w:p>
    <w:p w:rsidR="00A13CA3" w:rsidRPr="00A13CA3" w:rsidRDefault="00A13CA3" w:rsidP="00A13CA3">
      <w:pPr>
        <w:numPr>
          <w:ilvl w:val="0"/>
          <w:numId w:val="14"/>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13CA3" w:rsidRPr="00A13CA3" w:rsidRDefault="00A13CA3" w:rsidP="00A13CA3">
      <w:pPr>
        <w:numPr>
          <w:ilvl w:val="0"/>
          <w:numId w:val="14"/>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сроки предоставления муниципальной услуги;</w:t>
      </w:r>
    </w:p>
    <w:p w:rsidR="00A13CA3" w:rsidRPr="00A13CA3" w:rsidRDefault="00A13CA3" w:rsidP="00A13CA3">
      <w:pPr>
        <w:numPr>
          <w:ilvl w:val="0"/>
          <w:numId w:val="14"/>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образцы заполнения заявления и приложений к заявлениям;</w:t>
      </w:r>
    </w:p>
    <w:p w:rsidR="00A13CA3" w:rsidRPr="00A13CA3" w:rsidRDefault="00A13CA3" w:rsidP="00A13CA3">
      <w:pPr>
        <w:numPr>
          <w:ilvl w:val="0"/>
          <w:numId w:val="14"/>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исчерпывающий перечень документов, необходимых для предоставления муниципальной услуги;</w:t>
      </w:r>
    </w:p>
    <w:p w:rsidR="00A13CA3" w:rsidRPr="00A13CA3" w:rsidRDefault="00A13CA3" w:rsidP="00A13CA3">
      <w:pPr>
        <w:numPr>
          <w:ilvl w:val="0"/>
          <w:numId w:val="14"/>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исчерпывающий перечень оснований для отказа в приеме документов, необходимых для предоставления муниципальной услуги;</w:t>
      </w:r>
    </w:p>
    <w:p w:rsidR="00A13CA3" w:rsidRPr="00A13CA3" w:rsidRDefault="00A13CA3" w:rsidP="00A13CA3">
      <w:pPr>
        <w:numPr>
          <w:ilvl w:val="0"/>
          <w:numId w:val="14"/>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исчерпывающий перечень оснований для приостановления или отказа в предоставлении муниципальной услуги;</w:t>
      </w:r>
    </w:p>
    <w:p w:rsidR="00A13CA3" w:rsidRPr="00A13CA3" w:rsidRDefault="00A13CA3" w:rsidP="00A13CA3">
      <w:pPr>
        <w:numPr>
          <w:ilvl w:val="0"/>
          <w:numId w:val="14"/>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порядок и способы подачи заявления о предоставлении  муниципальной услуги;</w:t>
      </w:r>
    </w:p>
    <w:p w:rsidR="00A13CA3" w:rsidRPr="00A13CA3" w:rsidRDefault="00A13CA3" w:rsidP="00A13CA3">
      <w:pPr>
        <w:numPr>
          <w:ilvl w:val="0"/>
          <w:numId w:val="14"/>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порядок и способы получения разъяснений по порядку предоставления муниципальной услуги;</w:t>
      </w:r>
    </w:p>
    <w:p w:rsidR="00A13CA3" w:rsidRPr="00A13CA3" w:rsidRDefault="00A13CA3" w:rsidP="00A13CA3">
      <w:pPr>
        <w:numPr>
          <w:ilvl w:val="0"/>
          <w:numId w:val="14"/>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13CA3" w:rsidRPr="00A13CA3" w:rsidRDefault="00A13CA3" w:rsidP="00A13CA3">
      <w:pPr>
        <w:numPr>
          <w:ilvl w:val="0"/>
          <w:numId w:val="14"/>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порядок записи на личный прием к должностным лицам;</w:t>
      </w:r>
    </w:p>
    <w:p w:rsidR="00A13CA3" w:rsidRPr="00A13CA3" w:rsidRDefault="00A13CA3" w:rsidP="00A13CA3">
      <w:pPr>
        <w:numPr>
          <w:ilvl w:val="0"/>
          <w:numId w:val="14"/>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widowControl w:val="0"/>
        <w:autoSpaceDE w:val="0"/>
        <w:autoSpaceDN w:val="0"/>
        <w:adjustRightInd w:val="0"/>
        <w:spacing w:after="0" w:line="240" w:lineRule="auto"/>
        <w:ind w:left="-142" w:firstLine="426"/>
        <w:jc w:val="center"/>
        <w:rPr>
          <w:rFonts w:ascii="Times New Roman" w:eastAsia="Calibri" w:hAnsi="Times New Roman" w:cs="Times New Roman"/>
          <w:b/>
          <w:sz w:val="18"/>
          <w:szCs w:val="18"/>
          <w:lang w:eastAsia="ru-RU"/>
        </w:rPr>
      </w:pPr>
      <w:r w:rsidRPr="00A13CA3">
        <w:rPr>
          <w:rFonts w:ascii="Times New Roman" w:eastAsia="Calibri" w:hAnsi="Times New Roman" w:cs="Times New Roman"/>
          <w:b/>
          <w:sz w:val="18"/>
          <w:szCs w:val="18"/>
          <w:lang w:eastAsia="ru-RU"/>
        </w:rPr>
        <w:t xml:space="preserve">Порядок, форма, место размещения и способы </w:t>
      </w:r>
    </w:p>
    <w:p w:rsidR="00A13CA3" w:rsidRPr="00A13CA3" w:rsidRDefault="00A13CA3" w:rsidP="00A13CA3">
      <w:pPr>
        <w:widowControl w:val="0"/>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r w:rsidRPr="00A13CA3">
        <w:rPr>
          <w:rFonts w:ascii="Times New Roman" w:eastAsia="Calibri" w:hAnsi="Times New Roman" w:cs="Times New Roman"/>
          <w:b/>
          <w:sz w:val="18"/>
          <w:szCs w:val="18"/>
          <w:lang w:eastAsia="ru-RU"/>
        </w:rPr>
        <w:t>получения справочной информации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r w:rsidRPr="00A13CA3">
        <w:rPr>
          <w:rFonts w:ascii="Times New Roman" w:eastAsia="Times New Roman" w:hAnsi="Times New Roman" w:cs="Times New Roman"/>
          <w:sz w:val="18"/>
          <w:szCs w:val="18"/>
          <w:lang w:eastAsia="ru-RU"/>
        </w:rPr>
        <w:t>1.14. С</w:t>
      </w:r>
      <w:r w:rsidRPr="00A13CA3">
        <w:rPr>
          <w:rFonts w:ascii="Times New Roman" w:eastAsia="Times New Roman" w:hAnsi="Times New Roman" w:cs="Times New Roman"/>
          <w:bCs/>
          <w:sz w:val="18"/>
          <w:szCs w:val="18"/>
          <w:lang w:eastAsia="ru-RU"/>
        </w:rPr>
        <w:t xml:space="preserve">правочная информация об </w:t>
      </w:r>
      <w:r w:rsidRPr="00A13CA3">
        <w:rPr>
          <w:rFonts w:ascii="Times New Roman" w:eastAsia="Calibri" w:hAnsi="Times New Roman" w:cs="Times New Roman"/>
          <w:sz w:val="18"/>
          <w:szCs w:val="18"/>
          <w:lang w:eastAsia="ru-RU"/>
        </w:rPr>
        <w:t>Администрации (</w:t>
      </w:r>
      <w:r w:rsidRPr="00A13CA3">
        <w:rPr>
          <w:rFonts w:ascii="Times New Roman" w:eastAsia="Times New Roman" w:hAnsi="Times New Roman" w:cs="Times New Roman"/>
          <w:sz w:val="18"/>
          <w:szCs w:val="18"/>
          <w:lang w:eastAsia="ru-RU"/>
        </w:rPr>
        <w:t>Уполномоченном органе)</w:t>
      </w:r>
      <w:r w:rsidRPr="00A13CA3">
        <w:rPr>
          <w:rFonts w:ascii="Times New Roman" w:eastAsia="Calibri" w:hAnsi="Times New Roman" w:cs="Times New Roman"/>
          <w:sz w:val="18"/>
          <w:szCs w:val="18"/>
          <w:lang w:eastAsia="ru-RU"/>
        </w:rPr>
        <w:t xml:space="preserve">, </w:t>
      </w:r>
      <w:r w:rsidRPr="00A13CA3">
        <w:rPr>
          <w:rFonts w:ascii="Times New Roman" w:eastAsia="Times New Roman" w:hAnsi="Times New Roman" w:cs="Times New Roman"/>
          <w:sz w:val="18"/>
          <w:szCs w:val="18"/>
          <w:lang w:eastAsia="ru-RU"/>
        </w:rPr>
        <w:t xml:space="preserve">структурных подразделениях, предоставляющих муниципальную услугу, </w:t>
      </w:r>
      <w:r w:rsidRPr="00A13CA3">
        <w:rPr>
          <w:rFonts w:ascii="Times New Roman" w:eastAsia="Times New Roman" w:hAnsi="Times New Roman" w:cs="Times New Roman"/>
          <w:bCs/>
          <w:sz w:val="18"/>
          <w:szCs w:val="18"/>
          <w:lang w:eastAsia="ru-RU"/>
        </w:rPr>
        <w:t>размещена на:</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r w:rsidRPr="00A13CA3">
        <w:rPr>
          <w:rFonts w:ascii="Times New Roman" w:eastAsia="Times New Roman" w:hAnsi="Times New Roman" w:cs="Times New Roman"/>
          <w:bCs/>
          <w:sz w:val="18"/>
          <w:szCs w:val="18"/>
          <w:lang w:eastAsia="ru-RU"/>
        </w:rPr>
        <w:t>информационных стендах Администрации (Уполномоченного органа);</w:t>
      </w:r>
    </w:p>
    <w:p w:rsidR="00A13CA3" w:rsidRPr="00A13CA3" w:rsidRDefault="00A13CA3" w:rsidP="00A13CA3">
      <w:pPr>
        <w:spacing w:after="0" w:line="240" w:lineRule="auto"/>
        <w:ind w:left="-142" w:firstLine="426"/>
        <w:rPr>
          <w:rFonts w:ascii="Times New Roman" w:eastAsia="Times New Roman" w:hAnsi="Times New Roman" w:cs="Times New Roman"/>
          <w:sz w:val="18"/>
          <w:szCs w:val="18"/>
          <w:u w:val="single"/>
          <w:lang w:eastAsia="ru-RU"/>
        </w:rPr>
      </w:pPr>
      <w:r w:rsidRPr="00A13CA3">
        <w:rPr>
          <w:rFonts w:ascii="Times New Roman" w:eastAsia="Times New Roman" w:hAnsi="Times New Roman" w:cs="Times New Roman"/>
          <w:bCs/>
          <w:sz w:val="18"/>
          <w:szCs w:val="18"/>
          <w:lang w:eastAsia="ru-RU"/>
        </w:rPr>
        <w:t xml:space="preserve">официальном сайте </w:t>
      </w:r>
      <w:r w:rsidRPr="00A13CA3">
        <w:rPr>
          <w:rFonts w:ascii="Times New Roman" w:eastAsia="Times New Roman" w:hAnsi="Times New Roman" w:cs="Times New Roman"/>
          <w:sz w:val="18"/>
          <w:szCs w:val="18"/>
          <w:lang w:eastAsia="ru-RU"/>
        </w:rPr>
        <w:t>Администрации (Уполномоченного органа)</w:t>
      </w:r>
      <w:r w:rsidRPr="00A13CA3">
        <w:rPr>
          <w:rFonts w:ascii="Times New Roman" w:eastAsia="Times New Roman" w:hAnsi="Times New Roman" w:cs="Times New Roman"/>
          <w:bCs/>
          <w:sz w:val="18"/>
          <w:szCs w:val="18"/>
          <w:lang w:eastAsia="ru-RU"/>
        </w:rPr>
        <w:t xml:space="preserve"> в информационно-телекоммуникационной сети Интернет </w:t>
      </w:r>
      <w:r w:rsidRPr="00A13CA3">
        <w:rPr>
          <w:rFonts w:ascii="Times New Roman" w:eastAsia="Times New Roman" w:hAnsi="Times New Roman" w:cs="Times New Roman"/>
          <w:bCs/>
          <w:sz w:val="18"/>
          <w:szCs w:val="18"/>
          <w:lang w:val="en-US" w:eastAsia="ru-RU"/>
        </w:rPr>
        <w:t>www</w:t>
      </w:r>
      <w:r w:rsidRPr="00A13CA3">
        <w:rPr>
          <w:rFonts w:ascii="Times New Roman" w:eastAsia="Times New Roman" w:hAnsi="Times New Roman" w:cs="Times New Roman"/>
          <w:bCs/>
          <w:sz w:val="18"/>
          <w:szCs w:val="18"/>
          <w:lang w:eastAsia="ru-RU"/>
        </w:rPr>
        <w:t xml:space="preserve">. </w:t>
      </w:r>
      <w:hyperlink r:id="rId11" w:history="1">
        <w:r w:rsidRPr="00A13CA3">
          <w:rPr>
            <w:rFonts w:ascii="Times New Roman" w:eastAsia="Calibri" w:hAnsi="Times New Roman" w:cs="Times New Roman"/>
            <w:bCs/>
            <w:color w:val="091373"/>
            <w:sz w:val="18"/>
            <w:szCs w:val="18"/>
            <w:u w:val="single"/>
            <w:lang w:val="en-US"/>
          </w:rPr>
          <w:t>http</w:t>
        </w:r>
        <w:r w:rsidRPr="00A13CA3">
          <w:rPr>
            <w:rFonts w:ascii="Times New Roman" w:eastAsia="Calibri" w:hAnsi="Times New Roman" w:cs="Times New Roman"/>
            <w:bCs/>
            <w:color w:val="091373"/>
            <w:sz w:val="18"/>
            <w:szCs w:val="18"/>
            <w:u w:val="single"/>
          </w:rPr>
          <w:t>://еремеевский.рф</w:t>
        </w:r>
      </w:hyperlink>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r w:rsidRPr="00A13CA3">
        <w:rPr>
          <w:rFonts w:ascii="Times New Roman" w:eastAsia="Times New Roman" w:hAnsi="Times New Roman" w:cs="Times New Roman"/>
          <w:bCs/>
          <w:sz w:val="18"/>
          <w:szCs w:val="18"/>
          <w:lang w:eastAsia="ru-RU"/>
        </w:rPr>
        <w:t xml:space="preserve"> (далее – официальный сайт);</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bCs/>
          <w:sz w:val="18"/>
          <w:szCs w:val="18"/>
          <w:lang w:eastAsia="ru-RU"/>
        </w:rPr>
        <w:t xml:space="preserve">в </w:t>
      </w:r>
      <w:r w:rsidRPr="00A13CA3">
        <w:rPr>
          <w:rFonts w:ascii="Times New Roman" w:eastAsia="Times New Roman" w:hAnsi="Times New Roman" w:cs="Times New Roman"/>
          <w:sz w:val="18"/>
          <w:szCs w:val="18"/>
          <w:lang w:eastAsia="ru-RU"/>
        </w:rPr>
        <w:t>государственной информационной системе «Реестр государственных и муниципальных услуг (функций) Республики Башкортостан» и</w:t>
      </w:r>
      <w:r w:rsidRPr="00A13CA3">
        <w:rPr>
          <w:rFonts w:ascii="Times New Roman" w:eastAsia="Times New Roman" w:hAnsi="Times New Roman" w:cs="Times New Roman"/>
          <w:bCs/>
          <w:sz w:val="18"/>
          <w:szCs w:val="18"/>
          <w:lang w:eastAsia="ru-RU"/>
        </w:rPr>
        <w:t xml:space="preserve"> на </w:t>
      </w:r>
      <w:r w:rsidRPr="00A13CA3">
        <w:rPr>
          <w:rFonts w:ascii="Times New Roman" w:eastAsia="Times New Roman" w:hAnsi="Times New Roman" w:cs="Times New Roman"/>
          <w:sz w:val="18"/>
          <w:szCs w:val="18"/>
          <w:lang w:eastAsia="ru-RU"/>
        </w:rPr>
        <w:t>РПГУ</w:t>
      </w:r>
      <w:r w:rsidRPr="00A13CA3">
        <w:rPr>
          <w:rFonts w:ascii="Times New Roman" w:eastAsia="Times New Roman" w:hAnsi="Times New Roman" w:cs="Times New Roman"/>
          <w:bCs/>
          <w:sz w:val="18"/>
          <w:szCs w:val="18"/>
          <w:lang w:eastAsia="ru-RU"/>
        </w:rPr>
        <w:t xml:space="preserve">. </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r w:rsidRPr="00A13CA3">
        <w:rPr>
          <w:rFonts w:ascii="Times New Roman" w:eastAsia="Times New Roman" w:hAnsi="Times New Roman" w:cs="Times New Roman"/>
          <w:bCs/>
          <w:sz w:val="18"/>
          <w:szCs w:val="18"/>
          <w:lang w:eastAsia="ru-RU"/>
        </w:rPr>
        <w:t>Справочной является информация:</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адреса электронной почты и (или) формы обратной связи Администрации (Уполномоченного органа), предоставляющего муниципальную услугу.</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A13CA3" w:rsidRPr="00A13CA3" w:rsidRDefault="00A13CA3" w:rsidP="00A13CA3">
      <w:pPr>
        <w:autoSpaceDE w:val="0"/>
        <w:autoSpaceDN w:val="0"/>
        <w:adjustRightInd w:val="0"/>
        <w:spacing w:after="0" w:line="240" w:lineRule="auto"/>
        <w:ind w:left="-142" w:firstLine="426"/>
        <w:jc w:val="center"/>
        <w:rPr>
          <w:rFonts w:ascii="Times New Roman" w:eastAsia="Times New Roman" w:hAnsi="Times New Roman" w:cs="Times New Roman"/>
          <w:b/>
          <w:bCs/>
          <w:sz w:val="18"/>
          <w:szCs w:val="18"/>
          <w:lang w:eastAsia="ru-RU"/>
        </w:rPr>
      </w:pPr>
      <w:r w:rsidRPr="00A13CA3">
        <w:rPr>
          <w:rFonts w:ascii="Times New Roman" w:eastAsia="Times New Roman" w:hAnsi="Times New Roman" w:cs="Times New Roman"/>
          <w:b/>
          <w:bCs/>
          <w:sz w:val="18"/>
          <w:szCs w:val="18"/>
          <w:lang w:eastAsia="ru-RU"/>
        </w:rPr>
        <w:t>II. Стандарт предоставления муниципальной услуги</w:t>
      </w:r>
    </w:p>
    <w:p w:rsidR="00A13CA3" w:rsidRPr="00A13CA3" w:rsidRDefault="00A13CA3" w:rsidP="00A13CA3">
      <w:pPr>
        <w:autoSpaceDE w:val="0"/>
        <w:autoSpaceDN w:val="0"/>
        <w:adjustRightInd w:val="0"/>
        <w:spacing w:after="0" w:line="240" w:lineRule="auto"/>
        <w:ind w:left="-142" w:firstLine="426"/>
        <w:jc w:val="center"/>
        <w:rPr>
          <w:rFonts w:ascii="Times New Roman" w:eastAsia="Times New Roman" w:hAnsi="Times New Roman" w:cs="Times New Roman"/>
          <w:bCs/>
          <w:sz w:val="18"/>
          <w:szCs w:val="18"/>
          <w:lang w:eastAsia="ru-RU"/>
        </w:rPr>
      </w:pPr>
    </w:p>
    <w:p w:rsidR="00A13CA3" w:rsidRPr="00A13CA3" w:rsidRDefault="00A13CA3" w:rsidP="00A13CA3">
      <w:pPr>
        <w:autoSpaceDE w:val="0"/>
        <w:autoSpaceDN w:val="0"/>
        <w:adjustRightInd w:val="0"/>
        <w:spacing w:after="0" w:line="240" w:lineRule="auto"/>
        <w:ind w:left="-142" w:firstLine="426"/>
        <w:jc w:val="center"/>
        <w:rPr>
          <w:rFonts w:ascii="Times New Roman" w:eastAsia="Times New Roman" w:hAnsi="Times New Roman" w:cs="Times New Roman"/>
          <w:b/>
          <w:bCs/>
          <w:sz w:val="18"/>
          <w:szCs w:val="18"/>
          <w:lang w:eastAsia="ru-RU"/>
        </w:rPr>
      </w:pPr>
      <w:r w:rsidRPr="00A13CA3">
        <w:rPr>
          <w:rFonts w:ascii="Times New Roman" w:eastAsia="Times New Roman" w:hAnsi="Times New Roman" w:cs="Times New Roman"/>
          <w:b/>
          <w:bCs/>
          <w:sz w:val="18"/>
          <w:szCs w:val="18"/>
          <w:lang w:eastAsia="ru-RU"/>
        </w:rPr>
        <w:t>Наименование муниципальной услуги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bCs/>
          <w:sz w:val="18"/>
          <w:szCs w:val="18"/>
          <w:lang w:eastAsia="ru-RU"/>
        </w:rPr>
        <w:t xml:space="preserve">2.1. </w:t>
      </w:r>
      <w:r w:rsidRPr="00A13CA3">
        <w:rPr>
          <w:rFonts w:ascii="Times New Roman" w:eastAsia="Calibri" w:hAnsi="Times New Roman" w:cs="Times New Roman"/>
          <w:sz w:val="18"/>
          <w:szCs w:val="18"/>
          <w:lang w:eastAsia="ru-RU"/>
        </w:rPr>
        <w:t>Признание садового дома жилым домом и жилого дома – садовым домом.</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A13CA3" w:rsidRPr="00A13CA3" w:rsidRDefault="00A13CA3" w:rsidP="00A13CA3">
      <w:pPr>
        <w:autoSpaceDE w:val="0"/>
        <w:autoSpaceDN w:val="0"/>
        <w:adjustRightInd w:val="0"/>
        <w:spacing w:after="0" w:line="240" w:lineRule="auto"/>
        <w:ind w:left="-142" w:firstLine="426"/>
        <w:jc w:val="center"/>
        <w:rPr>
          <w:rFonts w:ascii="Times New Roman" w:eastAsia="Times New Roman" w:hAnsi="Times New Roman" w:cs="Times New Roman"/>
          <w:b/>
          <w:bCs/>
          <w:sz w:val="18"/>
          <w:szCs w:val="18"/>
          <w:lang w:eastAsia="ru-RU"/>
        </w:rPr>
      </w:pPr>
      <w:r w:rsidRPr="00A13CA3">
        <w:rPr>
          <w:rFonts w:ascii="Times New Roman" w:eastAsia="Times New Roman" w:hAnsi="Times New Roman" w:cs="Times New Roman"/>
          <w:b/>
          <w:bCs/>
          <w:sz w:val="18"/>
          <w:szCs w:val="18"/>
          <w:lang w:eastAsia="ru-RU"/>
        </w:rPr>
        <w:t>Наименование органа местного самоуправления (организации), предоставляющего (щей) муниципальную услугу</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bCs/>
          <w:sz w:val="18"/>
          <w:szCs w:val="18"/>
          <w:lang w:eastAsia="ru-RU"/>
        </w:rPr>
        <w:t xml:space="preserve">2.2. </w:t>
      </w:r>
      <w:r w:rsidRPr="00A13CA3">
        <w:rPr>
          <w:rFonts w:ascii="Times New Roman" w:eastAsia="Calibri" w:hAnsi="Times New Roman" w:cs="Times New Roman"/>
          <w:sz w:val="18"/>
          <w:szCs w:val="18"/>
          <w:lang w:eastAsia="ru-RU"/>
        </w:rPr>
        <w:t>Муниципальная услуга предоставляется Администрацией (Уполномоченным органом).</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r w:rsidRPr="00A13CA3">
        <w:rPr>
          <w:rFonts w:ascii="Times New Roman" w:eastAsia="Times New Roman" w:hAnsi="Times New Roman" w:cs="Times New Roman"/>
          <w:bCs/>
          <w:sz w:val="18"/>
          <w:szCs w:val="18"/>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r w:rsidRPr="00A13CA3">
        <w:rPr>
          <w:rFonts w:ascii="Times New Roman" w:eastAsia="Times New Roman" w:hAnsi="Times New Roman" w:cs="Times New Roman"/>
          <w:bCs/>
          <w:sz w:val="18"/>
          <w:szCs w:val="18"/>
          <w:lang w:eastAsia="ru-RU"/>
        </w:rPr>
        <w:t>При предоставлении муниципальной услуги Администрация (Уполномоченный орган) взаимодействует с:</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Федеральной службой государственной регистрации, кадастра и картографии (далее – Росреестр);</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Федеральной налоговой службой.</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r w:rsidRPr="00A13CA3">
        <w:rPr>
          <w:rFonts w:ascii="Times New Roman" w:eastAsia="Times New Roman" w:hAnsi="Times New Roman" w:cs="Times New Roman"/>
          <w:bCs/>
          <w:sz w:val="18"/>
          <w:szCs w:val="18"/>
          <w:lang w:eastAsia="ru-RU"/>
        </w:rPr>
        <w:t xml:space="preserve">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w:t>
      </w:r>
      <w:r w:rsidRPr="00A13CA3">
        <w:rPr>
          <w:rFonts w:ascii="Times New Roman" w:eastAsia="Times New Roman" w:hAnsi="Times New Roman" w:cs="Times New Roman"/>
          <w:bCs/>
          <w:sz w:val="18"/>
          <w:szCs w:val="18"/>
          <w:lang w:eastAsia="ru-RU"/>
        </w:rPr>
        <w:lastRenderedPageBreak/>
        <w:t>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A13CA3" w:rsidRPr="00A13CA3" w:rsidRDefault="00A13CA3" w:rsidP="00A13CA3">
      <w:pPr>
        <w:autoSpaceDE w:val="0"/>
        <w:autoSpaceDN w:val="0"/>
        <w:adjustRightInd w:val="0"/>
        <w:spacing w:after="0" w:line="240" w:lineRule="auto"/>
        <w:ind w:left="-142" w:firstLine="426"/>
        <w:jc w:val="center"/>
        <w:rPr>
          <w:rFonts w:ascii="Times New Roman" w:eastAsia="Times New Roman" w:hAnsi="Times New Roman" w:cs="Times New Roman"/>
          <w:b/>
          <w:bCs/>
          <w:sz w:val="18"/>
          <w:szCs w:val="18"/>
          <w:lang w:eastAsia="ru-RU"/>
        </w:rPr>
      </w:pPr>
      <w:r w:rsidRPr="00A13CA3">
        <w:rPr>
          <w:rFonts w:ascii="Times New Roman" w:eastAsia="Times New Roman" w:hAnsi="Times New Roman" w:cs="Times New Roman"/>
          <w:b/>
          <w:bCs/>
          <w:sz w:val="18"/>
          <w:szCs w:val="18"/>
          <w:lang w:eastAsia="ru-RU"/>
        </w:rPr>
        <w:t>Описание результата предоставления муниципальной услуги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r w:rsidRPr="00A13CA3">
        <w:rPr>
          <w:rFonts w:ascii="Times New Roman" w:eastAsia="Times New Roman" w:hAnsi="Times New Roman" w:cs="Times New Roman"/>
          <w:bCs/>
          <w:sz w:val="18"/>
          <w:szCs w:val="18"/>
          <w:lang w:eastAsia="ru-RU"/>
        </w:rPr>
        <w:t>2.5. Результатом предоставления муниципальной услуги является:</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решение о признании садового дома жилым домом;</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решение об отказе в признании садового дома жилым домом;</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решение о признании жилого дома садовым домом;</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решение об отказе в признании жилого дома садовым домом.</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A13CA3" w:rsidRPr="00A13CA3" w:rsidRDefault="00A13CA3" w:rsidP="00A13CA3">
      <w:pPr>
        <w:autoSpaceDE w:val="0"/>
        <w:autoSpaceDN w:val="0"/>
        <w:adjustRightInd w:val="0"/>
        <w:spacing w:after="0" w:line="240" w:lineRule="auto"/>
        <w:ind w:left="-142" w:firstLine="426"/>
        <w:jc w:val="center"/>
        <w:outlineLvl w:val="0"/>
        <w:rPr>
          <w:rFonts w:ascii="Times New Roman" w:eastAsia="Times New Roman" w:hAnsi="Times New Roman" w:cs="Times New Roman"/>
          <w:b/>
          <w:bCs/>
          <w:sz w:val="18"/>
          <w:szCs w:val="18"/>
          <w:lang w:eastAsia="ru-RU"/>
        </w:rPr>
      </w:pPr>
      <w:r w:rsidRPr="00A13CA3">
        <w:rPr>
          <w:rFonts w:ascii="Times New Roman" w:eastAsia="Times New Roman" w:hAnsi="Times New Roman" w:cs="Times New Roman"/>
          <w:b/>
          <w:bCs/>
          <w:sz w:val="18"/>
          <w:szCs w:val="18"/>
          <w:lang w:eastAsia="ru-RU"/>
        </w:rPr>
        <w:t xml:space="preserve">Срок предоставления </w:t>
      </w:r>
      <w:r w:rsidRPr="00A13CA3">
        <w:rPr>
          <w:rFonts w:ascii="Times New Roman" w:eastAsia="Times New Roman" w:hAnsi="Times New Roman" w:cs="Times New Roman"/>
          <w:b/>
          <w:sz w:val="18"/>
          <w:szCs w:val="18"/>
          <w:lang w:eastAsia="ru-RU"/>
        </w:rPr>
        <w:t>муниципальной</w:t>
      </w:r>
      <w:r w:rsidRPr="00A13CA3">
        <w:rPr>
          <w:rFonts w:ascii="Times New Roman" w:eastAsia="Times New Roman" w:hAnsi="Times New Roman" w:cs="Times New Roman"/>
          <w:b/>
          <w:bCs/>
          <w:sz w:val="18"/>
          <w:szCs w:val="18"/>
          <w:lang w:eastAsia="ru-RU"/>
        </w:rPr>
        <w:t xml:space="preserve"> услуги, в том числе с учетом необходимости обращения в организации, участвующие в предоставлении </w:t>
      </w:r>
      <w:r w:rsidRPr="00A13CA3">
        <w:rPr>
          <w:rFonts w:ascii="Times New Roman" w:eastAsia="Times New Roman" w:hAnsi="Times New Roman" w:cs="Times New Roman"/>
          <w:b/>
          <w:sz w:val="18"/>
          <w:szCs w:val="18"/>
          <w:lang w:eastAsia="ru-RU"/>
        </w:rPr>
        <w:t>муниципальной</w:t>
      </w:r>
      <w:r w:rsidRPr="00A13CA3">
        <w:rPr>
          <w:rFonts w:ascii="Times New Roman" w:eastAsia="Times New Roman" w:hAnsi="Times New Roman" w:cs="Times New Roman"/>
          <w:b/>
          <w:bCs/>
          <w:sz w:val="18"/>
          <w:szCs w:val="18"/>
          <w:lang w:eastAsia="ru-RU"/>
        </w:rPr>
        <w:t xml:space="preserve"> услуги, срок приостановления предоставления</w:t>
      </w:r>
      <w:r w:rsidRPr="00A13CA3">
        <w:rPr>
          <w:rFonts w:ascii="Times New Roman" w:eastAsia="Times New Roman" w:hAnsi="Times New Roman" w:cs="Times New Roman"/>
          <w:b/>
          <w:sz w:val="18"/>
          <w:szCs w:val="18"/>
          <w:lang w:eastAsia="ru-RU"/>
        </w:rPr>
        <w:t xml:space="preserve"> муниципальной</w:t>
      </w:r>
      <w:r w:rsidRPr="00A13CA3">
        <w:rPr>
          <w:rFonts w:ascii="Times New Roman" w:eastAsia="Times New Roman" w:hAnsi="Times New Roman" w:cs="Times New Roman"/>
          <w:b/>
          <w:bCs/>
          <w:sz w:val="18"/>
          <w:szCs w:val="18"/>
          <w:lang w:eastAsia="ru-RU"/>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A13CA3">
        <w:rPr>
          <w:rFonts w:ascii="Times New Roman" w:eastAsia="Times New Roman" w:hAnsi="Times New Roman" w:cs="Times New Roman"/>
          <w:b/>
          <w:sz w:val="18"/>
          <w:szCs w:val="18"/>
          <w:lang w:eastAsia="ru-RU"/>
        </w:rPr>
        <w:t>муниципальной</w:t>
      </w:r>
      <w:r w:rsidRPr="00A13CA3">
        <w:rPr>
          <w:rFonts w:ascii="Times New Roman" w:eastAsia="Times New Roman" w:hAnsi="Times New Roman" w:cs="Times New Roman"/>
          <w:b/>
          <w:bCs/>
          <w:sz w:val="18"/>
          <w:szCs w:val="18"/>
          <w:lang w:eastAsia="ru-RU"/>
        </w:rPr>
        <w:t xml:space="preserve"> услуги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2.6. Администрация (Уполномоченный орган) принимает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по результатам рассмотрения соответствующего заявления и иных документов, указанных в пункте 2.8 настоящего Административного регламента, не позднее чем через 45 календарных дней со дня подачи заявления.</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Датой подачи заявления заявителя в Администрацию (Уполномоченный орган) считается:</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при личном обращении заявителя в Администрацию (Уполномоченный орган) – день подачи такого заявления с приложением надлежащим образом оформленных документов;</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при направлении запроса в форме электронного документа с использованием РПГУ – день направления заявителю электронного сообщения о поступлении заявления;</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при обращении заявителя в многофункциональный центр – день передачи многофункциональным центром в Администрацию (Уполномоченный орган) заявления с приложением надлежащим образом оформленных документов.                                              Решение о признании садового дома жилым домом или жилого дома садовым домом направляется (выдается) Администрацией (Уполномоченным органом) заявителю способом, указанным в заявлении, не позднее чем через 3 рабочих дня со дня принятия такого решения.</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widowControl w:val="0"/>
        <w:autoSpaceDE w:val="0"/>
        <w:autoSpaceDN w:val="0"/>
        <w:adjustRightInd w:val="0"/>
        <w:spacing w:after="0" w:line="240" w:lineRule="auto"/>
        <w:ind w:left="-142" w:firstLine="426"/>
        <w:jc w:val="center"/>
        <w:rPr>
          <w:rFonts w:ascii="Times New Roman" w:eastAsia="Times New Roman" w:hAnsi="Times New Roman" w:cs="Times New Roman"/>
          <w:b/>
          <w:bCs/>
          <w:sz w:val="18"/>
          <w:szCs w:val="18"/>
          <w:lang w:eastAsia="ru-RU"/>
        </w:rPr>
      </w:pPr>
      <w:r w:rsidRPr="00A13CA3">
        <w:rPr>
          <w:rFonts w:ascii="Times New Roman" w:eastAsia="Times New Roman" w:hAnsi="Times New Roman" w:cs="Times New Roman"/>
          <w:b/>
          <w:bCs/>
          <w:sz w:val="18"/>
          <w:szCs w:val="18"/>
          <w:lang w:eastAsia="ru-RU"/>
        </w:rPr>
        <w:t>Нормативные правовые акты, регулирующие предоставление муниципальной услуги</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widowControl w:val="0"/>
        <w:autoSpaceDE w:val="0"/>
        <w:autoSpaceDN w:val="0"/>
        <w:adjustRightInd w:val="0"/>
        <w:spacing w:after="0" w:line="240" w:lineRule="auto"/>
        <w:ind w:left="-142" w:firstLine="426"/>
        <w:jc w:val="center"/>
        <w:rPr>
          <w:rFonts w:ascii="Times New Roman" w:eastAsia="Times New Roman" w:hAnsi="Times New Roman" w:cs="Times New Roman"/>
          <w:b/>
          <w:bCs/>
          <w:sz w:val="18"/>
          <w:szCs w:val="18"/>
          <w:lang w:eastAsia="ru-RU"/>
        </w:rPr>
      </w:pPr>
      <w:r w:rsidRPr="00A13CA3">
        <w:rPr>
          <w:rFonts w:ascii="Times New Roman" w:eastAsia="Times New Roman" w:hAnsi="Times New Roman" w:cs="Times New Roman"/>
          <w:b/>
          <w:bCs/>
          <w:sz w:val="18"/>
          <w:szCs w:val="1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bCs/>
          <w:sz w:val="18"/>
          <w:szCs w:val="18"/>
          <w:lang w:eastAsia="ru-RU"/>
        </w:rPr>
        <w:t xml:space="preserve">2.8. В целях признания садового дома жилым домом и жилого дома – садовым домом </w:t>
      </w:r>
      <w:r w:rsidRPr="00A13CA3">
        <w:rPr>
          <w:rFonts w:ascii="Times New Roman" w:eastAsia="Times New Roman" w:hAnsi="Times New Roman" w:cs="Times New Roman"/>
          <w:sz w:val="18"/>
          <w:szCs w:val="18"/>
          <w:lang w:eastAsia="ru-RU"/>
        </w:rPr>
        <w:t>заявитель представляет:</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2.8.1. Заявление о признании садового дома жилым домом или жилого дома садовым домом (далее – заявление) по форме согласно приложению № 1 к настоящему Административному регламенту.</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 заявлении указываются:</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кадастровый номер садового дома или жилого дома;</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кадастровый номер земельного участка, на котором расположен садовый дом или жилой дом;</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почтовый адрес заявителя или адрес электронной почты заявителя;</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способ получения решения Администрации (Уполномоченного органа): почтовое отправление с уведомлением о вручении, электронная почта, получение лично в многофункциональном центре, получение лично в Администрации (Уполномоченном органе).</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Заявление представляется непосредственно в Администрацию (Уполномоченный орган), через многофункциональный центр либо через </w:t>
      </w:r>
      <w:r w:rsidRPr="00A13CA3">
        <w:rPr>
          <w:rFonts w:ascii="Times New Roman" w:eastAsia="Times New Roman" w:hAnsi="Times New Roman" w:cs="Times New Roman"/>
          <w:bCs/>
          <w:sz w:val="18"/>
          <w:szCs w:val="18"/>
          <w:lang w:eastAsia="ru-RU"/>
        </w:rPr>
        <w:t xml:space="preserve">«Личный кабинет» на </w:t>
      </w:r>
      <w:r w:rsidRPr="00A13CA3">
        <w:rPr>
          <w:rFonts w:ascii="Times New Roman" w:eastAsia="Times New Roman" w:hAnsi="Times New Roman" w:cs="Times New Roman"/>
          <w:sz w:val="18"/>
          <w:szCs w:val="18"/>
          <w:lang w:eastAsia="ru-RU"/>
        </w:rPr>
        <w:t>РПГУ.</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2.8.2.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2.8.3.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2" w:history="1">
        <w:r w:rsidRPr="00A13CA3">
          <w:rPr>
            <w:rFonts w:ascii="Times New Roman" w:eastAsia="Times New Roman" w:hAnsi="Times New Roman" w:cs="Times New Roman"/>
            <w:sz w:val="18"/>
            <w:szCs w:val="18"/>
            <w:lang w:eastAsia="ru-RU"/>
          </w:rPr>
          <w:t>частью 2 статьи 5</w:t>
        </w:r>
      </w:hyperlink>
      <w:r w:rsidRPr="00A13CA3">
        <w:rPr>
          <w:rFonts w:ascii="Times New Roman" w:eastAsia="Times New Roman" w:hAnsi="Times New Roman" w:cs="Times New Roman"/>
          <w:sz w:val="18"/>
          <w:szCs w:val="18"/>
          <w:lang w:eastAsia="ru-RU"/>
        </w:rPr>
        <w:t xml:space="preserve">, </w:t>
      </w:r>
      <w:hyperlink r:id="rId13" w:history="1">
        <w:r w:rsidRPr="00A13CA3">
          <w:rPr>
            <w:rFonts w:ascii="Times New Roman" w:eastAsia="Times New Roman" w:hAnsi="Times New Roman" w:cs="Times New Roman"/>
            <w:sz w:val="18"/>
            <w:szCs w:val="18"/>
            <w:lang w:eastAsia="ru-RU"/>
          </w:rPr>
          <w:t>статьями 7</w:t>
        </w:r>
      </w:hyperlink>
      <w:r w:rsidRPr="00A13CA3">
        <w:rPr>
          <w:rFonts w:ascii="Times New Roman" w:eastAsia="Times New Roman" w:hAnsi="Times New Roman" w:cs="Times New Roman"/>
          <w:sz w:val="18"/>
          <w:szCs w:val="18"/>
          <w:lang w:eastAsia="ru-RU"/>
        </w:rPr>
        <w:t xml:space="preserve">, </w:t>
      </w:r>
      <w:hyperlink r:id="rId14" w:history="1">
        <w:r w:rsidRPr="00A13CA3">
          <w:rPr>
            <w:rFonts w:ascii="Times New Roman" w:eastAsia="Times New Roman" w:hAnsi="Times New Roman" w:cs="Times New Roman"/>
            <w:sz w:val="18"/>
            <w:szCs w:val="18"/>
            <w:lang w:eastAsia="ru-RU"/>
          </w:rPr>
          <w:t>8</w:t>
        </w:r>
      </w:hyperlink>
      <w:r w:rsidRPr="00A13CA3">
        <w:rPr>
          <w:rFonts w:ascii="Times New Roman" w:eastAsia="Times New Roman" w:hAnsi="Times New Roman" w:cs="Times New Roman"/>
          <w:sz w:val="18"/>
          <w:szCs w:val="18"/>
          <w:lang w:eastAsia="ru-RU"/>
        </w:rPr>
        <w:t xml:space="preserve"> и </w:t>
      </w:r>
      <w:hyperlink r:id="rId15" w:history="1">
        <w:r w:rsidRPr="00A13CA3">
          <w:rPr>
            <w:rFonts w:ascii="Times New Roman" w:eastAsia="Times New Roman" w:hAnsi="Times New Roman" w:cs="Times New Roman"/>
            <w:sz w:val="18"/>
            <w:szCs w:val="18"/>
            <w:lang w:eastAsia="ru-RU"/>
          </w:rPr>
          <w:t>10</w:t>
        </w:r>
      </w:hyperlink>
      <w:r w:rsidRPr="00A13CA3">
        <w:rPr>
          <w:rFonts w:ascii="Times New Roman" w:eastAsia="Times New Roman" w:hAnsi="Times New Roman" w:cs="Times New Roman"/>
          <w:sz w:val="18"/>
          <w:szCs w:val="18"/>
          <w:lang w:eastAsia="ru-RU"/>
        </w:rPr>
        <w:t xml:space="preserve">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2.8.4. В случае, если садовый дом или жилой дом обременен правами третьих лиц:</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нотариально удостоверенное согласие указанных лиц на признание садового дома жилым домом или жилого дома садовым домом;</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согласие указанных лиц на обработку персональных данных по форме согласно приложению № 6 к настоящему Административному регламенту.</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2.8.5. Документ, подтверждающий полномочия представителя, в случае обращения за получением муниципальной услуги представителя. В качестве документа, подтверждающего полномочия на осуществление действий от имени заявителя, может быть представлена:</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а) оформленная в соответствии с </w:t>
      </w:r>
      <w:hyperlink r:id="rId16" w:history="1">
        <w:r w:rsidRPr="00A13CA3">
          <w:rPr>
            <w:rFonts w:ascii="Times New Roman" w:eastAsia="Times New Roman" w:hAnsi="Times New Roman" w:cs="Times New Roman"/>
            <w:sz w:val="18"/>
            <w:szCs w:val="18"/>
            <w:lang w:eastAsia="ru-RU"/>
          </w:rPr>
          <w:t>законодательством</w:t>
        </w:r>
      </w:hyperlink>
      <w:r w:rsidRPr="00A13CA3">
        <w:rPr>
          <w:rFonts w:ascii="Times New Roman" w:eastAsia="Times New Roman" w:hAnsi="Times New Roman" w:cs="Times New Roman"/>
          <w:sz w:val="18"/>
          <w:szCs w:val="18"/>
          <w:lang w:eastAsia="ru-RU"/>
        </w:rPr>
        <w:t xml:space="preserve"> Российской Федерации доверенность (для физических лиц);</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2.9. В случае обращения заявителя в Администрацию (Уполномоченный орган) или в многофункциональный центр документы представляются в подлинниках (нотариально заверенных копиях) либо в копиях с предъявлением подлинников.</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2.10. 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A13CA3" w:rsidRPr="00A13CA3" w:rsidRDefault="00A13CA3" w:rsidP="00A13CA3">
      <w:pPr>
        <w:widowControl w:val="0"/>
        <w:tabs>
          <w:tab w:val="left" w:pos="567"/>
        </w:tabs>
        <w:spacing w:after="0" w:line="240" w:lineRule="auto"/>
        <w:ind w:left="-142" w:firstLine="426"/>
        <w:contextualSpacing/>
        <w:jc w:val="center"/>
        <w:rPr>
          <w:rFonts w:ascii="Times New Roman" w:eastAsia="Times New Roman" w:hAnsi="Times New Roman" w:cs="Times New Roman"/>
          <w:b/>
          <w:bCs/>
          <w:sz w:val="18"/>
          <w:szCs w:val="18"/>
          <w:lang w:eastAsia="ru-RU"/>
        </w:rPr>
      </w:pPr>
      <w:r w:rsidRPr="00A13CA3">
        <w:rPr>
          <w:rFonts w:ascii="Times New Roman" w:eastAsia="Times New Roman" w:hAnsi="Times New Roman" w:cs="Times New Roman"/>
          <w:b/>
          <w:bCs/>
          <w:sz w:val="18"/>
          <w:szCs w:val="1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2.11. Для предоставления муниципальной услуги заявитель вправе самостоятельно представить:</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выписку из Единого государственного реестра юридических лиц.</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Непредставление указанного документа не является основанием для отказа в предоставлении муниципальной услуги.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autoSpaceDE w:val="0"/>
        <w:autoSpaceDN w:val="0"/>
        <w:adjustRightInd w:val="0"/>
        <w:spacing w:after="0" w:line="240" w:lineRule="auto"/>
        <w:ind w:left="-142" w:firstLine="426"/>
        <w:jc w:val="center"/>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Указание на запрет требовать от заявителя</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2.12. При предоставлении муниципальной услуги запрещается требовать от заявителя:</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13CA3" w:rsidRPr="00A13CA3" w:rsidRDefault="00A13CA3" w:rsidP="00A13CA3">
      <w:pPr>
        <w:spacing w:line="240" w:lineRule="auto"/>
        <w:ind w:firstLine="540"/>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A13CA3" w:rsidRPr="00A13CA3" w:rsidRDefault="00A13CA3" w:rsidP="00A13CA3">
      <w:pPr>
        <w:spacing w:line="240" w:lineRule="auto"/>
        <w:ind w:firstLine="540"/>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  </w:t>
      </w:r>
      <w:r w:rsidRPr="00A13CA3">
        <w:rPr>
          <w:rFonts w:ascii="Times New Roman" w:eastAsia="Times New Roman" w:hAnsi="Times New Roman" w:cs="Times New Roman"/>
          <w:sz w:val="20"/>
          <w:szCs w:val="20"/>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A13CA3">
          <w:rPr>
            <w:rFonts w:ascii="Times New Roman" w:eastAsia="Times New Roman" w:hAnsi="Times New Roman" w:cs="Times New Roman"/>
            <w:sz w:val="20"/>
            <w:szCs w:val="20"/>
            <w:lang w:eastAsia="ru-RU"/>
          </w:rPr>
          <w:t>пунктом 7.2 части 1 статьи 16</w:t>
        </w:r>
      </w:hyperlink>
      <w:r w:rsidRPr="00A13CA3">
        <w:rPr>
          <w:rFonts w:ascii="Times New Roman" w:eastAsia="Times New Roman" w:hAnsi="Times New Roman" w:cs="Times New Roman"/>
          <w:sz w:val="20"/>
          <w:szCs w:val="20"/>
          <w:lang w:eastAsia="ru-RU"/>
        </w:rPr>
        <w:t xml:space="preserve"> Федерального закона «Об организации предоставления государственных и муниципальных услуг » от 27.07.2010 года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2.13. При предоставлении муниципальных услуг в электронной форме с использованием РПГУ запрещено:</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lastRenderedPageBreak/>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autoSpaceDE w:val="0"/>
        <w:autoSpaceDN w:val="0"/>
        <w:adjustRightInd w:val="0"/>
        <w:spacing w:after="0" w:line="240" w:lineRule="auto"/>
        <w:ind w:left="-142" w:firstLine="426"/>
        <w:jc w:val="center"/>
        <w:rPr>
          <w:rFonts w:ascii="Times New Roman" w:eastAsia="Times New Roman" w:hAnsi="Times New Roman" w:cs="Times New Roman"/>
          <w:b/>
          <w:bCs/>
          <w:sz w:val="18"/>
          <w:szCs w:val="18"/>
          <w:lang w:eastAsia="ru-RU"/>
        </w:rPr>
      </w:pPr>
      <w:r w:rsidRPr="00A13CA3">
        <w:rPr>
          <w:rFonts w:ascii="Times New Roman" w:eastAsia="Times New Roman" w:hAnsi="Times New Roman" w:cs="Times New Roman"/>
          <w:b/>
          <w:bCs/>
          <w:sz w:val="18"/>
          <w:szCs w:val="18"/>
          <w:lang w:eastAsia="ru-RU"/>
        </w:rPr>
        <w:t>Исчерпывающий перечень оснований для отказа в приеме документов, необходимых                                                                       для предоставления муниципальной услуги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2.14. Основанием для отказа в приеме документов, необходимых для предоставления муниципальной услуги, является 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неустановление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2.15. Заявление, поданное в форме электронного документа с использованием РПГУ, к рассмотрению не принимается в случае не установления полномочия представителя (в случае обращения представителя), а также если: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поданном в электронной форме с использованием РПГУ.</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widowControl w:val="0"/>
        <w:tabs>
          <w:tab w:val="left" w:pos="567"/>
        </w:tabs>
        <w:spacing w:after="0" w:line="240" w:lineRule="auto"/>
        <w:ind w:left="-142" w:firstLine="426"/>
        <w:contextualSpacing/>
        <w:jc w:val="center"/>
        <w:rPr>
          <w:rFonts w:ascii="Times New Roman" w:eastAsia="Times New Roman" w:hAnsi="Times New Roman" w:cs="Times New Roman"/>
          <w:b/>
          <w:bCs/>
          <w:sz w:val="18"/>
          <w:szCs w:val="18"/>
          <w:lang w:eastAsia="ru-RU"/>
        </w:rPr>
      </w:pPr>
      <w:r w:rsidRPr="00A13CA3">
        <w:rPr>
          <w:rFonts w:ascii="Times New Roman" w:eastAsia="Times New Roman" w:hAnsi="Times New Roman" w:cs="Times New Roman"/>
          <w:b/>
          <w:bCs/>
          <w:sz w:val="18"/>
          <w:szCs w:val="18"/>
          <w:lang w:eastAsia="ru-RU"/>
        </w:rPr>
        <w:t>Исчерпывающий перечень оснований для приостановления или отказа в предоставлении муниципальной услуги</w:t>
      </w:r>
    </w:p>
    <w:p w:rsidR="00A13CA3" w:rsidRPr="00A13CA3" w:rsidRDefault="00A13CA3" w:rsidP="00A13CA3">
      <w:pPr>
        <w:widowControl w:val="0"/>
        <w:tabs>
          <w:tab w:val="left" w:pos="567"/>
        </w:tabs>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2.16. Оснований для приостановления предоставления муниципальной услуги законодательством Российской Федерации не предусмотрено.</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2.17. Решение об отказе в признании садового дома жилым домом или жилого дома садовым домом принимается в следующих случаях:</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1) непредставление заявителем документов, предусмотренных пунктом 2.8.1 и (или) 2.8.3 настоящего Административного регламента;</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2) поступление в Администрацию (Уполномоченный орган)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3) поступление в Администрацию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пунктом 2.8.2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пунктом 2.8.2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4) непредставление заявителем документа, предусмотренного абзацем вторым пунктам 2.8.4 настоящего Административного регламента, в случае если садовый дом или жилой дом обременен правами третьих лиц;</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5)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6)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A13CA3" w:rsidRPr="00A13CA3" w:rsidRDefault="00A13CA3" w:rsidP="00A13CA3">
      <w:pPr>
        <w:widowControl w:val="0"/>
        <w:tabs>
          <w:tab w:val="left" w:pos="567"/>
        </w:tabs>
        <w:spacing w:after="0" w:line="240" w:lineRule="auto"/>
        <w:ind w:left="-142" w:firstLine="426"/>
        <w:contextualSpacing/>
        <w:jc w:val="both"/>
        <w:rPr>
          <w:rFonts w:ascii="Times New Roman" w:eastAsia="Times New Roman" w:hAnsi="Times New Roman" w:cs="Times New Roman"/>
          <w:sz w:val="18"/>
          <w:szCs w:val="18"/>
          <w:lang w:eastAsia="ru-RU"/>
        </w:rPr>
      </w:pPr>
    </w:p>
    <w:p w:rsidR="00A13CA3" w:rsidRPr="00A13CA3" w:rsidRDefault="00A13CA3" w:rsidP="00A13CA3">
      <w:pPr>
        <w:widowControl w:val="0"/>
        <w:tabs>
          <w:tab w:val="left" w:pos="567"/>
        </w:tabs>
        <w:spacing w:after="0" w:line="240" w:lineRule="auto"/>
        <w:ind w:left="-142" w:firstLine="426"/>
        <w:jc w:val="center"/>
        <w:rPr>
          <w:rFonts w:ascii="Times New Roman" w:eastAsia="Times New Roman" w:hAnsi="Times New Roman" w:cs="Times New Roman"/>
          <w:b/>
          <w:bCs/>
          <w:sz w:val="18"/>
          <w:szCs w:val="18"/>
          <w:lang w:eastAsia="ru-RU"/>
        </w:rPr>
      </w:pPr>
      <w:r w:rsidRPr="00A13CA3">
        <w:rPr>
          <w:rFonts w:ascii="Times New Roman" w:eastAsia="Times New Roman" w:hAnsi="Times New Roman" w:cs="Times New Roman"/>
          <w:b/>
          <w:bCs/>
          <w:sz w:val="18"/>
          <w:szCs w:val="1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2.18. Услугой необходимой и обязательной для предоставления муниципальной услуги (в случае признания садового дома жилым) является получение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8" w:history="1">
        <w:r w:rsidRPr="00A13CA3">
          <w:rPr>
            <w:rFonts w:ascii="Times New Roman" w:eastAsia="Times New Roman" w:hAnsi="Times New Roman" w:cs="Times New Roman"/>
            <w:sz w:val="18"/>
            <w:szCs w:val="18"/>
            <w:lang w:eastAsia="ru-RU"/>
          </w:rPr>
          <w:t>частью 2 статьи 5</w:t>
        </w:r>
      </w:hyperlink>
      <w:r w:rsidRPr="00A13CA3">
        <w:rPr>
          <w:rFonts w:ascii="Times New Roman" w:eastAsia="Times New Roman" w:hAnsi="Times New Roman" w:cs="Times New Roman"/>
          <w:sz w:val="18"/>
          <w:szCs w:val="18"/>
          <w:lang w:eastAsia="ru-RU"/>
        </w:rPr>
        <w:t xml:space="preserve">, </w:t>
      </w:r>
      <w:hyperlink r:id="rId19" w:history="1">
        <w:r w:rsidRPr="00A13CA3">
          <w:rPr>
            <w:rFonts w:ascii="Times New Roman" w:eastAsia="Times New Roman" w:hAnsi="Times New Roman" w:cs="Times New Roman"/>
            <w:sz w:val="18"/>
            <w:szCs w:val="18"/>
            <w:lang w:eastAsia="ru-RU"/>
          </w:rPr>
          <w:t>статьями 7</w:t>
        </w:r>
      </w:hyperlink>
      <w:r w:rsidRPr="00A13CA3">
        <w:rPr>
          <w:rFonts w:ascii="Times New Roman" w:eastAsia="Times New Roman" w:hAnsi="Times New Roman" w:cs="Times New Roman"/>
          <w:sz w:val="18"/>
          <w:szCs w:val="18"/>
          <w:lang w:eastAsia="ru-RU"/>
        </w:rPr>
        <w:t xml:space="preserve">, </w:t>
      </w:r>
      <w:hyperlink r:id="rId20" w:history="1">
        <w:r w:rsidRPr="00A13CA3">
          <w:rPr>
            <w:rFonts w:ascii="Times New Roman" w:eastAsia="Times New Roman" w:hAnsi="Times New Roman" w:cs="Times New Roman"/>
            <w:sz w:val="18"/>
            <w:szCs w:val="18"/>
            <w:lang w:eastAsia="ru-RU"/>
          </w:rPr>
          <w:t>8</w:t>
        </w:r>
      </w:hyperlink>
      <w:r w:rsidRPr="00A13CA3">
        <w:rPr>
          <w:rFonts w:ascii="Times New Roman" w:eastAsia="Times New Roman" w:hAnsi="Times New Roman" w:cs="Times New Roman"/>
          <w:sz w:val="18"/>
          <w:szCs w:val="18"/>
          <w:lang w:eastAsia="ru-RU"/>
        </w:rPr>
        <w:t xml:space="preserve"> и </w:t>
      </w:r>
      <w:hyperlink r:id="rId21" w:history="1">
        <w:r w:rsidRPr="00A13CA3">
          <w:rPr>
            <w:rFonts w:ascii="Times New Roman" w:eastAsia="Times New Roman" w:hAnsi="Times New Roman" w:cs="Times New Roman"/>
            <w:sz w:val="18"/>
            <w:szCs w:val="18"/>
            <w:lang w:eastAsia="ru-RU"/>
          </w:rPr>
          <w:t>10</w:t>
        </w:r>
      </w:hyperlink>
      <w:r w:rsidRPr="00A13CA3">
        <w:rPr>
          <w:rFonts w:ascii="Times New Roman" w:eastAsia="Times New Roman" w:hAnsi="Times New Roman" w:cs="Times New Roman"/>
          <w:sz w:val="18"/>
          <w:szCs w:val="18"/>
          <w:lang w:eastAsia="ru-RU"/>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A13CA3" w:rsidRPr="00A13CA3" w:rsidRDefault="00A13CA3" w:rsidP="00A13CA3">
      <w:pPr>
        <w:widowControl w:val="0"/>
        <w:tabs>
          <w:tab w:val="left" w:pos="567"/>
        </w:tabs>
        <w:spacing w:after="0" w:line="240" w:lineRule="auto"/>
        <w:ind w:left="-142" w:firstLine="426"/>
        <w:contextualSpacing/>
        <w:jc w:val="both"/>
        <w:rPr>
          <w:rFonts w:ascii="Times New Roman" w:eastAsia="Times New Roman" w:hAnsi="Times New Roman" w:cs="Times New Roman"/>
          <w:sz w:val="18"/>
          <w:szCs w:val="18"/>
          <w:lang w:eastAsia="ru-RU"/>
        </w:rPr>
      </w:pPr>
    </w:p>
    <w:p w:rsidR="00A13CA3" w:rsidRPr="00A13CA3" w:rsidRDefault="00A13CA3" w:rsidP="00A13CA3">
      <w:pPr>
        <w:widowControl w:val="0"/>
        <w:autoSpaceDE w:val="0"/>
        <w:autoSpaceDN w:val="0"/>
        <w:adjustRightInd w:val="0"/>
        <w:spacing w:after="0" w:line="240" w:lineRule="auto"/>
        <w:ind w:left="-142" w:firstLine="426"/>
        <w:jc w:val="center"/>
        <w:outlineLvl w:val="2"/>
        <w:rPr>
          <w:rFonts w:ascii="Times New Roman" w:eastAsia="Calibri" w:hAnsi="Times New Roman" w:cs="Times New Roman"/>
          <w:b/>
          <w:sz w:val="18"/>
          <w:szCs w:val="18"/>
          <w:lang w:eastAsia="ru-RU"/>
        </w:rPr>
      </w:pPr>
      <w:r w:rsidRPr="00A13CA3">
        <w:rPr>
          <w:rFonts w:ascii="Times New Roman" w:eastAsia="Calibri" w:hAnsi="Times New Roman" w:cs="Times New Roman"/>
          <w:b/>
          <w:sz w:val="18"/>
          <w:szCs w:val="1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A13CA3" w:rsidRPr="00A13CA3" w:rsidRDefault="00A13CA3" w:rsidP="00A13CA3">
      <w:pPr>
        <w:widowControl w:val="0"/>
        <w:tabs>
          <w:tab w:val="left" w:pos="567"/>
        </w:tabs>
        <w:spacing w:after="0" w:line="240" w:lineRule="auto"/>
        <w:ind w:left="-142" w:firstLine="426"/>
        <w:contextualSpacing/>
        <w:jc w:val="both"/>
        <w:rPr>
          <w:rFonts w:ascii="Times New Roman" w:eastAsia="Calibri" w:hAnsi="Times New Roman" w:cs="Times New Roman"/>
          <w:sz w:val="18"/>
          <w:szCs w:val="18"/>
          <w:lang w:eastAsia="ru-RU"/>
        </w:rPr>
      </w:pPr>
      <w:r w:rsidRPr="00A13CA3">
        <w:rPr>
          <w:rFonts w:ascii="Times New Roman" w:eastAsia="Times New Roman" w:hAnsi="Times New Roman" w:cs="Times New Roman"/>
          <w:sz w:val="18"/>
          <w:szCs w:val="18"/>
          <w:lang w:eastAsia="ru-RU"/>
        </w:rPr>
        <w:t>2.19. Предоставление муниципальной услуги осуществляется бесплатно.</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autoSpaceDE w:val="0"/>
        <w:autoSpaceDN w:val="0"/>
        <w:adjustRightInd w:val="0"/>
        <w:spacing w:after="0" w:line="240" w:lineRule="auto"/>
        <w:ind w:left="-142" w:firstLine="426"/>
        <w:jc w:val="center"/>
        <w:outlineLvl w:val="0"/>
        <w:rPr>
          <w:rFonts w:ascii="Times New Roman" w:eastAsia="Times New Roman" w:hAnsi="Times New Roman" w:cs="Times New Roman"/>
          <w:b/>
          <w:bCs/>
          <w:sz w:val="18"/>
          <w:szCs w:val="18"/>
          <w:lang w:eastAsia="ru-RU"/>
        </w:rPr>
      </w:pPr>
      <w:r w:rsidRPr="00A13CA3">
        <w:rPr>
          <w:rFonts w:ascii="Times New Roman" w:eastAsia="Times New Roman" w:hAnsi="Times New Roman" w:cs="Times New Roman"/>
          <w:b/>
          <w:bCs/>
          <w:sz w:val="18"/>
          <w:szCs w:val="18"/>
          <w:lang w:eastAsia="ru-RU"/>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bCs/>
          <w:sz w:val="18"/>
          <w:szCs w:val="18"/>
          <w:lang w:eastAsia="ru-RU"/>
        </w:rPr>
        <w:t xml:space="preserve">2.20. </w:t>
      </w:r>
      <w:r w:rsidRPr="00A13CA3">
        <w:rPr>
          <w:rFonts w:ascii="Times New Roman" w:eastAsia="Times New Roman" w:hAnsi="Times New Roman" w:cs="Times New Roman"/>
          <w:sz w:val="18"/>
          <w:szCs w:val="18"/>
          <w:lang w:eastAsia="ru-RU"/>
        </w:rPr>
        <w:t xml:space="preserve">Плата за предоставление услуг, которые являются необходимыми и обязательными для предоставления муниципальной услуги, осуществляется за счет средств заявителя. </w:t>
      </w:r>
    </w:p>
    <w:p w:rsidR="00A13CA3" w:rsidRPr="00A13CA3" w:rsidRDefault="00A13CA3" w:rsidP="00A13CA3">
      <w:pPr>
        <w:autoSpaceDE w:val="0"/>
        <w:autoSpaceDN w:val="0"/>
        <w:adjustRightInd w:val="0"/>
        <w:spacing w:after="0" w:line="240" w:lineRule="auto"/>
        <w:ind w:left="-142" w:firstLine="426"/>
        <w:outlineLvl w:val="0"/>
        <w:rPr>
          <w:rFonts w:ascii="Times New Roman" w:eastAsia="Times New Roman" w:hAnsi="Times New Roman" w:cs="Times New Roman"/>
          <w:bCs/>
          <w:sz w:val="18"/>
          <w:szCs w:val="18"/>
          <w:lang w:eastAsia="ru-RU"/>
        </w:rPr>
      </w:pPr>
    </w:p>
    <w:p w:rsidR="00A13CA3" w:rsidRPr="00A13CA3" w:rsidRDefault="00A13CA3" w:rsidP="00A13CA3">
      <w:pPr>
        <w:autoSpaceDE w:val="0"/>
        <w:autoSpaceDN w:val="0"/>
        <w:adjustRightInd w:val="0"/>
        <w:spacing w:after="0" w:line="240" w:lineRule="auto"/>
        <w:ind w:left="-142" w:firstLine="426"/>
        <w:jc w:val="center"/>
        <w:outlineLvl w:val="0"/>
        <w:rPr>
          <w:rFonts w:ascii="Times New Roman" w:eastAsia="Times New Roman" w:hAnsi="Times New Roman" w:cs="Times New Roman"/>
          <w:b/>
          <w:bCs/>
          <w:sz w:val="18"/>
          <w:szCs w:val="18"/>
          <w:lang w:eastAsia="ru-RU"/>
        </w:rPr>
      </w:pPr>
      <w:r w:rsidRPr="00A13CA3">
        <w:rPr>
          <w:rFonts w:ascii="Times New Roman" w:eastAsia="Times New Roman" w:hAnsi="Times New Roman" w:cs="Times New Roman"/>
          <w:b/>
          <w:bCs/>
          <w:sz w:val="18"/>
          <w:szCs w:val="1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Максимальный срок ожидания в очереди не превышает 15 минут.</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widowControl w:val="0"/>
        <w:autoSpaceDE w:val="0"/>
        <w:autoSpaceDN w:val="0"/>
        <w:adjustRightInd w:val="0"/>
        <w:spacing w:after="0" w:line="240" w:lineRule="auto"/>
        <w:ind w:left="-142" w:firstLine="426"/>
        <w:jc w:val="center"/>
        <w:rPr>
          <w:rFonts w:ascii="Times New Roman" w:eastAsia="Calibri" w:hAnsi="Times New Roman" w:cs="Times New Roman"/>
          <w:b/>
          <w:bCs/>
          <w:sz w:val="18"/>
          <w:szCs w:val="18"/>
          <w:lang w:eastAsia="ru-RU"/>
        </w:rPr>
      </w:pPr>
      <w:r w:rsidRPr="00A13CA3">
        <w:rPr>
          <w:rFonts w:ascii="Times New Roman" w:eastAsia="Calibri" w:hAnsi="Times New Roman" w:cs="Times New Roman"/>
          <w:b/>
          <w:bCs/>
          <w:sz w:val="18"/>
          <w:szCs w:val="18"/>
          <w:lang w:eastAsia="ru-RU"/>
        </w:rPr>
        <w:t>Срок и порядок регистрации запроса заявителя о предоставлении муниципальной услуги, в том числе в электронной форме</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2.22. Все заявления, поступившие в Администрацию (Уполномоченный орган), принятые к рассмотрению Администрацией (Уполномоченным органом), подлежат регистрации в течение 1 рабочего дня.</w:t>
      </w:r>
    </w:p>
    <w:p w:rsidR="00A13CA3" w:rsidRPr="00A13CA3" w:rsidRDefault="00A13CA3" w:rsidP="00A13CA3">
      <w:pPr>
        <w:widowControl w:val="0"/>
        <w:tabs>
          <w:tab w:val="left" w:pos="567"/>
        </w:tabs>
        <w:spacing w:after="0" w:line="240" w:lineRule="auto"/>
        <w:ind w:left="-142" w:firstLine="426"/>
        <w:contextualSpacing/>
        <w:jc w:val="both"/>
        <w:rPr>
          <w:rFonts w:ascii="Times New Roman" w:eastAsia="Times New Roman" w:hAnsi="Times New Roman" w:cs="Times New Roman"/>
          <w:sz w:val="18"/>
          <w:szCs w:val="18"/>
          <w:lang w:eastAsia="ru-RU"/>
        </w:rPr>
      </w:pPr>
    </w:p>
    <w:p w:rsidR="00A13CA3" w:rsidRPr="00A13CA3" w:rsidRDefault="00A13CA3" w:rsidP="00A13CA3">
      <w:pPr>
        <w:autoSpaceDE w:val="0"/>
        <w:autoSpaceDN w:val="0"/>
        <w:adjustRightInd w:val="0"/>
        <w:spacing w:after="0" w:line="240" w:lineRule="auto"/>
        <w:ind w:left="-142" w:firstLine="426"/>
        <w:jc w:val="center"/>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Требования к помещениям, в которых предоставляется муниципальная услуга</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13CA3" w:rsidRPr="00A13CA3" w:rsidRDefault="00A13CA3" w:rsidP="00A13CA3">
      <w:pPr>
        <w:widowControl w:val="0"/>
        <w:tabs>
          <w:tab w:val="left" w:pos="567"/>
        </w:tabs>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A13CA3" w:rsidRPr="00A13CA3" w:rsidRDefault="00A13CA3" w:rsidP="00A13CA3">
      <w:pPr>
        <w:widowControl w:val="0"/>
        <w:tabs>
          <w:tab w:val="left" w:pos="567"/>
          <w:tab w:val="left" w:pos="1134"/>
        </w:tabs>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наименование;</w:t>
      </w:r>
    </w:p>
    <w:p w:rsidR="00A13CA3" w:rsidRPr="00A13CA3" w:rsidRDefault="00A13CA3" w:rsidP="00A13CA3">
      <w:pPr>
        <w:widowControl w:val="0"/>
        <w:tabs>
          <w:tab w:val="left" w:pos="567"/>
          <w:tab w:val="left" w:pos="1134"/>
        </w:tabs>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местонахождение и юридический адрес;</w:t>
      </w:r>
    </w:p>
    <w:p w:rsidR="00A13CA3" w:rsidRPr="00A13CA3" w:rsidRDefault="00A13CA3" w:rsidP="00A13CA3">
      <w:pPr>
        <w:widowControl w:val="0"/>
        <w:tabs>
          <w:tab w:val="left" w:pos="567"/>
          <w:tab w:val="left" w:pos="1134"/>
        </w:tabs>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режим работы;</w:t>
      </w:r>
    </w:p>
    <w:p w:rsidR="00A13CA3" w:rsidRPr="00A13CA3" w:rsidRDefault="00A13CA3" w:rsidP="00A13CA3">
      <w:pPr>
        <w:widowControl w:val="0"/>
        <w:tabs>
          <w:tab w:val="left" w:pos="567"/>
          <w:tab w:val="left" w:pos="1134"/>
        </w:tabs>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график приема;</w:t>
      </w:r>
    </w:p>
    <w:p w:rsidR="00A13CA3" w:rsidRPr="00A13CA3" w:rsidRDefault="00A13CA3" w:rsidP="00A13CA3">
      <w:pPr>
        <w:widowControl w:val="0"/>
        <w:tabs>
          <w:tab w:val="left" w:pos="567"/>
          <w:tab w:val="left" w:pos="1134"/>
        </w:tabs>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номера телефонов для справок.</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Помещения, в которых предоставляется муниципальная услуга, оснащаются:</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противопожарной системой и средствами пожаротушения;</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системой оповещения о возникновении чрезвычайной ситуации;</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средствами оказания первой медицинской помощи;</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туалетными комнатами для посетителей.</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Места для заполнения заявлений оборудуются стульями, столами (стойками), бланками заявлений, письменными принадлежностями.</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Места приема Заявителей оборудуются информационными табличками (вывесками) с указанием:</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номера кабинета и наименования отдела;</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фамилии, имени и отчества (последнее – при наличии), должности ответственного лица за прием документов;</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графика приема Заявителей.</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При предоставлении муниципальной услуги инвалидам обеспечиваются:</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возможность беспрепятственного доступа к объекту (зданию, помещению), в котором предоставляется муниципальная услуга;</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сопровождение инвалидов, имеющих стойкие расстройства функции зрения и самостоятельного передвижения;</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допуск сурдопереводчика и тифлосурдопереводчика;</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допуск собаки-проводника на объекты (здания, помещения), в которых предоставляются услуги;</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оказание инвалидам помощи в преодолении барьеров, мешающих получению ими услуг наравне с другими лицами.</w:t>
      </w:r>
    </w:p>
    <w:p w:rsidR="00A13CA3" w:rsidRPr="00A13CA3" w:rsidRDefault="00A13CA3" w:rsidP="00A13CA3">
      <w:pPr>
        <w:autoSpaceDE w:val="0"/>
        <w:autoSpaceDN w:val="0"/>
        <w:adjustRightInd w:val="0"/>
        <w:spacing w:after="0" w:line="240" w:lineRule="auto"/>
        <w:ind w:left="-142" w:firstLine="426"/>
        <w:jc w:val="both"/>
        <w:outlineLvl w:val="0"/>
        <w:rPr>
          <w:rFonts w:ascii="Times New Roman" w:eastAsia="Times New Roman" w:hAnsi="Times New Roman" w:cs="Times New Roman"/>
          <w:b/>
          <w:bCs/>
          <w:sz w:val="18"/>
          <w:szCs w:val="18"/>
          <w:lang w:eastAsia="ru-RU"/>
        </w:rPr>
      </w:pPr>
    </w:p>
    <w:p w:rsidR="00A13CA3" w:rsidRPr="00A13CA3" w:rsidRDefault="00A13CA3" w:rsidP="00A13CA3">
      <w:pPr>
        <w:autoSpaceDE w:val="0"/>
        <w:autoSpaceDN w:val="0"/>
        <w:adjustRightInd w:val="0"/>
        <w:spacing w:after="0" w:line="240" w:lineRule="auto"/>
        <w:ind w:left="-142" w:firstLine="426"/>
        <w:jc w:val="center"/>
        <w:rPr>
          <w:rFonts w:ascii="Times New Roman" w:eastAsia="Times New Roman" w:hAnsi="Times New Roman" w:cs="Times New Roman"/>
          <w:b/>
          <w:bCs/>
          <w:sz w:val="18"/>
          <w:szCs w:val="18"/>
          <w:lang w:eastAsia="ru-RU"/>
        </w:rPr>
      </w:pPr>
      <w:r w:rsidRPr="00A13CA3">
        <w:rPr>
          <w:rFonts w:ascii="Times New Roman" w:eastAsia="Times New Roman" w:hAnsi="Times New Roman" w:cs="Times New Roman"/>
          <w:b/>
          <w:bCs/>
          <w:sz w:val="18"/>
          <w:szCs w:val="18"/>
          <w:lang w:eastAsia="ru-RU"/>
        </w:rPr>
        <w:t>Показатели доступности и качества предоставления муниципальной услуги</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Calibri" w:hAnsi="Times New Roman" w:cs="Times New Roman"/>
          <w:sz w:val="18"/>
          <w:szCs w:val="18"/>
          <w:lang w:eastAsia="ru-RU"/>
        </w:rPr>
      </w:pPr>
      <w:r w:rsidRPr="00A13CA3">
        <w:rPr>
          <w:rFonts w:ascii="Times New Roman" w:eastAsia="Calibri" w:hAnsi="Times New Roman" w:cs="Times New Roman"/>
          <w:sz w:val="18"/>
          <w:szCs w:val="18"/>
          <w:lang w:eastAsia="ru-RU"/>
        </w:rPr>
        <w:t>2.24. Основными показателями доступности предоставления муниципальной услуги являются:</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Calibri" w:hAnsi="Times New Roman" w:cs="Times New Roman"/>
          <w:sz w:val="18"/>
          <w:szCs w:val="18"/>
          <w:lang w:eastAsia="ru-RU"/>
        </w:rPr>
      </w:pPr>
      <w:r w:rsidRPr="00A13CA3">
        <w:rPr>
          <w:rFonts w:ascii="Times New Roman" w:eastAsia="Calibri" w:hAnsi="Times New Roman" w:cs="Times New Roman"/>
          <w:sz w:val="18"/>
          <w:szCs w:val="18"/>
          <w:lang w:eastAsia="ru-RU"/>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Calibri" w:hAnsi="Times New Roman" w:cs="Times New Roman"/>
          <w:sz w:val="18"/>
          <w:szCs w:val="18"/>
          <w:lang w:eastAsia="ru-RU"/>
        </w:rPr>
      </w:pPr>
      <w:r w:rsidRPr="00A13CA3">
        <w:rPr>
          <w:rFonts w:ascii="Times New Roman" w:eastAsia="Calibri" w:hAnsi="Times New Roman" w:cs="Times New Roman"/>
          <w:sz w:val="18"/>
          <w:szCs w:val="18"/>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Calibri" w:hAnsi="Times New Roman" w:cs="Times New Roman"/>
          <w:sz w:val="18"/>
          <w:szCs w:val="18"/>
          <w:lang w:eastAsia="ru-RU"/>
        </w:rPr>
      </w:pPr>
      <w:r w:rsidRPr="00A13CA3">
        <w:rPr>
          <w:rFonts w:ascii="Times New Roman" w:eastAsia="Calibri" w:hAnsi="Times New Roman" w:cs="Times New Roman"/>
          <w:sz w:val="18"/>
          <w:szCs w:val="18"/>
          <w:lang w:eastAsia="ru-RU"/>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Calibri" w:hAnsi="Times New Roman" w:cs="Times New Roman"/>
          <w:sz w:val="18"/>
          <w:szCs w:val="18"/>
          <w:lang w:eastAsia="ru-RU"/>
        </w:rPr>
      </w:pPr>
      <w:r w:rsidRPr="00A13CA3">
        <w:rPr>
          <w:rFonts w:ascii="Times New Roman" w:eastAsia="Calibri" w:hAnsi="Times New Roman" w:cs="Times New Roman"/>
          <w:sz w:val="18"/>
          <w:szCs w:val="18"/>
          <w:lang w:eastAsia="ru-RU"/>
        </w:rPr>
        <w:t>2.24.4. Возможность получения заявителем уведомлений о предоставлении муниципальной услуги с помощью РПГУ.</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Calibri" w:hAnsi="Times New Roman" w:cs="Times New Roman"/>
          <w:sz w:val="18"/>
          <w:szCs w:val="18"/>
          <w:lang w:eastAsia="ru-RU"/>
        </w:rPr>
      </w:pPr>
      <w:r w:rsidRPr="00A13CA3">
        <w:rPr>
          <w:rFonts w:ascii="Times New Roman" w:eastAsia="Calibri" w:hAnsi="Times New Roman" w:cs="Times New Roman"/>
          <w:sz w:val="18"/>
          <w:szCs w:val="18"/>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Calibri" w:hAnsi="Times New Roman" w:cs="Times New Roman"/>
          <w:sz w:val="18"/>
          <w:szCs w:val="18"/>
          <w:lang w:eastAsia="ru-RU"/>
        </w:rPr>
      </w:pPr>
      <w:r w:rsidRPr="00A13CA3">
        <w:rPr>
          <w:rFonts w:ascii="Times New Roman" w:eastAsia="Calibri" w:hAnsi="Times New Roman" w:cs="Times New Roman"/>
          <w:sz w:val="18"/>
          <w:szCs w:val="18"/>
          <w:lang w:eastAsia="ru-RU"/>
        </w:rPr>
        <w:t>2.25. Основными показателями качества предоставления муниципальной услуги являются:</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Calibri" w:hAnsi="Times New Roman" w:cs="Times New Roman"/>
          <w:sz w:val="18"/>
          <w:szCs w:val="18"/>
          <w:lang w:eastAsia="ru-RU"/>
        </w:rPr>
      </w:pPr>
      <w:r w:rsidRPr="00A13CA3">
        <w:rPr>
          <w:rFonts w:ascii="Times New Roman" w:eastAsia="Calibri" w:hAnsi="Times New Roman" w:cs="Times New Roman"/>
          <w:sz w:val="18"/>
          <w:szCs w:val="18"/>
          <w:lang w:eastAsia="ru-RU"/>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Calibri" w:hAnsi="Times New Roman" w:cs="Times New Roman"/>
          <w:sz w:val="18"/>
          <w:szCs w:val="18"/>
          <w:lang w:eastAsia="ru-RU"/>
        </w:rPr>
      </w:pPr>
      <w:r w:rsidRPr="00A13CA3">
        <w:rPr>
          <w:rFonts w:ascii="Times New Roman" w:eastAsia="Calibri" w:hAnsi="Times New Roman" w:cs="Times New Roman"/>
          <w:sz w:val="18"/>
          <w:szCs w:val="18"/>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Calibri" w:hAnsi="Times New Roman" w:cs="Times New Roman"/>
          <w:sz w:val="18"/>
          <w:szCs w:val="18"/>
          <w:lang w:eastAsia="ru-RU"/>
        </w:rPr>
      </w:pPr>
      <w:r w:rsidRPr="00A13CA3">
        <w:rPr>
          <w:rFonts w:ascii="Times New Roman" w:eastAsia="Calibri" w:hAnsi="Times New Roman" w:cs="Times New Roman"/>
          <w:sz w:val="18"/>
          <w:szCs w:val="18"/>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Calibri" w:hAnsi="Times New Roman" w:cs="Times New Roman"/>
          <w:sz w:val="18"/>
          <w:szCs w:val="18"/>
          <w:lang w:eastAsia="ru-RU"/>
        </w:rPr>
      </w:pPr>
      <w:r w:rsidRPr="00A13CA3">
        <w:rPr>
          <w:rFonts w:ascii="Times New Roman" w:eastAsia="Calibri" w:hAnsi="Times New Roman" w:cs="Times New Roman"/>
          <w:sz w:val="18"/>
          <w:szCs w:val="18"/>
          <w:lang w:eastAsia="ru-RU"/>
        </w:rPr>
        <w:t>2.25.4. Отсутствие нарушений установленных сроков в процессе предоставления муниципальной услуги.</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Calibri" w:hAnsi="Times New Roman" w:cs="Times New Roman"/>
          <w:sz w:val="18"/>
          <w:szCs w:val="18"/>
          <w:lang w:eastAsia="ru-RU"/>
        </w:rPr>
      </w:pPr>
      <w:r w:rsidRPr="00A13CA3">
        <w:rPr>
          <w:rFonts w:ascii="Times New Roman" w:eastAsia="Calibri" w:hAnsi="Times New Roman" w:cs="Times New Roman"/>
          <w:sz w:val="18"/>
          <w:szCs w:val="18"/>
          <w:lang w:eastAsia="ru-RU"/>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Calibri" w:hAnsi="Times New Roman" w:cs="Times New Roman"/>
          <w:b/>
          <w:sz w:val="18"/>
          <w:szCs w:val="18"/>
          <w:lang w:eastAsia="ru-RU"/>
        </w:rPr>
      </w:pPr>
    </w:p>
    <w:p w:rsidR="00A13CA3" w:rsidRPr="00A13CA3" w:rsidRDefault="00A13CA3" w:rsidP="00A13CA3">
      <w:pPr>
        <w:autoSpaceDE w:val="0"/>
        <w:autoSpaceDN w:val="0"/>
        <w:adjustRightInd w:val="0"/>
        <w:spacing w:after="0" w:line="240" w:lineRule="auto"/>
        <w:ind w:left="-142" w:firstLine="426"/>
        <w:jc w:val="center"/>
        <w:rPr>
          <w:rFonts w:ascii="Times New Roman" w:eastAsia="Times New Roman" w:hAnsi="Times New Roman" w:cs="Times New Roman"/>
          <w:b/>
          <w:bCs/>
          <w:sz w:val="18"/>
          <w:szCs w:val="18"/>
          <w:lang w:eastAsia="ru-RU"/>
        </w:rPr>
      </w:pPr>
      <w:r w:rsidRPr="00A13CA3">
        <w:rPr>
          <w:rFonts w:ascii="Times New Roman" w:eastAsia="Times New Roman" w:hAnsi="Times New Roman" w:cs="Times New Roman"/>
          <w:b/>
          <w:bCs/>
          <w:sz w:val="18"/>
          <w:szCs w:val="18"/>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2.26. Предоставление муниципальной услуги по экстерриториальному принципу не осуществляется.</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2.27. Заявителям обеспечивается возможность представления заявления и прилагаемых документов в форме электронных документов.</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При подаче физическим лицом указанных заявлений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заявления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При подаче юридическим лицом заявлений в электронной форме посредством РПГУ используется усиленная квалицированная электронная подпись.</w:t>
      </w:r>
    </w:p>
    <w:p w:rsidR="00A13CA3" w:rsidRPr="00A13CA3" w:rsidRDefault="00A13CA3" w:rsidP="00A13CA3">
      <w:pPr>
        <w:widowControl w:val="0"/>
        <w:autoSpaceDE w:val="0"/>
        <w:autoSpaceDN w:val="0"/>
        <w:adjustRightInd w:val="0"/>
        <w:spacing w:after="0" w:line="240" w:lineRule="auto"/>
        <w:ind w:left="-142" w:firstLine="426"/>
        <w:jc w:val="center"/>
        <w:rPr>
          <w:rFonts w:ascii="Times New Roman" w:eastAsia="Times New Roman" w:hAnsi="Times New Roman" w:cs="Times New Roman"/>
          <w:b/>
          <w:sz w:val="18"/>
          <w:szCs w:val="18"/>
          <w:lang w:eastAsia="ru-RU"/>
        </w:rPr>
      </w:pPr>
    </w:p>
    <w:p w:rsidR="00A13CA3" w:rsidRPr="00A13CA3" w:rsidRDefault="00A13CA3" w:rsidP="00A13CA3">
      <w:pPr>
        <w:widowControl w:val="0"/>
        <w:autoSpaceDE w:val="0"/>
        <w:autoSpaceDN w:val="0"/>
        <w:adjustRightInd w:val="0"/>
        <w:spacing w:after="0" w:line="240" w:lineRule="auto"/>
        <w:ind w:left="-142" w:firstLine="426"/>
        <w:jc w:val="center"/>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val="en-US" w:eastAsia="ru-RU"/>
        </w:rPr>
        <w:t>III</w:t>
      </w:r>
      <w:r w:rsidRPr="00A13CA3">
        <w:rPr>
          <w:rFonts w:ascii="Times New Roman" w:eastAsia="Times New Roman" w:hAnsi="Times New Roman" w:cs="Times New Roman"/>
          <w:b/>
          <w:sz w:val="18"/>
          <w:szCs w:val="1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widowControl w:val="0"/>
        <w:autoSpaceDE w:val="0"/>
        <w:autoSpaceDN w:val="0"/>
        <w:adjustRightInd w:val="0"/>
        <w:spacing w:after="0" w:line="240" w:lineRule="auto"/>
        <w:ind w:left="-142" w:firstLine="426"/>
        <w:jc w:val="center"/>
        <w:rPr>
          <w:rFonts w:ascii="Times New Roman" w:eastAsia="Times New Roman" w:hAnsi="Times New Roman" w:cs="Times New Roman"/>
          <w:b/>
          <w:bCs/>
          <w:sz w:val="18"/>
          <w:szCs w:val="18"/>
          <w:lang w:eastAsia="ru-RU"/>
        </w:rPr>
      </w:pPr>
      <w:r w:rsidRPr="00A13CA3">
        <w:rPr>
          <w:rFonts w:ascii="Times New Roman" w:eastAsia="Times New Roman" w:hAnsi="Times New Roman" w:cs="Times New Roman"/>
          <w:b/>
          <w:bCs/>
          <w:sz w:val="18"/>
          <w:szCs w:val="18"/>
          <w:lang w:eastAsia="ru-RU"/>
        </w:rPr>
        <w:t>Исчерпывающий перечень административных процедур</w:t>
      </w:r>
    </w:p>
    <w:p w:rsidR="00A13CA3" w:rsidRPr="00A13CA3" w:rsidRDefault="00A13CA3" w:rsidP="00A13CA3">
      <w:pPr>
        <w:widowControl w:val="0"/>
        <w:tabs>
          <w:tab w:val="left" w:pos="567"/>
        </w:tabs>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3.1. Предоставление муниципальной услуги включает в себя следующие административные процедуры:</w:t>
      </w:r>
    </w:p>
    <w:p w:rsidR="00A13CA3" w:rsidRPr="00A13CA3" w:rsidRDefault="00A13CA3" w:rsidP="00A13CA3">
      <w:pPr>
        <w:widowControl w:val="0"/>
        <w:tabs>
          <w:tab w:val="left" w:pos="567"/>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прием (получение) и регистрация заявления и документов (информации), необходимых для предоставления муниципальной услуги;</w:t>
      </w:r>
    </w:p>
    <w:p w:rsidR="00A13CA3" w:rsidRPr="00A13CA3" w:rsidRDefault="00A13CA3" w:rsidP="00A13CA3">
      <w:pPr>
        <w:widowControl w:val="0"/>
        <w:tabs>
          <w:tab w:val="left" w:pos="567"/>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A13CA3" w:rsidRPr="00A13CA3" w:rsidRDefault="00A13CA3" w:rsidP="00A13CA3">
      <w:pPr>
        <w:widowControl w:val="0"/>
        <w:tabs>
          <w:tab w:val="left" w:pos="567"/>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обработка документов (информации), необходимых для предоставления муниципальной услуги, подготовка и принятие решения;</w:t>
      </w:r>
    </w:p>
    <w:p w:rsidR="00A13CA3" w:rsidRPr="00A13CA3" w:rsidRDefault="00A13CA3" w:rsidP="00A13CA3">
      <w:pPr>
        <w:widowControl w:val="0"/>
        <w:tabs>
          <w:tab w:val="left" w:pos="567"/>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выдача (направление) заявителю результата муниципальной услуги.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
          <w:sz w:val="18"/>
          <w:szCs w:val="18"/>
          <w:lang w:eastAsia="ru-RU"/>
        </w:rPr>
      </w:pPr>
    </w:p>
    <w:p w:rsidR="00A13CA3" w:rsidRPr="00A13CA3" w:rsidRDefault="00A13CA3" w:rsidP="00A13CA3">
      <w:pPr>
        <w:autoSpaceDE w:val="0"/>
        <w:autoSpaceDN w:val="0"/>
        <w:adjustRightInd w:val="0"/>
        <w:spacing w:after="0" w:line="240" w:lineRule="auto"/>
        <w:ind w:left="-142" w:firstLine="426"/>
        <w:jc w:val="center"/>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Прием (получение) и регистрация заявления и документов (информации), необходимых для предоставления муниципальной услуги</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3.2. Прием и регистрация заявления о предоставлении муниципальной услуги и документов, необходимых для предоставления муниципальной услуги, при личном обращении.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3.2.1. 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за прием документов), от заявителя при личном обращении заявления 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w:t>
      </w:r>
      <w:r w:rsidRPr="00A13CA3">
        <w:rPr>
          <w:rFonts w:ascii="Times New Roman" w:eastAsia="Times New Roman" w:hAnsi="Times New Roman" w:cs="Times New Roman"/>
          <w:sz w:val="18"/>
          <w:szCs w:val="18"/>
          <w:lang w:eastAsia="ru-RU"/>
        </w:rPr>
        <w:lastRenderedPageBreak/>
        <w:t>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 документы).</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 случае обращения представителя сотрудник, ответственный за прием документов, устанавливает его полномочия.</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3.2.3. 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документов отказывается непосредственно в момент представления таких заявления и документов. </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и дать разъяснения о способах устранения указанных недостатков, в частности: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и иные документы;</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3) проставить в расписке в получении документов отметку о том, что заявителю даны разъяснения о том, что имеются основания для отказа в предоставлении муниципальной услуги.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3.2.5. Если представленные вместе с оригиналами копии документов нотариально не заверены (и их нотариальное заверение не предусмотрено законодательством Российской Федерации), сотрудник, ответственный за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3.2.6. В случае отсутствия установленных пунктом 2.14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A13CA3">
        <w:rPr>
          <w:rFonts w:ascii="Times New Roman" w:eastAsia="Calibri" w:hAnsi="Times New Roman" w:cs="Times New Roman"/>
          <w:sz w:val="18"/>
          <w:szCs w:val="18"/>
        </w:rPr>
        <w:t>в журнале регистрации поступивших документов и/или в электронной базе данных по учету документов (далее – СЭД)</w:t>
      </w:r>
      <w:r w:rsidRPr="00A13CA3">
        <w:rPr>
          <w:rFonts w:ascii="Times New Roman" w:eastAsia="Times New Roman" w:hAnsi="Times New Roman" w:cs="Times New Roman"/>
          <w:sz w:val="18"/>
          <w:szCs w:val="18"/>
          <w:lang w:eastAsia="ru-RU"/>
        </w:rPr>
        <w:t>.</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по форме согласно приложению № 2 к настоящему Административному регламенту.  </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 специалисту Администрации (Уполномоченного органа), ответственному за предоставление муниципальной услуги (далее – ответственный специалист).</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3.2.7. Максимальный срок приема и регистрации документов не может превышать 30 минут. </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3.3.1. Основанием для начала административной процедуры является получение специалистом, ответственным за прием документов,  заявления и документов, необходимых для предоставления муниципальной услуги, в виде заявки на получение муниципальной услуги с прикрепленными электронными образами документов через точку интеграции.</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VI настоящего Административного регламента.</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3.3.2. Специалистом, ответственным за прием документов, осуществляется:</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ежедневная загрузка заявок (в начале первой и второй половины рабочего дня), поступивших на точку интеграции; </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Calibri" w:hAnsi="Times New Roman" w:cs="Times New Roman"/>
          <w:sz w:val="18"/>
          <w:szCs w:val="18"/>
        </w:rPr>
      </w:pPr>
      <w:r w:rsidRPr="00A13CA3">
        <w:rPr>
          <w:rFonts w:ascii="Times New Roman" w:eastAsia="Times New Roman" w:hAnsi="Times New Roman" w:cs="Times New Roman"/>
          <w:sz w:val="18"/>
          <w:szCs w:val="18"/>
          <w:lang w:eastAsia="ru-RU"/>
        </w:rPr>
        <w:t xml:space="preserve">регистрация заявления </w:t>
      </w:r>
      <w:r w:rsidRPr="00A13CA3">
        <w:rPr>
          <w:rFonts w:ascii="Times New Roman" w:eastAsia="Calibri" w:hAnsi="Times New Roman" w:cs="Times New Roman"/>
          <w:sz w:val="18"/>
          <w:szCs w:val="18"/>
        </w:rPr>
        <w:t>в журнале регистрации поступивших документов и/или в электронной базе данных по учету документов (далее – СЭД);</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передача заявления и прилагаемых документов специалисту Администрации (Уполномоченного органа), ответственному за предоставление муниципальной услуги.</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3.3.3. В случае выявления оснований отказа в приеме документов, указанных в пункте 2.14 настоящего Административного регламента сотрудник, ответственный за прием документов</w:t>
      </w:r>
      <w:r w:rsidRPr="00A13CA3">
        <w:rPr>
          <w:rFonts w:ascii="Times New Roman" w:eastAsia="Times New Roman" w:hAnsi="Times New Roman" w:cs="Times New Roman"/>
          <w:bCs/>
          <w:sz w:val="18"/>
          <w:szCs w:val="18"/>
          <w:lang w:eastAsia="ru-RU"/>
        </w:rPr>
        <w:t xml:space="preserve"> возвращает заявителю заявление и прилагаемые документы без рассмотрения с указанием причин возврата. </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3.4.1. Основанием для начала административной процедуры является проверка посредством РПГУ заявления о </w:t>
      </w:r>
      <w:r w:rsidRPr="00A13CA3">
        <w:rPr>
          <w:rFonts w:ascii="Times New Roman" w:eastAsia="Times New Roman" w:hAnsi="Times New Roman" w:cs="Times New Roman"/>
          <w:sz w:val="18"/>
          <w:szCs w:val="18"/>
          <w:lang w:eastAsia="ru-RU"/>
        </w:rPr>
        <w:lastRenderedPageBreak/>
        <w:t>предоставлении муниципальной услуги и прилагаемых документов, направленных в форме электронных документов.</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3.4.2. Заявление в форме электронного документа, поступившее посредством РПГУ подлежит регистрации в день поступления в Администрацию (Уполномоченный орган).</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Заявление в форме электронного документа, поступившее посредством РПГУ в нерабочий или праздничный день, подлежит регистрации в следующий за ним первый рабочий день.</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3.4.3. Прием и регистрация заявления и прилагаемых документов осуществляется в порядке, указанном в пункте 3.8.4 настоящего Административного регламента.</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3.4.4. В случае выявления оснований отказа в приеме документов, указанных в пункте 2.15 настоящего Административного регламента, сотрудник, ответственный за прием документов,</w:t>
      </w:r>
      <w:r w:rsidRPr="00A13CA3">
        <w:rPr>
          <w:rFonts w:ascii="Times New Roman" w:eastAsia="Times New Roman" w:hAnsi="Times New Roman" w:cs="Times New Roman"/>
          <w:bCs/>
          <w:sz w:val="18"/>
          <w:szCs w:val="18"/>
          <w:lang w:eastAsia="ru-RU"/>
        </w:rPr>
        <w:t xml:space="preserve"> возвращает заявителю документы без рассмотрения с указанием причин возврата. </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посредством РПГУ. </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widowControl w:val="0"/>
        <w:tabs>
          <w:tab w:val="left" w:pos="0"/>
        </w:tabs>
        <w:spacing w:after="0" w:line="240" w:lineRule="auto"/>
        <w:ind w:left="-142" w:firstLine="426"/>
        <w:jc w:val="center"/>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A13CA3" w:rsidRPr="00A13CA3" w:rsidRDefault="00A13CA3" w:rsidP="00A13CA3">
      <w:pPr>
        <w:widowControl w:val="0"/>
        <w:tabs>
          <w:tab w:val="left" w:pos="567"/>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3.5. Основанием для осуществления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ответственному специалисту, а также непредставление заявителем по собственной инициативе документов, предусмотренных пунктом 2.11 настоящего Административного регламента. </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Calibri" w:hAnsi="Times New Roman" w:cs="Times New Roman"/>
          <w:sz w:val="18"/>
          <w:szCs w:val="18"/>
        </w:rPr>
        <w:t xml:space="preserve">Ответственный специалист </w:t>
      </w:r>
      <w:r w:rsidRPr="00A13CA3">
        <w:rPr>
          <w:rFonts w:ascii="Times New Roman" w:eastAsia="Times New Roman" w:hAnsi="Times New Roman" w:cs="Times New Roman"/>
          <w:sz w:val="18"/>
          <w:szCs w:val="18"/>
          <w:lang w:eastAsia="ru-RU"/>
        </w:rPr>
        <w:t>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в государственных органах сведения (документы), указанные в пункте 2.11 настоящего Административного регламента.</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Документы (их копии или сведения, содержащиеся в них), указанные в пункте 2.11 Административного регламента, предоставляются государственными органами,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A13CA3" w:rsidRPr="00A13CA3" w:rsidRDefault="00A13CA3" w:rsidP="00A13CA3">
      <w:pPr>
        <w:widowControl w:val="0"/>
        <w:tabs>
          <w:tab w:val="left" w:pos="0"/>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Максимальный срок выполнения административной процедуры составляет 5 рабочих дней.</w:t>
      </w:r>
    </w:p>
    <w:p w:rsidR="00A13CA3" w:rsidRPr="00A13CA3" w:rsidRDefault="00A13CA3" w:rsidP="00A13CA3">
      <w:pPr>
        <w:spacing w:after="0" w:line="240" w:lineRule="auto"/>
        <w:ind w:left="-142" w:firstLine="426"/>
        <w:contextualSpacing/>
        <w:jc w:val="both"/>
        <w:rPr>
          <w:rFonts w:ascii="Times New Roman" w:eastAsia="Times New Roman" w:hAnsi="Times New Roman" w:cs="Times New Roman"/>
          <w:sz w:val="18"/>
          <w:szCs w:val="18"/>
          <w:lang w:eastAsia="x-none"/>
        </w:rPr>
      </w:pPr>
      <w:r w:rsidRPr="00A13CA3">
        <w:rPr>
          <w:rFonts w:ascii="Times New Roman" w:eastAsia="Times New Roman" w:hAnsi="Times New Roman" w:cs="Times New Roman"/>
          <w:sz w:val="18"/>
          <w:szCs w:val="18"/>
          <w:lang w:val="x-none" w:eastAsia="x-none"/>
        </w:rPr>
        <w:t>Результатом административной процедуры (действия) является получение запрашиваемых документов и (или) информации</w:t>
      </w:r>
      <w:r w:rsidRPr="00A13CA3">
        <w:rPr>
          <w:rFonts w:ascii="Times New Roman" w:eastAsia="Times New Roman" w:hAnsi="Times New Roman" w:cs="Times New Roman"/>
          <w:sz w:val="18"/>
          <w:szCs w:val="18"/>
          <w:lang w:eastAsia="x-none"/>
        </w:rPr>
        <w:t xml:space="preserve"> либо информации об отсутствии запрашиваемых сведений (информации)</w:t>
      </w:r>
      <w:r w:rsidRPr="00A13CA3">
        <w:rPr>
          <w:rFonts w:ascii="Times New Roman" w:eastAsia="Times New Roman" w:hAnsi="Times New Roman" w:cs="Times New Roman"/>
          <w:sz w:val="18"/>
          <w:szCs w:val="18"/>
          <w:lang w:val="x-none" w:eastAsia="x-none"/>
        </w:rPr>
        <w:t>.</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sz w:val="18"/>
          <w:szCs w:val="18"/>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A13CA3">
        <w:rPr>
          <w:rFonts w:ascii="Times New Roman" w:eastAsia="Times New Roman" w:hAnsi="Times New Roman" w:cs="Times New Roman"/>
          <w:b/>
          <w:sz w:val="18"/>
          <w:szCs w:val="18"/>
          <w:lang w:eastAsia="ru-RU"/>
        </w:rPr>
        <w:t>.</w:t>
      </w:r>
    </w:p>
    <w:p w:rsidR="00A13CA3" w:rsidRPr="00A13CA3" w:rsidRDefault="00A13CA3" w:rsidP="00A13CA3">
      <w:pPr>
        <w:spacing w:after="0" w:line="240" w:lineRule="auto"/>
        <w:ind w:left="-142" w:firstLine="426"/>
        <w:contextualSpacing/>
        <w:jc w:val="both"/>
        <w:rPr>
          <w:rFonts w:ascii="Times New Roman" w:eastAsia="Times New Roman" w:hAnsi="Times New Roman" w:cs="Times New Roman"/>
          <w:sz w:val="18"/>
          <w:szCs w:val="18"/>
          <w:lang w:eastAsia="x-none"/>
        </w:rPr>
      </w:pPr>
    </w:p>
    <w:p w:rsidR="00A13CA3" w:rsidRPr="00A13CA3" w:rsidRDefault="00A13CA3" w:rsidP="00A13CA3">
      <w:pPr>
        <w:widowControl w:val="0"/>
        <w:tabs>
          <w:tab w:val="left" w:pos="0"/>
        </w:tabs>
        <w:spacing w:after="0" w:line="240" w:lineRule="auto"/>
        <w:ind w:left="-142" w:firstLine="426"/>
        <w:jc w:val="center"/>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Обработка документов (информации), необходимых для предоставления муниципальной услуги, подготовка и принятие решения</w:t>
      </w:r>
    </w:p>
    <w:p w:rsidR="00A13CA3" w:rsidRPr="00A13CA3" w:rsidRDefault="00A13CA3" w:rsidP="00A13CA3">
      <w:pPr>
        <w:widowControl w:val="0"/>
        <w:tabs>
          <w:tab w:val="left" w:pos="567"/>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3.6. 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A13CA3" w:rsidRPr="00A13CA3" w:rsidRDefault="00A13CA3" w:rsidP="00A13CA3">
      <w:pPr>
        <w:widowControl w:val="0"/>
        <w:tabs>
          <w:tab w:val="left" w:pos="567"/>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Calibri" w:hAnsi="Times New Roman" w:cs="Times New Roman"/>
          <w:sz w:val="18"/>
          <w:szCs w:val="18"/>
        </w:rPr>
        <w:t>Ответственный специалист в течение 2 рабочих дней со дня поступления всех документов, необходимых для предоставления муниципальной услуги</w:t>
      </w:r>
      <w:r w:rsidRPr="00A13CA3">
        <w:rPr>
          <w:rFonts w:ascii="Times New Roman" w:eastAsia="Times New Roman" w:hAnsi="Times New Roman" w:cs="Times New Roman"/>
          <w:sz w:val="18"/>
          <w:szCs w:val="18"/>
          <w:lang w:eastAsia="ru-RU"/>
        </w:rPr>
        <w:t>:</w:t>
      </w:r>
    </w:p>
    <w:p w:rsidR="00A13CA3" w:rsidRPr="00A13CA3" w:rsidRDefault="00A13CA3" w:rsidP="00A13CA3">
      <w:pPr>
        <w:widowControl w:val="0"/>
        <w:numPr>
          <w:ilvl w:val="0"/>
          <w:numId w:val="48"/>
        </w:numPr>
        <w:tabs>
          <w:tab w:val="left" w:pos="567"/>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формирует дело по объекту – садовому дому или жилому дому;</w:t>
      </w:r>
    </w:p>
    <w:p w:rsidR="00A13CA3" w:rsidRPr="00A13CA3" w:rsidRDefault="00A13CA3" w:rsidP="00A13CA3">
      <w:pPr>
        <w:numPr>
          <w:ilvl w:val="0"/>
          <w:numId w:val="48"/>
        </w:num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 случае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уведомляет заявителя указанным в заявлении способом о необходимости предоставления правоустанавливающего документа, предусмотренного пунктом 2.8.2 настоящего Административного регламента, или нотариально заверенной копии такого документа по собственной инициативе.</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Ответственный специалист в срок, не превышающий 35 дней со дня поступления заявления и прилагаемых документов:</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рассматривает сформированный комплект документов;</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готовит проект решения об отказе в признании садового дома жилым домом или решения об отказе в признании жилого дома садовым домом по форме согласно приложению № 3 к настоящему Административному регламенту при выявлении оснований для отказа в предоставлении муниципальной услуги, указанных в пункте 2.17 настоящего Административного регламента;</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при отсутствии оснований для отказа в предоставлении муниципальной услуги готовит проект решения о признании садового дома жилым домом или решения о признании жилого дома садовым домом по форме, утвержденной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 направляет соответствующий проект решения на подписание.</w:t>
      </w:r>
    </w:p>
    <w:p w:rsidR="00A13CA3" w:rsidRPr="00A13CA3" w:rsidRDefault="00A13CA3" w:rsidP="00A13CA3">
      <w:pPr>
        <w:widowControl w:val="0"/>
        <w:tabs>
          <w:tab w:val="left" w:pos="567"/>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Должностным лицом, ответственным за подписание указанных решений является Глава Администрации (руководитель Уполномоченного органа) или уполномоченное им должностное лицо (далее – Глава).</w:t>
      </w:r>
    </w:p>
    <w:p w:rsidR="00A13CA3" w:rsidRPr="00A13CA3" w:rsidRDefault="00A13CA3" w:rsidP="00A13CA3">
      <w:pPr>
        <w:widowControl w:val="0"/>
        <w:tabs>
          <w:tab w:val="left" w:pos="567"/>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Глава в срок, не превышающий 45 дней со дня поступления документов в Администрацию (Уполномоченный орган), подписывает 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w:t>
      </w:r>
    </w:p>
    <w:p w:rsidR="00A13CA3" w:rsidRPr="00A13CA3" w:rsidRDefault="00A13CA3" w:rsidP="00A13CA3">
      <w:pPr>
        <w:widowControl w:val="0"/>
        <w:tabs>
          <w:tab w:val="left" w:pos="567"/>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Calibri" w:hAnsi="Times New Roman" w:cs="Times New Roman"/>
          <w:sz w:val="18"/>
          <w:szCs w:val="18"/>
        </w:rPr>
        <w:t>Ответственный специалист</w:t>
      </w:r>
      <w:r w:rsidRPr="00A13CA3">
        <w:rPr>
          <w:rFonts w:ascii="Times New Roman" w:eastAsia="Times New Roman" w:hAnsi="Times New Roman" w:cs="Times New Roman"/>
          <w:sz w:val="18"/>
          <w:szCs w:val="18"/>
          <w:lang w:eastAsia="ru-RU"/>
        </w:rPr>
        <w:t>:</w:t>
      </w:r>
    </w:p>
    <w:p w:rsidR="00A13CA3" w:rsidRPr="00A13CA3" w:rsidRDefault="00A13CA3" w:rsidP="00A13CA3">
      <w:pPr>
        <w:widowControl w:val="0"/>
        <w:tabs>
          <w:tab w:val="left" w:pos="567"/>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обеспечивает регистрацию решения и внесение сведений в реестр выданных решений о признании садового дома жилым домом или жилого дома садовым домом;</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lastRenderedPageBreak/>
        <w:t>доукомплектовывает дело по объекту – садовому дому или жилому дому;</w:t>
      </w:r>
    </w:p>
    <w:p w:rsidR="00A13CA3" w:rsidRPr="00A13CA3" w:rsidRDefault="00A13CA3" w:rsidP="00A13CA3">
      <w:pPr>
        <w:widowControl w:val="0"/>
        <w:tabs>
          <w:tab w:val="left" w:pos="567"/>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 день регистрации решения сообщает заявителю по телефону (электронной почте, сообщением в «Личный кабинет» на РПГУ) о готовности к выдаче (направлению) документов по результатам предоставления муниципальной услуги (в случае выбора заявителем нарочного способа предоставления результата муниципальной услуги).</w:t>
      </w:r>
    </w:p>
    <w:p w:rsidR="00A13CA3" w:rsidRPr="00A13CA3" w:rsidRDefault="00A13CA3" w:rsidP="00A13CA3">
      <w:pPr>
        <w:widowControl w:val="0"/>
        <w:tabs>
          <w:tab w:val="left" w:pos="0"/>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Максимальный срок исполнения административной процедуры составляет 45 дней со дня поступления документов в Администрацию (Уполномоченный орган).</w:t>
      </w:r>
    </w:p>
    <w:p w:rsidR="00A13CA3" w:rsidRPr="00A13CA3" w:rsidRDefault="00A13CA3" w:rsidP="00A13CA3">
      <w:pPr>
        <w:widowControl w:val="0"/>
        <w:tabs>
          <w:tab w:val="left" w:pos="567"/>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Результатом выполнения административной процедуры является подписанное и зарегистрированное решение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Способом фиксации результата выполнения административной процедуры является регистрация решения в системе делопроизводства Администрации (Уполномоченного органа) и внесение сведений в реестр выданных решений о признании садового дома жилым домом или жилого дома садовым домом.</w:t>
      </w:r>
    </w:p>
    <w:p w:rsidR="00A13CA3" w:rsidRPr="00A13CA3" w:rsidRDefault="00A13CA3" w:rsidP="00A13CA3">
      <w:pPr>
        <w:widowControl w:val="0"/>
        <w:tabs>
          <w:tab w:val="left" w:pos="567"/>
        </w:tabs>
        <w:spacing w:after="0" w:line="240" w:lineRule="auto"/>
        <w:ind w:left="-142" w:firstLine="426"/>
        <w:jc w:val="center"/>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Выдача (направление) заявителю результата муниципальной услуги</w:t>
      </w:r>
    </w:p>
    <w:p w:rsidR="00A13CA3" w:rsidRPr="00A13CA3" w:rsidRDefault="00A13CA3" w:rsidP="00A13CA3">
      <w:pPr>
        <w:widowControl w:val="0"/>
        <w:tabs>
          <w:tab w:val="left" w:pos="567"/>
        </w:tabs>
        <w:spacing w:after="0" w:line="240" w:lineRule="auto"/>
        <w:ind w:left="-142" w:firstLine="426"/>
        <w:jc w:val="both"/>
        <w:rPr>
          <w:rFonts w:ascii="Times New Roman" w:eastAsia="Calibri" w:hAnsi="Times New Roman" w:cs="Times New Roman"/>
          <w:sz w:val="18"/>
          <w:szCs w:val="18"/>
        </w:rPr>
      </w:pPr>
      <w:r w:rsidRPr="00A13CA3">
        <w:rPr>
          <w:rFonts w:ascii="Times New Roman" w:eastAsia="Times New Roman" w:hAnsi="Times New Roman" w:cs="Times New Roman"/>
          <w:sz w:val="18"/>
          <w:szCs w:val="18"/>
          <w:lang w:eastAsia="ru-RU"/>
        </w:rPr>
        <w:t>3.7. Основанием для начала выполнения административной процедуры является подписанное и зарегистрированное решение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w:t>
      </w:r>
    </w:p>
    <w:p w:rsidR="00A13CA3" w:rsidRPr="00A13CA3" w:rsidRDefault="00A13CA3" w:rsidP="00A13CA3">
      <w:pPr>
        <w:widowControl w:val="0"/>
        <w:tabs>
          <w:tab w:val="left" w:pos="567"/>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Calibri" w:hAnsi="Times New Roman" w:cs="Times New Roman"/>
          <w:sz w:val="18"/>
          <w:szCs w:val="18"/>
        </w:rPr>
        <w:t>Специалист Администрации (Уполномоченного органа)</w:t>
      </w:r>
      <w:r w:rsidRPr="00A13CA3">
        <w:rPr>
          <w:rFonts w:ascii="Times New Roman" w:eastAsia="Times New Roman" w:hAnsi="Times New Roman" w:cs="Times New Roman"/>
          <w:sz w:val="18"/>
          <w:szCs w:val="18"/>
          <w:lang w:eastAsia="ru-RU"/>
        </w:rPr>
        <w:t xml:space="preserve"> в срок не позднее чем через 3 рабочих дня со дня принятия решения передает результат предоставления муниципальной услуги:</w:t>
      </w:r>
    </w:p>
    <w:p w:rsidR="00A13CA3" w:rsidRPr="00A13CA3" w:rsidRDefault="00A13CA3" w:rsidP="00A13CA3">
      <w:pPr>
        <w:widowControl w:val="0"/>
        <w:tabs>
          <w:tab w:val="left" w:pos="567"/>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заявителю при личном обращении в Администрацию (Уполномоченный орган);</w:t>
      </w:r>
    </w:p>
    <w:p w:rsidR="00A13CA3" w:rsidRPr="00A13CA3" w:rsidRDefault="00A13CA3" w:rsidP="00A13CA3">
      <w:pPr>
        <w:widowControl w:val="0"/>
        <w:tabs>
          <w:tab w:val="left" w:pos="567"/>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 многофункциональный центр (в случае выбора заявителем данного способа предоставления результата муниципальной услуги);</w:t>
      </w:r>
    </w:p>
    <w:p w:rsidR="00A13CA3" w:rsidRPr="00A13CA3" w:rsidRDefault="00A13CA3" w:rsidP="00A13CA3">
      <w:pPr>
        <w:widowControl w:val="0"/>
        <w:tabs>
          <w:tab w:val="left" w:pos="567"/>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направляет на почтовый адрес или на адрес электронной почты, указанный в заявлении (в случае выбора заявителем данного способа предоставления результата муниципальной услуги).</w:t>
      </w:r>
    </w:p>
    <w:p w:rsidR="00A13CA3" w:rsidRPr="00A13CA3" w:rsidRDefault="00A13CA3" w:rsidP="00A13CA3">
      <w:pPr>
        <w:widowControl w:val="0"/>
        <w:tabs>
          <w:tab w:val="left" w:pos="0"/>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Максимальный срок исполнения административной процедуры составляет 3 рабочих дня со дня принятия решения.</w:t>
      </w:r>
    </w:p>
    <w:p w:rsidR="00A13CA3" w:rsidRPr="00A13CA3" w:rsidRDefault="00A13CA3" w:rsidP="00A13CA3">
      <w:pPr>
        <w:widowControl w:val="0"/>
        <w:tabs>
          <w:tab w:val="left" w:pos="567"/>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Результатом выполнения административной процедуры является направленное заявителю решение о признании садового дома жилым домом или жилого дома садовым домом либо проекта решения об отказе в признании садового дома жилым домом или жилого дома садовым домом.</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Способом фиксации результата выполнения административной процедуры является внесение записи о выдаче результата муниципальной услуги в реестр выданных решений о признании садового дома жилым домом или жилого дома садовым домом. </w:t>
      </w:r>
    </w:p>
    <w:p w:rsidR="00A13CA3" w:rsidRPr="00A13CA3" w:rsidRDefault="00A13CA3" w:rsidP="00A13CA3">
      <w:pPr>
        <w:widowControl w:val="0"/>
        <w:tabs>
          <w:tab w:val="left" w:pos="567"/>
        </w:tabs>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widowControl w:val="0"/>
        <w:autoSpaceDE w:val="0"/>
        <w:autoSpaceDN w:val="0"/>
        <w:adjustRightInd w:val="0"/>
        <w:spacing w:after="0" w:line="240" w:lineRule="auto"/>
        <w:ind w:left="-142" w:firstLine="426"/>
        <w:jc w:val="center"/>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Перечень административных процедур (действий) при предоставлении муниципальной услуги                                                      услуг в электронной форме</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3.8. Особенности предоставления услуги в электронной форме.</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3.8.1. При предоставлении муниципальной услуги в электронной форме Заявителю обеспечиваются:</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получение информации о порядке и сроках предоставления муниципальной услуги;</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формирование запроса;</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получение сведений о ходе выполнения запроса;</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осуществление оценки качества предоставления муниципальной услуги;</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3.8.2. Запись на прием в Администрацию (Уполномоченный орган) или многофункциональный центр для подачи запроса. </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3.8.3. Формирование запроса.</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На РПГУ размещаются образцы заполнения электронной формы запроса.</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При формировании запроса заявителю обеспечивается:</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б) возможность печати на бумажном носителе копии электронной формы запроса;</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д) возможность вернуться на любой из этапов заполнения электронной формы запроса без потери ранее введенной информации;</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3.8.4. Администрация (Уполномоченный орган) обеспечивает:</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а) прием документов, необходимых для предоставления муниципальной услуги;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Предоставление муниципальной услуги начинается со дня направления заявителю электронного сообщения о поступлении запроса. </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3.8.5.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Ответственный специалист:</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проверяет наличие электронных заявлений, поступивших с РПГУ, с периодом не реже 2 раз в день;</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изучает поступившие заявления и приложенные образы документов (документы);</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производит действия в соответствии с пунктом 3.8.4 настоящего Административного регламента.</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3.8.6.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При предоставлении услуги в электронной форме заявителю направляется:</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б) уведомление о поступлении,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3.8.7.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3.8.8.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A13CA3">
        <w:rPr>
          <w:rFonts w:ascii="Times New Roman" w:eastAsia="Times New Roman" w:hAnsi="Times New Roman" w:cs="Times New Roman"/>
          <w:sz w:val="18"/>
          <w:szCs w:val="18"/>
          <w:vertAlign w:val="superscript"/>
          <w:lang w:eastAsia="ru-RU"/>
        </w:rPr>
        <w:footnoteReference w:id="1"/>
      </w:r>
      <w:r w:rsidRPr="00A13CA3">
        <w:rPr>
          <w:rFonts w:ascii="Times New Roman" w:eastAsia="Times New Roman" w:hAnsi="Times New Roman" w:cs="Times New Roman"/>
          <w:sz w:val="18"/>
          <w:szCs w:val="18"/>
          <w:lang w:eastAsia="ru-RU"/>
        </w:rPr>
        <w:t>.</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b/>
          <w:sz w:val="18"/>
          <w:szCs w:val="18"/>
          <w:lang w:eastAsia="ru-RU"/>
        </w:rPr>
      </w:pPr>
    </w:p>
    <w:p w:rsidR="00A13CA3" w:rsidRPr="00A13CA3" w:rsidRDefault="00A13CA3" w:rsidP="00A13CA3">
      <w:pPr>
        <w:widowControl w:val="0"/>
        <w:autoSpaceDE w:val="0"/>
        <w:autoSpaceDN w:val="0"/>
        <w:adjustRightInd w:val="0"/>
        <w:spacing w:after="0" w:line="240" w:lineRule="auto"/>
        <w:ind w:left="-142" w:firstLine="426"/>
        <w:jc w:val="center"/>
        <w:rPr>
          <w:rFonts w:ascii="Times New Roman" w:eastAsia="Times New Roman" w:hAnsi="Times New Roman" w:cs="Times New Roman"/>
          <w:b/>
          <w:bCs/>
          <w:sz w:val="18"/>
          <w:szCs w:val="18"/>
          <w:lang w:eastAsia="ru-RU"/>
        </w:rPr>
      </w:pPr>
      <w:r w:rsidRPr="00A13CA3">
        <w:rPr>
          <w:rFonts w:ascii="Times New Roman" w:eastAsia="Times New Roman" w:hAnsi="Times New Roman" w:cs="Times New Roman"/>
          <w:b/>
          <w:bCs/>
          <w:sz w:val="18"/>
          <w:szCs w:val="18"/>
          <w:lang w:eastAsia="ru-RU"/>
        </w:rPr>
        <w:t xml:space="preserve">Порядок исправления допущенных опечаток и ошибок в        выданных в результате предоставления                          </w:t>
      </w:r>
      <w:r w:rsidRPr="00A13CA3">
        <w:rPr>
          <w:rFonts w:ascii="Times New Roman" w:eastAsia="Times New Roman" w:hAnsi="Times New Roman" w:cs="Times New Roman"/>
          <w:b/>
          <w:bCs/>
          <w:sz w:val="18"/>
          <w:szCs w:val="18"/>
          <w:lang w:eastAsia="ru-RU"/>
        </w:rPr>
        <w:lastRenderedPageBreak/>
        <w:t>муниципальной услуги документах</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3.9.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приложениям № 4 и 5 к настоящему Административному регламенту. </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 заявлении об исправлении опечаток и ошибок в обязательном порядке указываются:</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1) наименование Администрации (Уполномоченного органа), в который подается заявление об исправлении опечаток;</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2) вид, дата, номер выдачи (регистрации) документа, выданного в результате предоставления муниципальной услуги;</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6) реквизиты документа (-ов), обосновывающих доводы заявителя о наличии опечатки, а также содержащих правильные сведения. </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3.10. К заявлению должен быть приложен оригинал документа, выданного по результатам предоставления муниципальной услуги.</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3.11. Заявление об исправлении опечаток и ошибок представляются следующими способами:</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лично в Администрацию (Уполномоченный орган);</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почтовым отправлением;</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путем заполнения формы запроса через «Личный кабинет» РПГУ;</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через многофункциональный центр. </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3.12. Основаниями для отказа в приеме заявления об исправлении опечаток и ошибок являются:</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1) представленные документы по составу и содержанию не соответствуют требованиям пунктов 3.9 и 3.10 настоящего Административного регламента;</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2) заявитель не является получателем муниципальной услуги.</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3.13. Отказ в приеме заявления об исправлении опечаток и ошибок по иным основаниям не допускается.</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3.14. Основаниями для отказа в исправлении опечаток и ошибок являются:</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документы, представленные заявителем в соответствии с пунктом 3.7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документов, указанных в подпункте 6 пункта 3.9 настоящего Административного регламента, недостаточно для начала процедуры исправлении опечаток и ошибок.</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3.15. 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документов приложенных к нему.</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3.16.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3.17. По результатам рассмотрения заявления об исправлении опечаток и ошибок Администрация (Уполномоченный орган) в срок предусмотренный пунктом 3.16 настоящего Административного регламента:</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1) в случае отсутствия оснований для отказа в исправлении опечаток и ошибок, предусмотренных пунктом 3.12 настоящего Административного регламента, принимает решение об исправлении опечаток и ошибок; </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2) в случае наличия хотя бы одного из оснований для отказа в исправлении опечаток, предусмотренных пунктом 3.12 настоящего Административного регламента, принимает решение об отсутствии необходимости исправления опечаток и ошибок. </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3.18.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3.19.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3.18 настоящего Административного регламента. </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3.20. При исправлении опечаток и ошибок не допускается:</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изменение содержания документов, являющихся результатом предоставления муниципальной услуги;</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3.21. Документы, предусмотренные пунктом 3.19 и абзацем вторым пункта 3.20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3.20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b/>
          <w:sz w:val="18"/>
          <w:szCs w:val="18"/>
          <w:lang w:eastAsia="ru-RU"/>
        </w:rPr>
      </w:pPr>
    </w:p>
    <w:p w:rsidR="00A13CA3" w:rsidRPr="00A13CA3" w:rsidRDefault="00A13CA3" w:rsidP="00A13CA3">
      <w:pPr>
        <w:widowControl w:val="0"/>
        <w:autoSpaceDE w:val="0"/>
        <w:autoSpaceDN w:val="0"/>
        <w:adjustRightInd w:val="0"/>
        <w:spacing w:after="0" w:line="240" w:lineRule="auto"/>
        <w:ind w:left="-142" w:firstLine="426"/>
        <w:jc w:val="center"/>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val="en-US" w:eastAsia="ru-RU"/>
        </w:rPr>
        <w:t>IV</w:t>
      </w:r>
      <w:r w:rsidRPr="00A13CA3">
        <w:rPr>
          <w:rFonts w:ascii="Times New Roman" w:eastAsia="Times New Roman" w:hAnsi="Times New Roman" w:cs="Times New Roman"/>
          <w:b/>
          <w:sz w:val="18"/>
          <w:szCs w:val="18"/>
          <w:lang w:eastAsia="ru-RU"/>
        </w:rPr>
        <w:t>. Формы контроля за исполнением административного регламента</w:t>
      </w:r>
    </w:p>
    <w:p w:rsidR="00A13CA3" w:rsidRPr="00A13CA3" w:rsidRDefault="00A13CA3" w:rsidP="00A13CA3">
      <w:pPr>
        <w:widowControl w:val="0"/>
        <w:autoSpaceDE w:val="0"/>
        <w:autoSpaceDN w:val="0"/>
        <w:adjustRightInd w:val="0"/>
        <w:spacing w:after="0" w:line="240" w:lineRule="auto"/>
        <w:ind w:left="-142" w:firstLine="426"/>
        <w:jc w:val="center"/>
        <w:rPr>
          <w:rFonts w:ascii="Times New Roman" w:eastAsia="Times New Roman" w:hAnsi="Times New Roman" w:cs="Times New Roman"/>
          <w:b/>
          <w:sz w:val="18"/>
          <w:szCs w:val="18"/>
          <w:lang w:eastAsia="ru-RU"/>
        </w:rPr>
      </w:pPr>
    </w:p>
    <w:p w:rsidR="00A13CA3" w:rsidRPr="00A13CA3" w:rsidRDefault="00A13CA3" w:rsidP="00A13CA3">
      <w:pPr>
        <w:autoSpaceDE w:val="0"/>
        <w:autoSpaceDN w:val="0"/>
        <w:adjustRightInd w:val="0"/>
        <w:spacing w:after="0" w:line="240" w:lineRule="auto"/>
        <w:ind w:left="-142" w:firstLine="426"/>
        <w:jc w:val="center"/>
        <w:outlineLvl w:val="0"/>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Порядок осуществления текущего контроля за соблюдением</w:t>
      </w:r>
    </w:p>
    <w:p w:rsidR="00A13CA3" w:rsidRPr="00A13CA3" w:rsidRDefault="00A13CA3" w:rsidP="00A13CA3">
      <w:pPr>
        <w:autoSpaceDE w:val="0"/>
        <w:autoSpaceDN w:val="0"/>
        <w:adjustRightInd w:val="0"/>
        <w:spacing w:after="0" w:line="240" w:lineRule="auto"/>
        <w:ind w:left="-142" w:firstLine="426"/>
        <w:jc w:val="center"/>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и исполнением ответственными должностными лицами положений</w:t>
      </w:r>
    </w:p>
    <w:p w:rsidR="00A13CA3" w:rsidRPr="00A13CA3" w:rsidRDefault="00A13CA3" w:rsidP="00A13CA3">
      <w:pPr>
        <w:autoSpaceDE w:val="0"/>
        <w:autoSpaceDN w:val="0"/>
        <w:adjustRightInd w:val="0"/>
        <w:spacing w:after="0" w:line="240" w:lineRule="auto"/>
        <w:ind w:left="-142" w:firstLine="426"/>
        <w:jc w:val="center"/>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регламента и иных нормативных правовых актов,</w:t>
      </w:r>
    </w:p>
    <w:p w:rsidR="00A13CA3" w:rsidRPr="00A13CA3" w:rsidRDefault="00A13CA3" w:rsidP="00A13CA3">
      <w:pPr>
        <w:autoSpaceDE w:val="0"/>
        <w:autoSpaceDN w:val="0"/>
        <w:adjustRightInd w:val="0"/>
        <w:spacing w:after="0" w:line="240" w:lineRule="auto"/>
        <w:ind w:left="-142" w:firstLine="426"/>
        <w:jc w:val="center"/>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устанавливающих требования к предоставлению муниципальной</w:t>
      </w:r>
    </w:p>
    <w:p w:rsidR="00A13CA3" w:rsidRPr="00A13CA3" w:rsidRDefault="00A13CA3" w:rsidP="00A13CA3">
      <w:pPr>
        <w:autoSpaceDE w:val="0"/>
        <w:autoSpaceDN w:val="0"/>
        <w:adjustRightInd w:val="0"/>
        <w:spacing w:after="0" w:line="240" w:lineRule="auto"/>
        <w:ind w:left="-142" w:firstLine="426"/>
        <w:jc w:val="center"/>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услуги, а также принятием ими решений</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Текущий контроль осуществляется путем проведения проверок:</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решений о предоставлении (об отказе в предоставлении) муниципальной услуги;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выявления и устранения нарушений прав граждан;</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autoSpaceDE w:val="0"/>
        <w:autoSpaceDN w:val="0"/>
        <w:adjustRightInd w:val="0"/>
        <w:spacing w:after="0" w:line="240" w:lineRule="auto"/>
        <w:ind w:left="-142" w:firstLine="426"/>
        <w:jc w:val="center"/>
        <w:outlineLvl w:val="0"/>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Порядок и периодичность осуществления плановых и внеплановых</w:t>
      </w:r>
    </w:p>
    <w:p w:rsidR="00A13CA3" w:rsidRPr="00A13CA3" w:rsidRDefault="00A13CA3" w:rsidP="00A13CA3">
      <w:pPr>
        <w:autoSpaceDE w:val="0"/>
        <w:autoSpaceDN w:val="0"/>
        <w:adjustRightInd w:val="0"/>
        <w:spacing w:after="0" w:line="240" w:lineRule="auto"/>
        <w:ind w:left="-142" w:firstLine="426"/>
        <w:jc w:val="center"/>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проверок полноты и качества предоставления муниципальной</w:t>
      </w:r>
    </w:p>
    <w:p w:rsidR="00A13CA3" w:rsidRPr="00A13CA3" w:rsidRDefault="00A13CA3" w:rsidP="00A13CA3">
      <w:pPr>
        <w:autoSpaceDE w:val="0"/>
        <w:autoSpaceDN w:val="0"/>
        <w:adjustRightInd w:val="0"/>
        <w:spacing w:after="0" w:line="240" w:lineRule="auto"/>
        <w:ind w:left="-142" w:firstLine="426"/>
        <w:jc w:val="center"/>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услуги, в том числе порядок и формы контроля за полнотой</w:t>
      </w:r>
    </w:p>
    <w:p w:rsidR="00A13CA3" w:rsidRPr="00A13CA3" w:rsidRDefault="00A13CA3" w:rsidP="00A13CA3">
      <w:pPr>
        <w:autoSpaceDE w:val="0"/>
        <w:autoSpaceDN w:val="0"/>
        <w:adjustRightInd w:val="0"/>
        <w:spacing w:after="0" w:line="240" w:lineRule="auto"/>
        <w:ind w:left="-142" w:firstLine="426"/>
        <w:jc w:val="center"/>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и качеством предоставления муниципальной услуги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соблюдение сроков предоставления муниципальной услуги;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соблюдение положений настоящего Административного регламента;</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правильность и обоснованность принятого решения об отказе в предоставлении муниципальной услуги.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Основанием для проведения внеплановых проверок являются:</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Проверка осуществляется на основании приказа Администрации (Уполномоченного органа).</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autoSpaceDE w:val="0"/>
        <w:autoSpaceDN w:val="0"/>
        <w:adjustRightInd w:val="0"/>
        <w:spacing w:after="0" w:line="240" w:lineRule="auto"/>
        <w:ind w:left="-142" w:firstLine="426"/>
        <w:jc w:val="center"/>
        <w:outlineLvl w:val="0"/>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Ответственность должностных лиц за решения и действия</w:t>
      </w:r>
    </w:p>
    <w:p w:rsidR="00A13CA3" w:rsidRPr="00A13CA3" w:rsidRDefault="00A13CA3" w:rsidP="00A13CA3">
      <w:pPr>
        <w:autoSpaceDE w:val="0"/>
        <w:autoSpaceDN w:val="0"/>
        <w:adjustRightInd w:val="0"/>
        <w:spacing w:after="0" w:line="240" w:lineRule="auto"/>
        <w:ind w:left="-142" w:firstLine="426"/>
        <w:jc w:val="center"/>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(бездействие), принимаемые (осуществляемые) ими в ходе</w:t>
      </w:r>
    </w:p>
    <w:p w:rsidR="00A13CA3" w:rsidRPr="00A13CA3" w:rsidRDefault="00A13CA3" w:rsidP="00A13CA3">
      <w:pPr>
        <w:autoSpaceDE w:val="0"/>
        <w:autoSpaceDN w:val="0"/>
        <w:adjustRightInd w:val="0"/>
        <w:spacing w:after="0" w:line="240" w:lineRule="auto"/>
        <w:ind w:left="-142" w:firstLine="426"/>
        <w:jc w:val="center"/>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предоставления муниципальной услуги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lastRenderedPageBreak/>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
          <w:sz w:val="18"/>
          <w:szCs w:val="18"/>
          <w:lang w:eastAsia="ru-RU"/>
        </w:rPr>
      </w:pPr>
    </w:p>
    <w:p w:rsidR="00A13CA3" w:rsidRPr="00A13CA3" w:rsidRDefault="00A13CA3" w:rsidP="00A13CA3">
      <w:pPr>
        <w:autoSpaceDE w:val="0"/>
        <w:autoSpaceDN w:val="0"/>
        <w:adjustRightInd w:val="0"/>
        <w:spacing w:after="0" w:line="240" w:lineRule="auto"/>
        <w:ind w:left="-142" w:firstLine="426"/>
        <w:jc w:val="center"/>
        <w:outlineLvl w:val="0"/>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Требования к порядку и формам контроля за предоставлением</w:t>
      </w:r>
    </w:p>
    <w:p w:rsidR="00A13CA3" w:rsidRPr="00A13CA3" w:rsidRDefault="00A13CA3" w:rsidP="00A13CA3">
      <w:pPr>
        <w:autoSpaceDE w:val="0"/>
        <w:autoSpaceDN w:val="0"/>
        <w:adjustRightInd w:val="0"/>
        <w:spacing w:after="0" w:line="240" w:lineRule="auto"/>
        <w:ind w:left="-142" w:firstLine="426"/>
        <w:jc w:val="center"/>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муниципальной услуги, в том числе со стороны граждан,</w:t>
      </w:r>
    </w:p>
    <w:p w:rsidR="00A13CA3" w:rsidRPr="00A13CA3" w:rsidRDefault="00A13CA3" w:rsidP="00A13CA3">
      <w:pPr>
        <w:autoSpaceDE w:val="0"/>
        <w:autoSpaceDN w:val="0"/>
        <w:adjustRightInd w:val="0"/>
        <w:spacing w:after="0" w:line="240" w:lineRule="auto"/>
        <w:ind w:left="-142" w:firstLine="426"/>
        <w:jc w:val="center"/>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их объединений и организаций</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Граждане, их объединения и организации также имеют право:</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направлять замечания и предложения по улучшению доступности и качества предоставления муниципальной услуги;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вносить предложения о мерах по устранению нарушений настоящего Административного регламента.</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widowControl w:val="0"/>
        <w:autoSpaceDE w:val="0"/>
        <w:autoSpaceDN w:val="0"/>
        <w:adjustRightInd w:val="0"/>
        <w:spacing w:after="0" w:line="240" w:lineRule="auto"/>
        <w:ind w:left="-142" w:firstLine="426"/>
        <w:jc w:val="center"/>
        <w:outlineLvl w:val="1"/>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val="en-US" w:eastAsia="ru-RU"/>
        </w:rPr>
        <w:t>V</w:t>
      </w:r>
      <w:r w:rsidRPr="00A13CA3">
        <w:rPr>
          <w:rFonts w:ascii="Times New Roman" w:eastAsia="Times New Roman" w:hAnsi="Times New Roman" w:cs="Times New Roman"/>
          <w:b/>
          <w:sz w:val="18"/>
          <w:szCs w:val="18"/>
          <w:lang w:eastAsia="ru-RU"/>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13CA3" w:rsidRPr="00A13CA3" w:rsidRDefault="00A13CA3" w:rsidP="00A13CA3">
      <w:pPr>
        <w:widowControl w:val="0"/>
        <w:autoSpaceDE w:val="0"/>
        <w:autoSpaceDN w:val="0"/>
        <w:adjustRightInd w:val="0"/>
        <w:spacing w:after="0" w:line="240" w:lineRule="auto"/>
        <w:ind w:left="-142" w:firstLine="426"/>
        <w:jc w:val="both"/>
        <w:outlineLvl w:val="1"/>
        <w:rPr>
          <w:rFonts w:ascii="Times New Roman" w:eastAsia="Times New Roman" w:hAnsi="Times New Roman" w:cs="Times New Roman"/>
          <w:sz w:val="18"/>
          <w:szCs w:val="18"/>
          <w:lang w:eastAsia="ru-RU"/>
        </w:rPr>
      </w:pPr>
    </w:p>
    <w:p w:rsidR="00A13CA3" w:rsidRPr="00A13CA3" w:rsidRDefault="00A13CA3" w:rsidP="00A13CA3">
      <w:pPr>
        <w:autoSpaceDE w:val="0"/>
        <w:autoSpaceDN w:val="0"/>
        <w:adjustRightInd w:val="0"/>
        <w:spacing w:after="0" w:line="240" w:lineRule="auto"/>
        <w:ind w:left="-142" w:firstLine="426"/>
        <w:jc w:val="center"/>
        <w:outlineLvl w:val="0"/>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 xml:space="preserve">Информация для заявителя о его праве подать жалобу </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A13CA3" w:rsidRPr="00A13CA3" w:rsidRDefault="00A13CA3" w:rsidP="00A13CA3">
      <w:pPr>
        <w:autoSpaceDE w:val="0"/>
        <w:autoSpaceDN w:val="0"/>
        <w:adjustRightInd w:val="0"/>
        <w:spacing w:after="0" w:line="240" w:lineRule="auto"/>
        <w:ind w:left="-142" w:firstLine="426"/>
        <w:jc w:val="both"/>
        <w:outlineLvl w:val="0"/>
        <w:rPr>
          <w:rFonts w:ascii="Times New Roman" w:eastAsia="Times New Roman" w:hAnsi="Times New Roman" w:cs="Times New Roman"/>
          <w:b/>
          <w:sz w:val="18"/>
          <w:szCs w:val="18"/>
          <w:lang w:eastAsia="ru-RU"/>
        </w:rPr>
      </w:pPr>
    </w:p>
    <w:p w:rsidR="00A13CA3" w:rsidRPr="00A13CA3" w:rsidRDefault="00A13CA3" w:rsidP="00A13CA3">
      <w:pPr>
        <w:autoSpaceDE w:val="0"/>
        <w:autoSpaceDN w:val="0"/>
        <w:adjustRightInd w:val="0"/>
        <w:spacing w:after="0" w:line="240" w:lineRule="auto"/>
        <w:ind w:left="-142" w:firstLine="426"/>
        <w:jc w:val="center"/>
        <w:outlineLvl w:val="0"/>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Предмет жалобы</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22" w:history="1">
        <w:r w:rsidRPr="00A13CA3">
          <w:rPr>
            <w:rFonts w:ascii="Times New Roman" w:eastAsia="Times New Roman" w:hAnsi="Times New Roman" w:cs="Times New Roman"/>
            <w:sz w:val="18"/>
            <w:szCs w:val="18"/>
            <w:lang w:eastAsia="ru-RU"/>
          </w:rPr>
          <w:t>статьями 11.1</w:t>
        </w:r>
      </w:hyperlink>
      <w:r w:rsidRPr="00A13CA3">
        <w:rPr>
          <w:rFonts w:ascii="Times New Roman" w:eastAsia="Times New Roman" w:hAnsi="Times New Roman" w:cs="Times New Roman"/>
          <w:sz w:val="18"/>
          <w:szCs w:val="18"/>
          <w:lang w:eastAsia="ru-RU"/>
        </w:rPr>
        <w:t xml:space="preserve"> и </w:t>
      </w:r>
      <w:hyperlink r:id="rId23" w:history="1">
        <w:r w:rsidRPr="00A13CA3">
          <w:rPr>
            <w:rFonts w:ascii="Times New Roman" w:eastAsia="Times New Roman" w:hAnsi="Times New Roman" w:cs="Times New Roman"/>
            <w:sz w:val="18"/>
            <w:szCs w:val="18"/>
            <w:lang w:eastAsia="ru-RU"/>
          </w:rPr>
          <w:t>11.2</w:t>
        </w:r>
      </w:hyperlink>
      <w:r w:rsidRPr="00A13CA3">
        <w:rPr>
          <w:rFonts w:ascii="Times New Roman" w:eastAsia="Times New Roman" w:hAnsi="Times New Roman" w:cs="Times New Roman"/>
          <w:sz w:val="18"/>
          <w:szCs w:val="18"/>
          <w:lang w:eastAsia="ru-RU"/>
        </w:rPr>
        <w:t xml:space="preserve"> Федерального закона № 210-ФЗ, в том числе в следующих случаях:</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нарушение срока регистрации запроса о предоставлении муниципальной услуги, комплексного запроса, указанного в статье 15.1 </w:t>
      </w:r>
      <w:r w:rsidRPr="00A13CA3">
        <w:rPr>
          <w:rFonts w:ascii="Times New Roman" w:eastAsia="Times New Roman" w:hAnsi="Times New Roman" w:cs="Times New Roman"/>
          <w:bCs/>
          <w:sz w:val="18"/>
          <w:szCs w:val="18"/>
          <w:lang w:eastAsia="ru-RU"/>
        </w:rPr>
        <w:t>Федерального закона № 210-ФЗ</w:t>
      </w:r>
      <w:r w:rsidRPr="00A13CA3">
        <w:rPr>
          <w:rFonts w:ascii="Times New Roman" w:eastAsia="Times New Roman" w:hAnsi="Times New Roman" w:cs="Times New Roman"/>
          <w:sz w:val="18"/>
          <w:szCs w:val="18"/>
          <w:lang w:eastAsia="ru-RU"/>
        </w:rPr>
        <w:t>;</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нарушение срока предоставления муниципальной услуги;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нарушение срока или порядка выдачи документов по результатам предоставления муниципальной услуги;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A13CA3" w:rsidRPr="00A13CA3" w:rsidRDefault="00A13CA3" w:rsidP="00A13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jc w:val="both"/>
        <w:rPr>
          <w:rFonts w:ascii="Times New Roman" w:eastAsia="Calibri" w:hAnsi="Times New Roman" w:cs="Times New Roman"/>
          <w:sz w:val="18"/>
          <w:szCs w:val="18"/>
        </w:rPr>
      </w:pPr>
      <w:r w:rsidRPr="00A13CA3">
        <w:rPr>
          <w:rFonts w:ascii="Times New Roman" w:eastAsia="Calibri" w:hAnsi="Times New Roman" w:cs="Times New Roman"/>
          <w:sz w:val="18"/>
          <w:szCs w:val="1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autoSpaceDE w:val="0"/>
        <w:autoSpaceDN w:val="0"/>
        <w:adjustRightInd w:val="0"/>
        <w:spacing w:after="0" w:line="240" w:lineRule="auto"/>
        <w:ind w:left="-142" w:firstLine="426"/>
        <w:jc w:val="center"/>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 xml:space="preserve">Органы местного самоуправления, организации, должностные лица, которым может быть направлена жалоба </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lastRenderedPageBreak/>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autoSpaceDE w:val="0"/>
        <w:autoSpaceDN w:val="0"/>
        <w:adjustRightInd w:val="0"/>
        <w:spacing w:after="0" w:line="240" w:lineRule="auto"/>
        <w:ind w:left="-142" w:firstLine="426"/>
        <w:jc w:val="center"/>
        <w:outlineLvl w:val="0"/>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Порядок подачи и рассмотрения жалобы</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5.4. Жалоба подается в письменной форме на бумажном носителе, в том числе по почте, а также при личном приеме заявителя, или в электронном виде.</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Жалоба должна содержать:</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bCs/>
          <w:sz w:val="18"/>
          <w:szCs w:val="18"/>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13CA3">
        <w:rPr>
          <w:rFonts w:ascii="Times New Roman" w:eastAsia="Times New Roman" w:hAnsi="Times New Roman" w:cs="Times New Roman"/>
          <w:sz w:val="18"/>
          <w:szCs w:val="18"/>
          <w:lang w:eastAsia="ru-RU"/>
        </w:rPr>
        <w:t>.</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а) оформленная в соответствии с </w:t>
      </w:r>
      <w:hyperlink r:id="rId24" w:history="1">
        <w:r w:rsidRPr="00A13CA3">
          <w:rPr>
            <w:rFonts w:ascii="Times New Roman" w:eastAsia="Times New Roman" w:hAnsi="Times New Roman" w:cs="Times New Roman"/>
            <w:sz w:val="18"/>
            <w:szCs w:val="18"/>
            <w:lang w:eastAsia="ru-RU"/>
          </w:rPr>
          <w:t>законодательством</w:t>
        </w:r>
      </w:hyperlink>
      <w:r w:rsidRPr="00A13CA3">
        <w:rPr>
          <w:rFonts w:ascii="Times New Roman" w:eastAsia="Times New Roman" w:hAnsi="Times New Roman" w:cs="Times New Roman"/>
          <w:sz w:val="18"/>
          <w:szCs w:val="18"/>
          <w:lang w:eastAsia="ru-RU"/>
        </w:rPr>
        <w:t xml:space="preserve"> Российской Федерации доверенность (для физических лиц);</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5.5. Прием жалоб в письменной форме осуществляется:</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Время приема жалоб должно совпадать со временем предоставления муниципальной услуги.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Жалоба в письменной форме может быть также направлена по почте.</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r w:rsidRPr="00A13CA3">
        <w:rPr>
          <w:rFonts w:ascii="Times New Roman" w:eastAsia="Times New Roman" w:hAnsi="Times New Roman" w:cs="Times New Roman"/>
          <w:sz w:val="18"/>
          <w:szCs w:val="18"/>
          <w:lang w:eastAsia="ru-RU"/>
        </w:rPr>
        <w:t>5.5.2. М</w:t>
      </w:r>
      <w:r w:rsidRPr="00A13CA3">
        <w:rPr>
          <w:rFonts w:ascii="Times New Roman" w:eastAsia="Times New Roman" w:hAnsi="Times New Roman" w:cs="Times New Roman"/>
          <w:bCs/>
          <w:sz w:val="18"/>
          <w:szCs w:val="18"/>
          <w:lang w:eastAsia="ru-RU"/>
        </w:rPr>
        <w:t xml:space="preserve">ногофункциональным центром или привлекаемой организацией. </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r w:rsidRPr="00A13CA3">
        <w:rPr>
          <w:rFonts w:ascii="Times New Roman" w:eastAsia="Times New Roman" w:hAnsi="Times New Roman" w:cs="Times New Roman"/>
          <w:bCs/>
          <w:sz w:val="18"/>
          <w:szCs w:val="18"/>
          <w:lang w:eastAsia="ru-RU"/>
        </w:rPr>
        <w:t>При поступлении жалобы на</w:t>
      </w:r>
      <w:r w:rsidRPr="00A13CA3">
        <w:rPr>
          <w:rFonts w:ascii="Times New Roman" w:eastAsia="Times New Roman" w:hAnsi="Times New Roman" w:cs="Times New Roman"/>
          <w:sz w:val="18"/>
          <w:szCs w:val="18"/>
          <w:lang w:eastAsia="ru-RU"/>
        </w:rPr>
        <w:t xml:space="preserve"> решения и (или) действия (бездействия) Администрации (Уполномоченного органа), ее(его) должностного лица, муниципального служащего,</w:t>
      </w:r>
      <w:r w:rsidRPr="00A13CA3">
        <w:rPr>
          <w:rFonts w:ascii="Times New Roman" w:eastAsia="Times New Roman" w:hAnsi="Times New Roman" w:cs="Times New Roman"/>
          <w:bCs/>
          <w:sz w:val="18"/>
          <w:szCs w:val="18"/>
          <w:lang w:eastAsia="ru-RU"/>
        </w:rPr>
        <w:t xml:space="preserve"> многофункциональный центр или привлекаемая организация обеспечивают ее передачу в </w:t>
      </w:r>
      <w:r w:rsidRPr="00A13CA3">
        <w:rPr>
          <w:rFonts w:ascii="Times New Roman" w:eastAsia="Times New Roman" w:hAnsi="Times New Roman" w:cs="Times New Roman"/>
          <w:sz w:val="18"/>
          <w:szCs w:val="18"/>
          <w:lang w:eastAsia="ru-RU"/>
        </w:rPr>
        <w:t>Администрацию (</w:t>
      </w:r>
      <w:r w:rsidRPr="00A13CA3">
        <w:rPr>
          <w:rFonts w:ascii="Times New Roman" w:eastAsia="Times New Roman" w:hAnsi="Times New Roman" w:cs="Times New Roman"/>
          <w:bCs/>
          <w:sz w:val="18"/>
          <w:szCs w:val="18"/>
          <w:lang w:eastAsia="ru-RU"/>
        </w:rPr>
        <w:t xml:space="preserve">Уполномоченный орган) в порядке и сроки, которые установлены соглашением о взаимодействии между многофункциональным центром и </w:t>
      </w:r>
      <w:r w:rsidRPr="00A13CA3">
        <w:rPr>
          <w:rFonts w:ascii="Times New Roman" w:eastAsia="Times New Roman" w:hAnsi="Times New Roman" w:cs="Times New Roman"/>
          <w:sz w:val="18"/>
          <w:szCs w:val="18"/>
          <w:lang w:eastAsia="ru-RU"/>
        </w:rPr>
        <w:t>Администрацией (</w:t>
      </w:r>
      <w:r w:rsidRPr="00A13CA3">
        <w:rPr>
          <w:rFonts w:ascii="Times New Roman" w:eastAsia="Times New Roman" w:hAnsi="Times New Roman" w:cs="Times New Roman"/>
          <w:bCs/>
          <w:sz w:val="18"/>
          <w:szCs w:val="18"/>
          <w:lang w:eastAsia="ru-RU"/>
        </w:rPr>
        <w:t>Уполномоченным органом), предоставляющим муниципальную услугу, но не позднее следующего рабочего дня со дня поступления жалобы.</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При этом срок рассмотрения жалобы исчисляется со дня регистрации жалобы в Администрации (Уполномоченном органе).</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5.6. В электронном виде жалоба может быть подана заявителем посредством:</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5.6.1. официального сайта Администрации </w:t>
      </w:r>
      <w:r w:rsidRPr="00A13CA3">
        <w:rPr>
          <w:rFonts w:ascii="Times New Roman" w:eastAsia="Times New Roman" w:hAnsi="Times New Roman" w:cs="Times New Roman"/>
          <w:bCs/>
          <w:sz w:val="18"/>
          <w:szCs w:val="18"/>
        </w:rPr>
        <w:t>сельского поселения Еремеевскийсельсовет муниципального района Чишминский район Республики Башкортостан/</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При подаче жалобы в электронном виде документы, указанные в </w:t>
      </w:r>
      <w:hyperlink r:id="rId25" w:anchor="Par33" w:history="1">
        <w:r w:rsidRPr="00A13CA3">
          <w:rPr>
            <w:rFonts w:ascii="Times New Roman" w:eastAsia="Times New Roman" w:hAnsi="Times New Roman" w:cs="Times New Roman"/>
            <w:sz w:val="18"/>
            <w:szCs w:val="18"/>
            <w:lang w:eastAsia="ru-RU"/>
          </w:rPr>
          <w:t>пункте 5.4</w:t>
        </w:r>
      </w:hyperlink>
      <w:r w:rsidRPr="00A13CA3">
        <w:rPr>
          <w:rFonts w:ascii="Times New Roman" w:eastAsia="Times New Roman" w:hAnsi="Times New Roman" w:cs="Times New Roman"/>
          <w:sz w:val="18"/>
          <w:szCs w:val="1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13CA3" w:rsidRPr="00A13CA3" w:rsidRDefault="00A13CA3" w:rsidP="00A13CA3">
      <w:pPr>
        <w:autoSpaceDE w:val="0"/>
        <w:autoSpaceDN w:val="0"/>
        <w:adjustRightInd w:val="0"/>
        <w:spacing w:after="0" w:line="240" w:lineRule="auto"/>
        <w:ind w:left="-142" w:firstLine="426"/>
        <w:jc w:val="both"/>
        <w:outlineLvl w:val="0"/>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13CA3" w:rsidRPr="00A13CA3" w:rsidRDefault="00A13CA3" w:rsidP="00A13CA3">
      <w:pPr>
        <w:autoSpaceDE w:val="0"/>
        <w:autoSpaceDN w:val="0"/>
        <w:adjustRightInd w:val="0"/>
        <w:spacing w:after="0" w:line="240" w:lineRule="auto"/>
        <w:ind w:left="-142" w:firstLine="426"/>
        <w:jc w:val="center"/>
        <w:outlineLvl w:val="0"/>
        <w:rPr>
          <w:rFonts w:ascii="Times New Roman" w:eastAsia="Times New Roman" w:hAnsi="Times New Roman" w:cs="Times New Roman"/>
          <w:b/>
          <w:sz w:val="18"/>
          <w:szCs w:val="18"/>
          <w:lang w:eastAsia="ru-RU"/>
        </w:rPr>
      </w:pPr>
    </w:p>
    <w:p w:rsidR="00A13CA3" w:rsidRPr="00A13CA3" w:rsidRDefault="00A13CA3" w:rsidP="00A13CA3">
      <w:pPr>
        <w:autoSpaceDE w:val="0"/>
        <w:autoSpaceDN w:val="0"/>
        <w:adjustRightInd w:val="0"/>
        <w:spacing w:after="0" w:line="240" w:lineRule="auto"/>
        <w:ind w:left="-142" w:firstLine="426"/>
        <w:jc w:val="center"/>
        <w:outlineLvl w:val="0"/>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Сроки рассмотрения жалобы</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5.7. Жалоба, поступившая в Администрацию (Уполномоченный орган), подлежит рассмотрению в течение 15 рабочих дней со дня ее регистрации.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w:t>
      </w:r>
      <w:r w:rsidRPr="00A13CA3">
        <w:rPr>
          <w:rFonts w:ascii="Times New Roman" w:eastAsia="Times New Roman" w:hAnsi="Times New Roman" w:cs="Times New Roman"/>
          <w:sz w:val="18"/>
          <w:szCs w:val="18"/>
          <w:lang w:eastAsia="ru-RU"/>
        </w:rPr>
        <w:lastRenderedPageBreak/>
        <w:t>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5.8. Оснований для приостановления рассмотрения жалобы не имеется.</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autoSpaceDE w:val="0"/>
        <w:autoSpaceDN w:val="0"/>
        <w:adjustRightInd w:val="0"/>
        <w:spacing w:after="0" w:line="240" w:lineRule="auto"/>
        <w:ind w:left="-142" w:firstLine="426"/>
        <w:jc w:val="center"/>
        <w:outlineLvl w:val="0"/>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Результат рассмотрения жалобы</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13CA3" w:rsidRPr="00A13CA3" w:rsidRDefault="00A13CA3" w:rsidP="00A13CA3">
      <w:pPr>
        <w:autoSpaceDE w:val="0"/>
        <w:autoSpaceDN w:val="0"/>
        <w:adjustRightInd w:val="0"/>
        <w:spacing w:after="0" w:line="240" w:lineRule="auto"/>
        <w:ind w:left="-142" w:firstLine="426"/>
        <w:jc w:val="both"/>
        <w:rPr>
          <w:rFonts w:ascii="Times New Roman" w:eastAsia="Calibri" w:hAnsi="Times New Roman" w:cs="Times New Roman"/>
          <w:sz w:val="18"/>
          <w:szCs w:val="18"/>
          <w:lang w:eastAsia="ru-RU"/>
        </w:rPr>
      </w:pPr>
      <w:r w:rsidRPr="00A13CA3">
        <w:rPr>
          <w:rFonts w:ascii="Times New Roman" w:eastAsia="Times New Roman" w:hAnsi="Times New Roman" w:cs="Times New Roman"/>
          <w:sz w:val="18"/>
          <w:szCs w:val="18"/>
          <w:lang w:eastAsia="ru-RU"/>
        </w:rPr>
        <w:t>в удовлетворении жалобы отказывается</w:t>
      </w:r>
      <w:r w:rsidRPr="00A13CA3">
        <w:rPr>
          <w:rFonts w:ascii="Times New Roman" w:eastAsia="Calibri" w:hAnsi="Times New Roman" w:cs="Times New Roman"/>
          <w:sz w:val="18"/>
          <w:szCs w:val="18"/>
          <w:lang w:eastAsia="ru-RU"/>
        </w:rPr>
        <w:t>.</w:t>
      </w:r>
    </w:p>
    <w:p w:rsidR="00A13CA3" w:rsidRPr="00A13CA3" w:rsidRDefault="00A13CA3" w:rsidP="00A13CA3">
      <w:pPr>
        <w:autoSpaceDE w:val="0"/>
        <w:autoSpaceDN w:val="0"/>
        <w:adjustRightInd w:val="0"/>
        <w:spacing w:after="0" w:line="240" w:lineRule="auto"/>
        <w:ind w:left="-142" w:firstLine="426"/>
        <w:jc w:val="both"/>
        <w:outlineLvl w:val="0"/>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13CA3" w:rsidRPr="00A13CA3" w:rsidRDefault="00A13CA3" w:rsidP="00A13CA3">
      <w:pPr>
        <w:autoSpaceDE w:val="0"/>
        <w:autoSpaceDN w:val="0"/>
        <w:adjustRightInd w:val="0"/>
        <w:spacing w:after="0" w:line="240" w:lineRule="auto"/>
        <w:ind w:left="-142" w:firstLine="426"/>
        <w:jc w:val="both"/>
        <w:outlineLvl w:val="0"/>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Администрация (Уполномоченный орган) отказывает в удовлетворении жалобы в следующих случаях:</w:t>
      </w:r>
    </w:p>
    <w:p w:rsidR="00A13CA3" w:rsidRPr="00A13CA3" w:rsidRDefault="00A13CA3" w:rsidP="00A13CA3">
      <w:pPr>
        <w:autoSpaceDE w:val="0"/>
        <w:autoSpaceDN w:val="0"/>
        <w:adjustRightInd w:val="0"/>
        <w:spacing w:after="0" w:line="240" w:lineRule="auto"/>
        <w:ind w:left="-142" w:firstLine="426"/>
        <w:jc w:val="both"/>
        <w:outlineLvl w:val="0"/>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а) наличие вступившего в законную силу решения суда, арбитражного суда по жалобе о том же предмете и по тем же основаниям;</w:t>
      </w:r>
    </w:p>
    <w:p w:rsidR="00A13CA3" w:rsidRPr="00A13CA3" w:rsidRDefault="00A13CA3" w:rsidP="00A13CA3">
      <w:pPr>
        <w:autoSpaceDE w:val="0"/>
        <w:autoSpaceDN w:val="0"/>
        <w:adjustRightInd w:val="0"/>
        <w:spacing w:after="0" w:line="240" w:lineRule="auto"/>
        <w:ind w:left="-142" w:firstLine="426"/>
        <w:jc w:val="both"/>
        <w:outlineLvl w:val="0"/>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б) подача жалобы лицом, полномочия которого не подтверждены в порядке, установленном законодательством Российской Федерации;</w:t>
      </w:r>
    </w:p>
    <w:p w:rsidR="00A13CA3" w:rsidRPr="00A13CA3" w:rsidRDefault="00A13CA3" w:rsidP="00A13CA3">
      <w:pPr>
        <w:autoSpaceDE w:val="0"/>
        <w:autoSpaceDN w:val="0"/>
        <w:adjustRightInd w:val="0"/>
        <w:spacing w:after="0" w:line="240" w:lineRule="auto"/>
        <w:ind w:left="-142" w:firstLine="426"/>
        <w:jc w:val="both"/>
        <w:outlineLvl w:val="0"/>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 наличие решения по жалобе, принятого ранее в отношении того же Заявителя и по тому же предмету жалобы.</w:t>
      </w:r>
    </w:p>
    <w:p w:rsidR="00A13CA3" w:rsidRPr="00A13CA3" w:rsidRDefault="00A13CA3" w:rsidP="00A13CA3">
      <w:pPr>
        <w:autoSpaceDE w:val="0"/>
        <w:autoSpaceDN w:val="0"/>
        <w:adjustRightInd w:val="0"/>
        <w:spacing w:after="0" w:line="240" w:lineRule="auto"/>
        <w:ind w:left="-142" w:firstLine="426"/>
        <w:jc w:val="both"/>
        <w:outlineLvl w:val="0"/>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Администрация (Уполномоченный орган) вправе оставить жалобу без ответа по существу поставленных в ней вопросов в следующих случаях:</w:t>
      </w:r>
    </w:p>
    <w:p w:rsidR="00A13CA3" w:rsidRPr="00A13CA3" w:rsidRDefault="00A13CA3" w:rsidP="00A13CA3">
      <w:pPr>
        <w:autoSpaceDE w:val="0"/>
        <w:autoSpaceDN w:val="0"/>
        <w:adjustRightInd w:val="0"/>
        <w:spacing w:after="0" w:line="240" w:lineRule="auto"/>
        <w:ind w:left="-142" w:firstLine="426"/>
        <w:jc w:val="both"/>
        <w:outlineLvl w:val="0"/>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A13CA3" w:rsidRPr="00A13CA3" w:rsidRDefault="00A13CA3" w:rsidP="00A13CA3">
      <w:pPr>
        <w:autoSpaceDE w:val="0"/>
        <w:autoSpaceDN w:val="0"/>
        <w:adjustRightInd w:val="0"/>
        <w:spacing w:after="0" w:line="240" w:lineRule="auto"/>
        <w:ind w:left="-142" w:firstLine="426"/>
        <w:jc w:val="both"/>
        <w:outlineLvl w:val="0"/>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текст письменного обращения не позволяет определить суть предложения, заявления или жалобы.</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val="x-none"/>
        </w:rPr>
      </w:pPr>
      <w:r w:rsidRPr="00A13CA3">
        <w:rPr>
          <w:rFonts w:ascii="Times New Roman" w:eastAsia="Times New Roman" w:hAnsi="Times New Roman" w:cs="Times New Roman"/>
          <w:sz w:val="18"/>
          <w:szCs w:val="18"/>
          <w:lang w:val="x-none"/>
        </w:rPr>
        <w:t>Об оставлении жалобы без ответа сообщается заявителю в течение </w:t>
      </w:r>
      <w:r w:rsidRPr="00A13CA3">
        <w:rPr>
          <w:rFonts w:ascii="Times New Roman" w:eastAsia="Times New Roman" w:hAnsi="Times New Roman" w:cs="Times New Roman"/>
          <w:sz w:val="18"/>
          <w:szCs w:val="18"/>
          <w:lang w:val="x-none"/>
        </w:rPr>
        <w:br/>
        <w:t>3 рабочих дней со дня регистрации жалобы.</w:t>
      </w:r>
    </w:p>
    <w:p w:rsidR="00A13CA3" w:rsidRPr="00A13CA3" w:rsidRDefault="00A13CA3" w:rsidP="00A13CA3">
      <w:pPr>
        <w:autoSpaceDE w:val="0"/>
        <w:autoSpaceDN w:val="0"/>
        <w:adjustRightInd w:val="0"/>
        <w:spacing w:after="0" w:line="240" w:lineRule="auto"/>
        <w:ind w:left="-142" w:firstLine="426"/>
        <w:jc w:val="center"/>
        <w:outlineLvl w:val="0"/>
        <w:rPr>
          <w:rFonts w:ascii="Times New Roman" w:eastAsia="Times New Roman" w:hAnsi="Times New Roman" w:cs="Times New Roman"/>
          <w:b/>
          <w:sz w:val="18"/>
          <w:szCs w:val="18"/>
          <w:lang w:eastAsia="ru-RU"/>
        </w:rPr>
      </w:pPr>
    </w:p>
    <w:p w:rsidR="00A13CA3" w:rsidRPr="00A13CA3" w:rsidRDefault="00A13CA3" w:rsidP="00A13CA3">
      <w:pPr>
        <w:autoSpaceDE w:val="0"/>
        <w:autoSpaceDN w:val="0"/>
        <w:adjustRightInd w:val="0"/>
        <w:spacing w:after="0" w:line="240" w:lineRule="auto"/>
        <w:ind w:left="-142" w:firstLine="426"/>
        <w:jc w:val="center"/>
        <w:outlineLvl w:val="0"/>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Порядок информирования заявителя о результатах рассмотрения жалобы</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5.10. Не позднее дня, следующего за днем принятия решения, указанного в </w:t>
      </w:r>
      <w:hyperlink r:id="rId26" w:anchor="Par60" w:history="1">
        <w:r w:rsidRPr="00A13CA3">
          <w:rPr>
            <w:rFonts w:ascii="Times New Roman" w:eastAsia="Times New Roman" w:hAnsi="Times New Roman" w:cs="Times New Roman"/>
            <w:sz w:val="18"/>
            <w:szCs w:val="18"/>
            <w:lang w:eastAsia="ru-RU"/>
          </w:rPr>
          <w:t>пункте 5.9</w:t>
        </w:r>
      </w:hyperlink>
      <w:r w:rsidRPr="00A13CA3">
        <w:rPr>
          <w:rFonts w:ascii="Times New Roman" w:eastAsia="Times New Roman" w:hAnsi="Times New Roman" w:cs="Times New Roman"/>
          <w:sz w:val="18"/>
          <w:szCs w:val="18"/>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5.11. В ответе по результатам рассмотрения жалобы указываются:</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номер, дата, место принятия решения, включая сведения о должностном лице, решение или действие (бездействие) которого обжалуется;</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фамилия, имя, отчество (последнее - при наличии) или наименование Заявителя;</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основания для принятия решения по жалобе;</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принятое по жалобе решение;</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сведения о порядке обжалования принятого по жалобе решения.</w:t>
      </w:r>
    </w:p>
    <w:p w:rsidR="00A13CA3" w:rsidRPr="00A13CA3" w:rsidRDefault="00A13CA3" w:rsidP="00A13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jc w:val="both"/>
        <w:rPr>
          <w:rFonts w:ascii="Times New Roman" w:eastAsia="Calibri" w:hAnsi="Times New Roman" w:cs="Times New Roman"/>
          <w:sz w:val="18"/>
          <w:szCs w:val="18"/>
        </w:rPr>
      </w:pPr>
      <w:r w:rsidRPr="00A13CA3">
        <w:rPr>
          <w:rFonts w:ascii="Times New Roman" w:eastAsia="Calibri" w:hAnsi="Times New Roman" w:cs="Times New Roman"/>
          <w:sz w:val="18"/>
          <w:szCs w:val="1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3CA3" w:rsidRPr="00A13CA3" w:rsidRDefault="00A13CA3" w:rsidP="00A13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firstLine="426"/>
        <w:jc w:val="both"/>
        <w:rPr>
          <w:rFonts w:ascii="Times New Roman" w:eastAsia="Calibri" w:hAnsi="Times New Roman" w:cs="Times New Roman"/>
          <w:sz w:val="18"/>
          <w:szCs w:val="18"/>
        </w:rPr>
      </w:pPr>
      <w:r w:rsidRPr="00A13CA3">
        <w:rPr>
          <w:rFonts w:ascii="Times New Roman" w:eastAsia="Calibri" w:hAnsi="Times New Roman" w:cs="Times New Roman"/>
          <w:sz w:val="18"/>
          <w:szCs w:val="1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7" w:anchor="Par21" w:history="1">
        <w:r w:rsidRPr="00A13CA3">
          <w:rPr>
            <w:rFonts w:ascii="Times New Roman" w:eastAsia="Times New Roman" w:hAnsi="Times New Roman" w:cs="Times New Roman"/>
            <w:sz w:val="18"/>
            <w:szCs w:val="18"/>
            <w:lang w:eastAsia="ru-RU"/>
          </w:rPr>
          <w:t>пунктом 5.3</w:t>
        </w:r>
      </w:hyperlink>
      <w:r w:rsidRPr="00A13CA3">
        <w:rPr>
          <w:rFonts w:ascii="Times New Roman" w:eastAsia="Times New Roman" w:hAnsi="Times New Roman" w:cs="Times New Roman"/>
          <w:sz w:val="18"/>
          <w:szCs w:val="18"/>
          <w:lang w:eastAsia="ru-RU"/>
        </w:rPr>
        <w:t xml:space="preserve"> настоящего Административного регламента, незамедлительно направляет имеющиеся материалы в органы прокуратуры.</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A13CA3">
          <w:rPr>
            <w:rFonts w:ascii="Times New Roman" w:eastAsia="Times New Roman" w:hAnsi="Times New Roman" w:cs="Times New Roman"/>
            <w:sz w:val="18"/>
            <w:szCs w:val="18"/>
            <w:lang w:eastAsia="ru-RU"/>
          </w:rPr>
          <w:t>законом</w:t>
        </w:r>
      </w:hyperlink>
      <w:r w:rsidRPr="00A13CA3">
        <w:rPr>
          <w:rFonts w:ascii="Times New Roman" w:eastAsia="Times New Roman" w:hAnsi="Times New Roman" w:cs="Times New Roman"/>
          <w:sz w:val="18"/>
          <w:szCs w:val="18"/>
          <w:lang w:eastAsia="ru-RU"/>
        </w:rPr>
        <w:t xml:space="preserve"> № 59-ФЗ.</w:t>
      </w:r>
    </w:p>
    <w:p w:rsidR="00A13CA3" w:rsidRPr="00A13CA3" w:rsidRDefault="00A13CA3" w:rsidP="00A13CA3">
      <w:pPr>
        <w:autoSpaceDE w:val="0"/>
        <w:autoSpaceDN w:val="0"/>
        <w:adjustRightInd w:val="0"/>
        <w:spacing w:after="0" w:line="240" w:lineRule="auto"/>
        <w:ind w:left="-142" w:firstLine="426"/>
        <w:jc w:val="both"/>
        <w:outlineLvl w:val="0"/>
        <w:rPr>
          <w:rFonts w:ascii="Times New Roman" w:eastAsia="Times New Roman" w:hAnsi="Times New Roman" w:cs="Times New Roman"/>
          <w:sz w:val="18"/>
          <w:szCs w:val="18"/>
          <w:lang w:eastAsia="ru-RU"/>
        </w:rPr>
      </w:pPr>
    </w:p>
    <w:p w:rsidR="00A13CA3" w:rsidRPr="00A13CA3" w:rsidRDefault="00A13CA3" w:rsidP="00A13CA3">
      <w:pPr>
        <w:autoSpaceDE w:val="0"/>
        <w:autoSpaceDN w:val="0"/>
        <w:adjustRightInd w:val="0"/>
        <w:spacing w:after="0" w:line="240" w:lineRule="auto"/>
        <w:ind w:left="-142" w:firstLine="426"/>
        <w:jc w:val="center"/>
        <w:outlineLvl w:val="0"/>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Порядок обжалования решения по жалобе</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A13CA3" w:rsidRPr="00A13CA3" w:rsidRDefault="00A13CA3" w:rsidP="00A13CA3">
      <w:pPr>
        <w:autoSpaceDE w:val="0"/>
        <w:autoSpaceDN w:val="0"/>
        <w:adjustRightInd w:val="0"/>
        <w:spacing w:after="0" w:line="240" w:lineRule="auto"/>
        <w:ind w:left="-142" w:firstLine="426"/>
        <w:jc w:val="both"/>
        <w:outlineLvl w:val="0"/>
        <w:rPr>
          <w:rFonts w:ascii="Times New Roman" w:eastAsia="Times New Roman" w:hAnsi="Times New Roman" w:cs="Times New Roman"/>
          <w:b/>
          <w:sz w:val="18"/>
          <w:szCs w:val="18"/>
          <w:lang w:eastAsia="ru-RU"/>
        </w:rPr>
      </w:pPr>
    </w:p>
    <w:p w:rsidR="00A13CA3" w:rsidRPr="00A13CA3" w:rsidRDefault="00A13CA3" w:rsidP="00A13CA3">
      <w:pPr>
        <w:autoSpaceDE w:val="0"/>
        <w:autoSpaceDN w:val="0"/>
        <w:adjustRightInd w:val="0"/>
        <w:spacing w:after="0" w:line="240" w:lineRule="auto"/>
        <w:ind w:left="-142" w:firstLine="426"/>
        <w:jc w:val="center"/>
        <w:outlineLvl w:val="0"/>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Право Заявителя на получение информации и документов, необходимых для обоснования и рассмотрения жалобы</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lastRenderedPageBreak/>
        <w:t>5.17. Заявитель имеет право на получение информации и документов для обоснования и рассмотрения жалобы.</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Должностные лица Администрации (Уполномоченного органа) обязаны:</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обеспечить объективное, всестороннее и своевременное рассмотрение жалобы;</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A13CA3">
          <w:rPr>
            <w:rFonts w:ascii="Times New Roman" w:eastAsia="Times New Roman" w:hAnsi="Times New Roman" w:cs="Times New Roman"/>
            <w:sz w:val="18"/>
            <w:szCs w:val="18"/>
            <w:lang w:eastAsia="ru-RU"/>
          </w:rPr>
          <w:t>пунктах 5.9 и 5.18</w:t>
        </w:r>
      </w:hyperlink>
      <w:r w:rsidRPr="00A13CA3">
        <w:rPr>
          <w:rFonts w:ascii="Times New Roman" w:eastAsia="Times New Roman" w:hAnsi="Times New Roman" w:cs="Times New Roman"/>
          <w:sz w:val="18"/>
          <w:szCs w:val="18"/>
          <w:lang w:eastAsia="ru-RU"/>
        </w:rPr>
        <w:t xml:space="preserve"> настоящего Административного регламента.</w:t>
      </w:r>
    </w:p>
    <w:p w:rsidR="00A13CA3" w:rsidRPr="00A13CA3" w:rsidRDefault="00A13CA3" w:rsidP="00A13CA3">
      <w:pPr>
        <w:autoSpaceDE w:val="0"/>
        <w:autoSpaceDN w:val="0"/>
        <w:adjustRightInd w:val="0"/>
        <w:spacing w:after="0" w:line="240" w:lineRule="auto"/>
        <w:ind w:left="-142" w:firstLine="426"/>
        <w:jc w:val="both"/>
        <w:outlineLvl w:val="0"/>
        <w:rPr>
          <w:rFonts w:ascii="Times New Roman" w:eastAsia="Times New Roman" w:hAnsi="Times New Roman" w:cs="Times New Roman"/>
          <w:sz w:val="18"/>
          <w:szCs w:val="18"/>
          <w:lang w:eastAsia="ru-RU"/>
        </w:rPr>
      </w:pPr>
    </w:p>
    <w:p w:rsidR="00A13CA3" w:rsidRPr="00A13CA3" w:rsidRDefault="00A13CA3" w:rsidP="00A13CA3">
      <w:pPr>
        <w:autoSpaceDE w:val="0"/>
        <w:autoSpaceDN w:val="0"/>
        <w:adjustRightInd w:val="0"/>
        <w:spacing w:after="0" w:line="240" w:lineRule="auto"/>
        <w:ind w:left="-142" w:firstLine="426"/>
        <w:jc w:val="center"/>
        <w:outlineLvl w:val="0"/>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Способы информирования Заявителей о порядке подачи и рассмотрения жалобы</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5.18. Администрация (Уполномоченный орган) обеспечивает:</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r w:rsidRPr="00A13CA3">
        <w:rPr>
          <w:rFonts w:ascii="Times New Roman" w:eastAsia="Times New Roman" w:hAnsi="Times New Roman" w:cs="Times New Roman"/>
          <w:bCs/>
          <w:sz w:val="18"/>
          <w:szCs w:val="18"/>
          <w:lang w:eastAsia="ru-RU"/>
        </w:rPr>
        <w:t>оснащение мест приема жалоб;</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r w:rsidRPr="00A13CA3">
        <w:rPr>
          <w:rFonts w:ascii="Times New Roman" w:eastAsia="Times New Roman" w:hAnsi="Times New Roman" w:cs="Times New Roman"/>
          <w:bCs/>
          <w:sz w:val="18"/>
          <w:szCs w:val="18"/>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r w:rsidRPr="00A13CA3">
        <w:rPr>
          <w:rFonts w:ascii="Times New Roman" w:eastAsia="Times New Roman" w:hAnsi="Times New Roman" w:cs="Times New Roman"/>
          <w:bCs/>
          <w:sz w:val="18"/>
          <w:szCs w:val="18"/>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r w:rsidRPr="00A13CA3">
        <w:rPr>
          <w:rFonts w:ascii="Times New Roman" w:eastAsia="Times New Roman" w:hAnsi="Times New Roman" w:cs="Times New Roman"/>
          <w:bCs/>
          <w:sz w:val="18"/>
          <w:szCs w:val="18"/>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13CA3" w:rsidRPr="00A13CA3" w:rsidRDefault="00A13CA3" w:rsidP="00A13CA3">
      <w:pPr>
        <w:spacing w:after="0" w:line="240" w:lineRule="auto"/>
        <w:ind w:left="-142" w:firstLine="426"/>
        <w:rPr>
          <w:rFonts w:ascii="Times New Roman" w:eastAsia="Times New Roman" w:hAnsi="Times New Roman" w:cs="Times New Roman"/>
          <w:sz w:val="18"/>
          <w:szCs w:val="18"/>
          <w:lang w:eastAsia="ru-RU"/>
        </w:rPr>
      </w:pPr>
    </w:p>
    <w:p w:rsidR="00A13CA3" w:rsidRPr="00A13CA3" w:rsidRDefault="00A13CA3" w:rsidP="00A13CA3">
      <w:pPr>
        <w:widowControl w:val="0"/>
        <w:tabs>
          <w:tab w:val="left" w:pos="567"/>
        </w:tabs>
        <w:spacing w:after="0" w:line="240" w:lineRule="auto"/>
        <w:ind w:left="-142" w:firstLine="426"/>
        <w:contextualSpacing/>
        <w:jc w:val="center"/>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13CA3" w:rsidRPr="00A13CA3" w:rsidRDefault="00A13CA3" w:rsidP="00A13CA3">
      <w:pPr>
        <w:autoSpaceDE w:val="0"/>
        <w:autoSpaceDN w:val="0"/>
        <w:adjustRightInd w:val="0"/>
        <w:spacing w:after="0" w:line="240" w:lineRule="auto"/>
        <w:ind w:left="-142" w:firstLine="426"/>
        <w:jc w:val="center"/>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6.1 Многофункциональный центр осуществляет:</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иные процедуры и действия, предусмотренные Федеральным законом № 210-ФЗ.</w:t>
      </w:r>
    </w:p>
    <w:p w:rsidR="00A13CA3" w:rsidRPr="00A13CA3" w:rsidRDefault="00A13CA3" w:rsidP="00A13CA3">
      <w:pPr>
        <w:widowControl w:val="0"/>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spacing w:after="0" w:line="240" w:lineRule="auto"/>
        <w:ind w:left="-142" w:firstLine="426"/>
        <w:jc w:val="center"/>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Информирование заявителей</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6.2. Информирование заявителя многофункциональными центрами осуществляется следующими способами: </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При личном обращении специалист многофункционального центра</w:t>
      </w:r>
      <w:r w:rsidRPr="00A13CA3" w:rsidDel="006864D0">
        <w:rPr>
          <w:rFonts w:ascii="Times New Roman" w:eastAsia="Times New Roman" w:hAnsi="Times New Roman" w:cs="Times New Roman"/>
          <w:sz w:val="18"/>
          <w:szCs w:val="18"/>
          <w:lang w:eastAsia="ru-RU"/>
        </w:rPr>
        <w:t xml:space="preserve"> </w:t>
      </w:r>
      <w:r w:rsidRPr="00A13CA3">
        <w:rPr>
          <w:rFonts w:ascii="Times New Roman" w:eastAsia="Times New Roman" w:hAnsi="Times New Roman" w:cs="Times New Roman"/>
          <w:sz w:val="18"/>
          <w:szCs w:val="18"/>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A13CA3" w:rsidDel="006864D0">
        <w:rPr>
          <w:rFonts w:ascii="Times New Roman" w:eastAsia="Times New Roman" w:hAnsi="Times New Roman" w:cs="Times New Roman"/>
          <w:sz w:val="18"/>
          <w:szCs w:val="18"/>
          <w:lang w:eastAsia="ru-RU"/>
        </w:rPr>
        <w:t xml:space="preserve"> </w:t>
      </w:r>
      <w:r w:rsidRPr="00A13CA3">
        <w:rPr>
          <w:rFonts w:ascii="Times New Roman" w:eastAsia="Times New Roman" w:hAnsi="Times New Roman" w:cs="Times New Roman"/>
          <w:sz w:val="18"/>
          <w:szCs w:val="18"/>
          <w:lang w:eastAsia="ru-RU"/>
        </w:rPr>
        <w:t xml:space="preserve">осуществляет не более 10 минут; </w:t>
      </w:r>
    </w:p>
    <w:p w:rsidR="00A13CA3" w:rsidRPr="00A13CA3" w:rsidRDefault="00A13CA3" w:rsidP="00A13CA3">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13CA3" w:rsidRPr="00A13CA3" w:rsidRDefault="00A13CA3" w:rsidP="00A13CA3">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изложить обращение в письменной форме (ответ направляется Заявителю в соответствии со способом, указанным в обращении);</w:t>
      </w:r>
    </w:p>
    <w:p w:rsidR="00A13CA3" w:rsidRPr="00A13CA3" w:rsidRDefault="00A13CA3" w:rsidP="00A13CA3">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назначить другое время для консультаций.</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A13CA3" w:rsidDel="006864D0">
        <w:rPr>
          <w:rFonts w:ascii="Times New Roman" w:eastAsia="Times New Roman" w:hAnsi="Times New Roman" w:cs="Times New Roman"/>
          <w:sz w:val="18"/>
          <w:szCs w:val="18"/>
          <w:lang w:eastAsia="ru-RU"/>
        </w:rPr>
        <w:t xml:space="preserve"> </w:t>
      </w:r>
      <w:r w:rsidRPr="00A13CA3">
        <w:rPr>
          <w:rFonts w:ascii="Times New Roman" w:eastAsia="Times New Roman" w:hAnsi="Times New Roman" w:cs="Times New Roman"/>
          <w:sz w:val="18"/>
          <w:szCs w:val="18"/>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A13CA3" w:rsidDel="006864D0">
        <w:rPr>
          <w:rFonts w:ascii="Times New Roman" w:eastAsia="Times New Roman" w:hAnsi="Times New Roman" w:cs="Times New Roman"/>
          <w:sz w:val="18"/>
          <w:szCs w:val="18"/>
          <w:lang w:eastAsia="ru-RU"/>
        </w:rPr>
        <w:t xml:space="preserve"> </w:t>
      </w:r>
      <w:r w:rsidRPr="00A13CA3">
        <w:rPr>
          <w:rFonts w:ascii="Times New Roman" w:eastAsia="Times New Roman" w:hAnsi="Times New Roman" w:cs="Times New Roman"/>
          <w:sz w:val="18"/>
          <w:szCs w:val="18"/>
          <w:lang w:eastAsia="ru-RU"/>
        </w:rPr>
        <w:t>в письменной форме. Составление ответов на запрос осуществляет Претензионный отдел многофункционального центра.</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spacing w:after="0" w:line="240" w:lineRule="auto"/>
        <w:ind w:left="-142" w:firstLine="426"/>
        <w:jc w:val="center"/>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13CA3" w:rsidRPr="00A13CA3" w:rsidRDefault="00A13CA3" w:rsidP="00A13CA3">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13CA3" w:rsidRPr="00A13CA3" w:rsidRDefault="00A13CA3" w:rsidP="00A13CA3">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A13CA3" w:rsidRPr="00A13CA3" w:rsidRDefault="00A13CA3" w:rsidP="00A13CA3">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A13CA3" w:rsidDel="006864D0">
        <w:rPr>
          <w:rFonts w:ascii="Times New Roman" w:eastAsia="Times New Roman" w:hAnsi="Times New Roman" w:cs="Times New Roman"/>
          <w:sz w:val="18"/>
          <w:szCs w:val="18"/>
          <w:lang w:eastAsia="ru-RU"/>
        </w:rPr>
        <w:t xml:space="preserve"> </w:t>
      </w:r>
      <w:r w:rsidRPr="00A13CA3">
        <w:rPr>
          <w:rFonts w:ascii="Times New Roman" w:eastAsia="Times New Roman" w:hAnsi="Times New Roman" w:cs="Times New Roman"/>
          <w:sz w:val="18"/>
          <w:szCs w:val="18"/>
          <w:lang w:eastAsia="ru-RU"/>
        </w:rPr>
        <w:t xml:space="preserve">при обращении за предоставлением услуги. Не допускается получение талона электронной очереди для третьих лиц. </w:t>
      </w:r>
    </w:p>
    <w:p w:rsidR="00A13CA3" w:rsidRPr="00A13CA3" w:rsidRDefault="00A13CA3" w:rsidP="00A13CA3">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Специалист многофункционального центра</w:t>
      </w:r>
      <w:r w:rsidRPr="00A13CA3" w:rsidDel="006864D0">
        <w:rPr>
          <w:rFonts w:ascii="Times New Roman" w:eastAsia="Times New Roman" w:hAnsi="Times New Roman" w:cs="Times New Roman"/>
          <w:sz w:val="18"/>
          <w:szCs w:val="18"/>
          <w:lang w:eastAsia="ru-RU"/>
        </w:rPr>
        <w:t xml:space="preserve"> </w:t>
      </w:r>
      <w:r w:rsidRPr="00A13CA3">
        <w:rPr>
          <w:rFonts w:ascii="Times New Roman" w:eastAsia="Times New Roman" w:hAnsi="Times New Roman" w:cs="Times New Roman"/>
          <w:sz w:val="18"/>
          <w:szCs w:val="18"/>
          <w:lang w:eastAsia="ru-RU"/>
        </w:rPr>
        <w:t>осуществляет следующие действия:</w:t>
      </w:r>
    </w:p>
    <w:p w:rsidR="00A13CA3" w:rsidRPr="00A13CA3" w:rsidRDefault="00A13CA3" w:rsidP="00A13CA3">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13CA3" w:rsidRPr="00A13CA3" w:rsidRDefault="00A13CA3" w:rsidP="00A13CA3">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проверяет полномочия представителя заявителя (в случае обращения представителя заявителя);</w:t>
      </w:r>
    </w:p>
    <w:p w:rsidR="00A13CA3" w:rsidRPr="00A13CA3" w:rsidRDefault="00A13CA3" w:rsidP="00A13CA3">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принимает от заявителей заявление на предоставление муниципальной услуги;</w:t>
      </w:r>
    </w:p>
    <w:p w:rsidR="00A13CA3" w:rsidRPr="00A13CA3" w:rsidRDefault="00A13CA3" w:rsidP="00A13CA3">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принимает от заявителей документы, необходимые для получения муниципальной услуги;</w:t>
      </w:r>
    </w:p>
    <w:p w:rsidR="00A13CA3" w:rsidRPr="00A13CA3" w:rsidRDefault="00A13CA3" w:rsidP="00A13CA3">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13CA3" w:rsidRPr="00A13CA3" w:rsidRDefault="00A13CA3" w:rsidP="00A13CA3">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13CA3" w:rsidRPr="00A13CA3" w:rsidRDefault="00A13CA3" w:rsidP="00A13CA3">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13CA3" w:rsidRPr="00A13CA3" w:rsidRDefault="00A13CA3" w:rsidP="00A13CA3">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 случае отсутствия необходимых документов, либо их несоответствия установленным формам и бланкам, сообщает о данных фактах заявителю;</w:t>
      </w:r>
    </w:p>
    <w:p w:rsidR="00A13CA3" w:rsidRPr="00A13CA3" w:rsidRDefault="00A13CA3" w:rsidP="00A13CA3">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A13CA3" w:rsidDel="006864D0">
        <w:rPr>
          <w:rFonts w:ascii="Times New Roman" w:eastAsia="Times New Roman" w:hAnsi="Times New Roman" w:cs="Times New Roman"/>
          <w:sz w:val="18"/>
          <w:szCs w:val="18"/>
          <w:lang w:eastAsia="ru-RU"/>
        </w:rPr>
        <w:t xml:space="preserve"> </w:t>
      </w:r>
      <w:r w:rsidRPr="00A13CA3">
        <w:rPr>
          <w:rFonts w:ascii="Times New Roman" w:eastAsia="Times New Roman" w:hAnsi="Times New Roman" w:cs="Times New Roman"/>
          <w:sz w:val="18"/>
          <w:szCs w:val="18"/>
          <w:lang w:eastAsia="ru-RU"/>
        </w:rPr>
        <w:t>ещё раз в удобное для заявителя время с полным пакетом документов;</w:t>
      </w:r>
    </w:p>
    <w:p w:rsidR="00A13CA3" w:rsidRPr="00A13CA3" w:rsidRDefault="00A13CA3" w:rsidP="00A13CA3">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A13CA3" w:rsidRPr="00A13CA3" w:rsidRDefault="00A13CA3" w:rsidP="00A13CA3">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A13CA3" w:rsidRPr="00A13CA3" w:rsidRDefault="00A13CA3" w:rsidP="00A13CA3">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w:t>
      </w:r>
      <w:r w:rsidRPr="00A13CA3" w:rsidDel="006864D0">
        <w:rPr>
          <w:rFonts w:ascii="Times New Roman" w:eastAsia="Times New Roman" w:hAnsi="Times New Roman" w:cs="Times New Roman"/>
          <w:sz w:val="18"/>
          <w:szCs w:val="18"/>
          <w:lang w:eastAsia="ru-RU"/>
        </w:rPr>
        <w:t xml:space="preserve"> </w:t>
      </w:r>
      <w:r w:rsidRPr="00A13CA3">
        <w:rPr>
          <w:rFonts w:ascii="Times New Roman" w:eastAsia="Times New Roman" w:hAnsi="Times New Roman" w:cs="Times New Roman"/>
          <w:sz w:val="18"/>
          <w:szCs w:val="18"/>
          <w:lang w:eastAsia="ru-RU"/>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A13CA3" w:rsidRPr="00A13CA3" w:rsidRDefault="00A13CA3" w:rsidP="00A13CA3">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6.4. Специалист многофункционального центра</w:t>
      </w:r>
      <w:r w:rsidRPr="00A13CA3" w:rsidDel="006864D0">
        <w:rPr>
          <w:rFonts w:ascii="Times New Roman" w:eastAsia="Times New Roman" w:hAnsi="Times New Roman" w:cs="Times New Roman"/>
          <w:sz w:val="18"/>
          <w:szCs w:val="18"/>
          <w:lang w:eastAsia="ru-RU"/>
        </w:rPr>
        <w:t xml:space="preserve"> </w:t>
      </w:r>
      <w:r w:rsidRPr="00A13CA3">
        <w:rPr>
          <w:rFonts w:ascii="Times New Roman" w:eastAsia="Times New Roman" w:hAnsi="Times New Roman" w:cs="Times New Roman"/>
          <w:sz w:val="18"/>
          <w:szCs w:val="18"/>
          <w:lang w:eastAsia="ru-RU"/>
        </w:rPr>
        <w:t>не вправе требовать от заявителя:</w:t>
      </w:r>
    </w:p>
    <w:p w:rsidR="00A13CA3" w:rsidRPr="00A13CA3" w:rsidRDefault="00A13CA3" w:rsidP="00A13CA3">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3CA3" w:rsidRPr="00A13CA3" w:rsidRDefault="00A13CA3" w:rsidP="00A13CA3">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13CA3" w:rsidRPr="00A13CA3" w:rsidRDefault="00A13CA3" w:rsidP="00A13CA3">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13CA3" w:rsidRPr="00A13CA3" w:rsidRDefault="00A13CA3" w:rsidP="00A13CA3">
      <w:pPr>
        <w:tabs>
          <w:tab w:val="left" w:pos="1134"/>
        </w:tabs>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Срок передачи многофункциональным центром</w:t>
      </w:r>
      <w:r w:rsidRPr="00A13CA3" w:rsidDel="006864D0">
        <w:rPr>
          <w:rFonts w:ascii="Times New Roman" w:eastAsia="Times New Roman" w:hAnsi="Times New Roman" w:cs="Times New Roman"/>
          <w:sz w:val="18"/>
          <w:szCs w:val="18"/>
          <w:lang w:eastAsia="ru-RU"/>
        </w:rPr>
        <w:t xml:space="preserve"> </w:t>
      </w:r>
      <w:r w:rsidRPr="00A13CA3">
        <w:rPr>
          <w:rFonts w:ascii="Times New Roman" w:eastAsia="Times New Roman" w:hAnsi="Times New Roman" w:cs="Times New Roman"/>
          <w:sz w:val="18"/>
          <w:szCs w:val="18"/>
          <w:lang w:eastAsia="ru-RU"/>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r w:rsidRPr="00A13CA3">
        <w:rPr>
          <w:rFonts w:ascii="Times New Roman" w:eastAsia="Times New Roman" w:hAnsi="Times New Roman" w:cs="Times New Roman"/>
          <w:bCs/>
          <w:sz w:val="18"/>
          <w:szCs w:val="18"/>
          <w:lang w:eastAsia="ru-RU"/>
        </w:rPr>
        <w:t xml:space="preserve">Порядок и сроки передачи </w:t>
      </w:r>
      <w:r w:rsidRPr="00A13CA3">
        <w:rPr>
          <w:rFonts w:ascii="Times New Roman" w:eastAsia="Times New Roman" w:hAnsi="Times New Roman" w:cs="Times New Roman"/>
          <w:sz w:val="18"/>
          <w:szCs w:val="18"/>
          <w:lang w:eastAsia="ru-RU"/>
        </w:rPr>
        <w:t>многофункциональным центром</w:t>
      </w:r>
      <w:r w:rsidRPr="00A13CA3" w:rsidDel="006864D0">
        <w:rPr>
          <w:rFonts w:ascii="Times New Roman" w:eastAsia="Times New Roman" w:hAnsi="Times New Roman" w:cs="Times New Roman"/>
          <w:sz w:val="18"/>
          <w:szCs w:val="18"/>
          <w:lang w:eastAsia="ru-RU"/>
        </w:rPr>
        <w:t xml:space="preserve"> </w:t>
      </w:r>
      <w:r w:rsidRPr="00A13CA3">
        <w:rPr>
          <w:rFonts w:ascii="Times New Roman" w:eastAsia="Times New Roman" w:hAnsi="Times New Roman" w:cs="Times New Roman"/>
          <w:bCs/>
          <w:sz w:val="18"/>
          <w:szCs w:val="18"/>
          <w:lang w:eastAsia="ru-RU"/>
        </w:rPr>
        <w:t xml:space="preserve">принятых им заявлений и прилагаемых документов в форме документов на бумажном носителе в </w:t>
      </w:r>
      <w:r w:rsidRPr="00A13CA3">
        <w:rPr>
          <w:rFonts w:ascii="Times New Roman" w:eastAsia="Times New Roman" w:hAnsi="Times New Roman" w:cs="Times New Roman"/>
          <w:sz w:val="18"/>
          <w:szCs w:val="18"/>
          <w:lang w:eastAsia="ru-RU"/>
        </w:rPr>
        <w:t>Администрацию (Уполномоченный орган)</w:t>
      </w:r>
      <w:r w:rsidRPr="00A13CA3">
        <w:rPr>
          <w:rFonts w:ascii="Times New Roman" w:eastAsia="Times New Roman" w:hAnsi="Times New Roman" w:cs="Times New Roman"/>
          <w:bCs/>
          <w:sz w:val="18"/>
          <w:szCs w:val="18"/>
          <w:lang w:eastAsia="ru-RU"/>
        </w:rPr>
        <w:t xml:space="preserve"> определяются соглашением о взаимодействии, заключенным между </w:t>
      </w:r>
      <w:r w:rsidRPr="00A13CA3">
        <w:rPr>
          <w:rFonts w:ascii="Times New Roman" w:eastAsia="Times New Roman" w:hAnsi="Times New Roman" w:cs="Times New Roman"/>
          <w:sz w:val="18"/>
          <w:szCs w:val="18"/>
          <w:lang w:eastAsia="ru-RU"/>
        </w:rPr>
        <w:t xml:space="preserve">многофункциональным центром </w:t>
      </w:r>
      <w:r w:rsidRPr="00A13CA3">
        <w:rPr>
          <w:rFonts w:ascii="Times New Roman" w:eastAsia="Times New Roman" w:hAnsi="Times New Roman" w:cs="Times New Roman"/>
          <w:bCs/>
          <w:sz w:val="18"/>
          <w:szCs w:val="18"/>
          <w:lang w:eastAsia="ru-RU"/>
        </w:rPr>
        <w:t xml:space="preserve">и Администрацией в порядке, установленном </w:t>
      </w:r>
      <w:hyperlink r:id="rId30" w:history="1">
        <w:r w:rsidRPr="00A13CA3">
          <w:rPr>
            <w:rFonts w:ascii="Times New Roman" w:eastAsia="Times New Roman" w:hAnsi="Times New Roman" w:cs="Times New Roman"/>
            <w:bCs/>
            <w:sz w:val="18"/>
            <w:szCs w:val="18"/>
            <w:lang w:eastAsia="ru-RU"/>
          </w:rPr>
          <w:t>Постановлением</w:t>
        </w:r>
      </w:hyperlink>
      <w:r w:rsidRPr="00A13CA3">
        <w:rPr>
          <w:rFonts w:ascii="Times New Roman" w:eastAsia="Times New Roman" w:hAnsi="Times New Roman" w:cs="Times New Roman"/>
          <w:bCs/>
          <w:sz w:val="18"/>
          <w:szCs w:val="18"/>
          <w:lang w:eastAsia="ru-RU"/>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A13CA3" w:rsidRPr="00A13CA3" w:rsidRDefault="00A13CA3" w:rsidP="00A13CA3">
      <w:pPr>
        <w:widowControl w:val="0"/>
        <w:tabs>
          <w:tab w:val="left" w:pos="567"/>
        </w:tabs>
        <w:spacing w:after="0" w:line="240" w:lineRule="auto"/>
        <w:ind w:left="-142" w:firstLine="426"/>
        <w:contextualSpacing/>
        <w:jc w:val="both"/>
        <w:rPr>
          <w:rFonts w:ascii="Times New Roman" w:eastAsia="Times New Roman" w:hAnsi="Times New Roman" w:cs="Times New Roman"/>
          <w:sz w:val="18"/>
          <w:szCs w:val="18"/>
          <w:lang w:eastAsia="ru-RU"/>
        </w:rPr>
      </w:pPr>
    </w:p>
    <w:p w:rsidR="00A13CA3" w:rsidRPr="00A13CA3" w:rsidRDefault="00A13CA3" w:rsidP="00A13CA3">
      <w:pPr>
        <w:autoSpaceDE w:val="0"/>
        <w:autoSpaceDN w:val="0"/>
        <w:adjustRightInd w:val="0"/>
        <w:spacing w:after="0" w:line="240" w:lineRule="auto"/>
        <w:ind w:left="-142" w:firstLine="426"/>
        <w:jc w:val="center"/>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Формирование и направление многофункциональным центром предоставления межведомственного запроса</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6.6. В случае если документы, предусмотренные пунктом ___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A13CA3" w:rsidDel="006864D0">
        <w:rPr>
          <w:rFonts w:ascii="Times New Roman" w:eastAsia="Times New Roman" w:hAnsi="Times New Roman" w:cs="Times New Roman"/>
          <w:sz w:val="18"/>
          <w:szCs w:val="18"/>
          <w:lang w:eastAsia="ru-RU"/>
        </w:rPr>
        <w:t xml:space="preserve"> </w:t>
      </w:r>
      <w:r w:rsidRPr="00A13CA3">
        <w:rPr>
          <w:rFonts w:ascii="Times New Roman" w:eastAsia="Times New Roman" w:hAnsi="Times New Roman" w:cs="Times New Roman"/>
          <w:sz w:val="18"/>
          <w:szCs w:val="18"/>
          <w:lang w:eastAsia="ru-RU"/>
        </w:rPr>
        <w:t>и Администрации (Уполномоченным органом), запрашиваются многофункциональным центром</w:t>
      </w:r>
      <w:r w:rsidRPr="00A13CA3" w:rsidDel="006864D0">
        <w:rPr>
          <w:rFonts w:ascii="Times New Roman" w:eastAsia="Times New Roman" w:hAnsi="Times New Roman" w:cs="Times New Roman"/>
          <w:sz w:val="18"/>
          <w:szCs w:val="18"/>
          <w:lang w:eastAsia="ru-RU"/>
        </w:rPr>
        <w:t xml:space="preserve"> </w:t>
      </w:r>
      <w:r w:rsidRPr="00A13CA3">
        <w:rPr>
          <w:rFonts w:ascii="Times New Roman" w:eastAsia="Times New Roman" w:hAnsi="Times New Roman" w:cs="Times New Roman"/>
          <w:sz w:val="18"/>
          <w:szCs w:val="18"/>
          <w:lang w:eastAsia="ru-RU"/>
        </w:rPr>
        <w:t>самостоятельно в порядке межведомственного электронного  взаимодействия.</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autoSpaceDE w:val="0"/>
        <w:autoSpaceDN w:val="0"/>
        <w:adjustRightInd w:val="0"/>
        <w:spacing w:after="0" w:line="240" w:lineRule="auto"/>
        <w:ind w:left="-142" w:firstLine="426"/>
        <w:jc w:val="center"/>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Выдача заявителю результата предоставления муниципальной услуги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Pr="00A13CA3" w:rsidDel="006864D0">
        <w:rPr>
          <w:rFonts w:ascii="Times New Roman" w:eastAsia="Times New Roman" w:hAnsi="Times New Roman" w:cs="Times New Roman"/>
          <w:sz w:val="18"/>
          <w:szCs w:val="18"/>
          <w:lang w:eastAsia="ru-RU"/>
        </w:rPr>
        <w:t xml:space="preserve"> </w:t>
      </w:r>
      <w:r w:rsidRPr="00A13CA3">
        <w:rPr>
          <w:rFonts w:ascii="Times New Roman" w:eastAsia="Times New Roman" w:hAnsi="Times New Roman" w:cs="Times New Roman"/>
          <w:sz w:val="18"/>
          <w:szCs w:val="18"/>
          <w:lang w:eastAsia="ru-RU"/>
        </w:rPr>
        <w:t xml:space="preserve">для последующей выдачи заявителю (представителю). </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Порядок и сроки передачи Администрацией (Уполномоченным органом) таких документов в многофункциональный центр</w:t>
      </w:r>
      <w:r w:rsidRPr="00A13CA3" w:rsidDel="006864D0">
        <w:rPr>
          <w:rFonts w:ascii="Times New Roman" w:eastAsia="Times New Roman" w:hAnsi="Times New Roman" w:cs="Times New Roman"/>
          <w:sz w:val="18"/>
          <w:szCs w:val="18"/>
          <w:lang w:eastAsia="ru-RU"/>
        </w:rPr>
        <w:t xml:space="preserve"> </w:t>
      </w:r>
      <w:r w:rsidRPr="00A13CA3">
        <w:rPr>
          <w:rFonts w:ascii="Times New Roman" w:eastAsia="Times New Roman" w:hAnsi="Times New Roman" w:cs="Times New Roman"/>
          <w:sz w:val="18"/>
          <w:szCs w:val="18"/>
          <w:lang w:eastAsia="ru-RU"/>
        </w:rPr>
        <w:t xml:space="preserve">определяются соглашением о взаимодействии, заключенным ими в порядке, установленном </w:t>
      </w:r>
      <w:hyperlink r:id="rId31" w:history="1">
        <w:r w:rsidRPr="00A13CA3">
          <w:rPr>
            <w:rFonts w:ascii="Times New Roman" w:eastAsia="Times New Roman" w:hAnsi="Times New Roman" w:cs="Times New Roman"/>
            <w:sz w:val="18"/>
            <w:szCs w:val="18"/>
            <w:lang w:eastAsia="ru-RU"/>
          </w:rPr>
          <w:t>Постановлением</w:t>
        </w:r>
      </w:hyperlink>
      <w:r w:rsidRPr="00A13CA3">
        <w:rPr>
          <w:rFonts w:ascii="Times New Roman" w:eastAsia="Times New Roman" w:hAnsi="Times New Roman" w:cs="Times New Roman"/>
          <w:sz w:val="18"/>
          <w:szCs w:val="18"/>
          <w:lang w:eastAsia="ru-RU"/>
        </w:rPr>
        <w:t xml:space="preserve"> № 797.</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13CA3" w:rsidRPr="00A13CA3" w:rsidRDefault="00A13CA3" w:rsidP="00A13CA3">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Специалист многофункционального центра</w:t>
      </w:r>
      <w:r w:rsidRPr="00A13CA3" w:rsidDel="006864D0">
        <w:rPr>
          <w:rFonts w:ascii="Times New Roman" w:eastAsia="Times New Roman" w:hAnsi="Times New Roman" w:cs="Times New Roman"/>
          <w:sz w:val="18"/>
          <w:szCs w:val="18"/>
          <w:lang w:eastAsia="ru-RU"/>
        </w:rPr>
        <w:t xml:space="preserve"> </w:t>
      </w:r>
      <w:r w:rsidRPr="00A13CA3">
        <w:rPr>
          <w:rFonts w:ascii="Times New Roman" w:eastAsia="Times New Roman" w:hAnsi="Times New Roman" w:cs="Times New Roman"/>
          <w:sz w:val="18"/>
          <w:szCs w:val="18"/>
          <w:lang w:eastAsia="ru-RU"/>
        </w:rPr>
        <w:t>осуществляет следующие действия:</w:t>
      </w:r>
    </w:p>
    <w:p w:rsidR="00A13CA3" w:rsidRPr="00A13CA3" w:rsidRDefault="00A13CA3" w:rsidP="00A13CA3">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13CA3" w:rsidRPr="00A13CA3" w:rsidRDefault="00A13CA3" w:rsidP="00A13CA3">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проверяет полномочия представителя заявителя (в случае обращения представителя заявителя);</w:t>
      </w:r>
    </w:p>
    <w:p w:rsidR="00A13CA3" w:rsidRPr="00A13CA3" w:rsidRDefault="00A13CA3" w:rsidP="00A13CA3">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определяет статус исполнения запроса заявителя в АИС ЕЦУ;</w:t>
      </w:r>
    </w:p>
    <w:p w:rsidR="00A13CA3" w:rsidRPr="00A13CA3" w:rsidRDefault="00A13CA3" w:rsidP="00A13CA3">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выдает документы заявителю, при необходимости запрашивает у заявителя подписи за каждый выданный документ;</w:t>
      </w:r>
    </w:p>
    <w:p w:rsidR="00A13CA3" w:rsidRPr="00A13CA3" w:rsidRDefault="00A13CA3" w:rsidP="00A13CA3">
      <w:pPr>
        <w:tabs>
          <w:tab w:val="left" w:pos="7920"/>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A13CA3" w:rsidRPr="00A13CA3" w:rsidRDefault="00A13CA3" w:rsidP="00A13CA3">
      <w:pPr>
        <w:tabs>
          <w:tab w:val="left" w:pos="7920"/>
        </w:tabs>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spacing w:after="0" w:line="240" w:lineRule="auto"/>
        <w:ind w:left="-142" w:firstLine="426"/>
        <w:jc w:val="center"/>
        <w:rPr>
          <w:rFonts w:ascii="Times New Roman" w:eastAsia="Times New Roman" w:hAnsi="Times New Roman" w:cs="Times New Roman"/>
          <w:sz w:val="18"/>
          <w:szCs w:val="18"/>
          <w:lang w:eastAsia="ru-RU"/>
        </w:rPr>
      </w:pPr>
      <w:r w:rsidRPr="00A13CA3">
        <w:rPr>
          <w:rFonts w:ascii="Times New Roman" w:eastAsia="Times New Roman" w:hAnsi="Times New Roman" w:cs="Times New Roman"/>
          <w:b/>
          <w:sz w:val="18"/>
          <w:szCs w:val="18"/>
          <w:lang w:eastAsia="ru-RU"/>
        </w:rPr>
        <w:t>Досудебный (внесудебный) порядок обжалования решений и действий (бездействия) многофункционального центра,                      его работников</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6.9. Заявитель имеет право на обжалование решения и (или) действий (бездействия) многофункционального центра</w:t>
      </w:r>
      <w:r w:rsidRPr="00A13CA3">
        <w:rPr>
          <w:rFonts w:ascii="Times New Roman" w:eastAsia="Times New Roman" w:hAnsi="Times New Roman" w:cs="Times New Roman"/>
          <w:bCs/>
          <w:sz w:val="18"/>
          <w:szCs w:val="18"/>
          <w:lang w:eastAsia="ru-RU"/>
        </w:rPr>
        <w:t xml:space="preserve">, работников </w:t>
      </w:r>
      <w:r w:rsidRPr="00A13CA3">
        <w:rPr>
          <w:rFonts w:ascii="Times New Roman" w:eastAsia="Times New Roman" w:hAnsi="Times New Roman" w:cs="Times New Roman"/>
          <w:sz w:val="18"/>
          <w:szCs w:val="18"/>
          <w:lang w:eastAsia="ru-RU"/>
        </w:rPr>
        <w:t>многофункционального центра</w:t>
      </w:r>
      <w:r w:rsidRPr="00A13CA3">
        <w:rPr>
          <w:rFonts w:ascii="Times New Roman" w:eastAsia="Times New Roman" w:hAnsi="Times New Roman" w:cs="Times New Roman"/>
          <w:bCs/>
          <w:sz w:val="18"/>
          <w:szCs w:val="18"/>
          <w:lang w:eastAsia="ru-RU"/>
        </w:rPr>
        <w:t xml:space="preserve"> </w:t>
      </w:r>
      <w:r w:rsidRPr="00A13CA3">
        <w:rPr>
          <w:rFonts w:ascii="Times New Roman" w:eastAsia="Times New Roman" w:hAnsi="Times New Roman" w:cs="Times New Roman"/>
          <w:sz w:val="18"/>
          <w:szCs w:val="18"/>
          <w:lang w:eastAsia="ru-RU"/>
        </w:rPr>
        <w:t>в досудебном (внесудебном) порядке (далее – жалоба).</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6.10. Предметом досудебного (внесудебного) обжалования являются:</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нарушение срока регистрации запроса заявителя о предоставлении муниципальной услуги, запроса, указанного в </w:t>
      </w:r>
      <w:hyperlink r:id="rId32" w:history="1">
        <w:r w:rsidRPr="00A13CA3">
          <w:rPr>
            <w:rFonts w:ascii="Times New Roman" w:eastAsia="Times New Roman" w:hAnsi="Times New Roman" w:cs="Times New Roman"/>
            <w:sz w:val="18"/>
            <w:szCs w:val="18"/>
            <w:lang w:eastAsia="ru-RU"/>
          </w:rPr>
          <w:t>статье 15.1</w:t>
        </w:r>
      </w:hyperlink>
      <w:r w:rsidRPr="00A13CA3">
        <w:rPr>
          <w:rFonts w:ascii="Times New Roman" w:eastAsia="Times New Roman" w:hAnsi="Times New Roman" w:cs="Times New Roman"/>
          <w:sz w:val="18"/>
          <w:szCs w:val="18"/>
          <w:lang w:eastAsia="ru-RU"/>
        </w:rPr>
        <w:t xml:space="preserve"> Федерального закона № 210-ФЗ;</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нарушение срока или порядка выдачи документов по результатам предоставления муниципальной услуги.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6.11. Жалобы на решения и действия (бездействие) работника многофункционального центра</w:t>
      </w:r>
      <w:r w:rsidRPr="00A13CA3" w:rsidDel="006864D0">
        <w:rPr>
          <w:rFonts w:ascii="Times New Roman" w:eastAsia="Times New Roman" w:hAnsi="Times New Roman" w:cs="Times New Roman"/>
          <w:sz w:val="18"/>
          <w:szCs w:val="18"/>
          <w:lang w:eastAsia="ru-RU"/>
        </w:rPr>
        <w:t xml:space="preserve"> </w:t>
      </w:r>
      <w:r w:rsidRPr="00A13CA3">
        <w:rPr>
          <w:rFonts w:ascii="Times New Roman" w:eastAsia="Times New Roman" w:hAnsi="Times New Roman" w:cs="Times New Roman"/>
          <w:sz w:val="18"/>
          <w:szCs w:val="18"/>
          <w:lang w:eastAsia="ru-RU"/>
        </w:rPr>
        <w:t xml:space="preserve">подаются руководителю многофункционального центра. </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Жалобы на решения и действия (бездействие) многофункционального центра</w:t>
      </w:r>
      <w:r w:rsidRPr="00A13CA3" w:rsidDel="006864D0">
        <w:rPr>
          <w:rFonts w:ascii="Times New Roman" w:eastAsia="Times New Roman" w:hAnsi="Times New Roman" w:cs="Times New Roman"/>
          <w:sz w:val="18"/>
          <w:szCs w:val="18"/>
          <w:lang w:eastAsia="ru-RU"/>
        </w:rPr>
        <w:t xml:space="preserve"> </w:t>
      </w:r>
      <w:r w:rsidRPr="00A13CA3">
        <w:rPr>
          <w:rFonts w:ascii="Times New Roman" w:eastAsia="Times New Roman" w:hAnsi="Times New Roman" w:cs="Times New Roman"/>
          <w:sz w:val="18"/>
          <w:szCs w:val="18"/>
          <w:lang w:eastAsia="ru-RU"/>
        </w:rPr>
        <w:t>подаются учредителю многофункционального центра.</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6.12. В многофункциональном центре, у учредителя многофункционального центра</w:t>
      </w:r>
      <w:r w:rsidRPr="00A13CA3" w:rsidDel="006864D0">
        <w:rPr>
          <w:rFonts w:ascii="Times New Roman" w:eastAsia="Times New Roman" w:hAnsi="Times New Roman" w:cs="Times New Roman"/>
          <w:sz w:val="18"/>
          <w:szCs w:val="18"/>
          <w:lang w:eastAsia="ru-RU"/>
        </w:rPr>
        <w:t xml:space="preserve"> </w:t>
      </w:r>
      <w:r w:rsidRPr="00A13CA3">
        <w:rPr>
          <w:rFonts w:ascii="Times New Roman" w:eastAsia="Times New Roman" w:hAnsi="Times New Roman" w:cs="Times New Roman"/>
          <w:sz w:val="18"/>
          <w:szCs w:val="18"/>
          <w:lang w:eastAsia="ru-RU"/>
        </w:rPr>
        <w:t>определяются уполномоченные на рассмотрение жалоб должностные лица.</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Требования к содержанию жалобы указаны в пункте 5.4 Административного регламента.</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Время приема жалоб должно совпадать со временем работы многофункционального центра.</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 случае подачи жалобы при личном обращении в многофункциональный центр</w:t>
      </w:r>
      <w:r w:rsidRPr="00A13CA3" w:rsidDel="006864D0">
        <w:rPr>
          <w:rFonts w:ascii="Times New Roman" w:eastAsia="Times New Roman" w:hAnsi="Times New Roman" w:cs="Times New Roman"/>
          <w:sz w:val="18"/>
          <w:szCs w:val="18"/>
          <w:lang w:eastAsia="ru-RU"/>
        </w:rPr>
        <w:t xml:space="preserve"> </w:t>
      </w:r>
      <w:r w:rsidRPr="00A13CA3">
        <w:rPr>
          <w:rFonts w:ascii="Times New Roman" w:eastAsia="Times New Roman" w:hAnsi="Times New Roman" w:cs="Times New Roman"/>
          <w:sz w:val="18"/>
          <w:szCs w:val="18"/>
          <w:lang w:eastAsia="ru-RU"/>
        </w:rPr>
        <w:t>заявитель представляет документ, удостоверяющий его личность, в соответствии с законодательством Российской Федерации.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6.15. Срок рассмотрения жалобы исчисляется со дня регистрации жалобы в многофункциональный центр.</w:t>
      </w:r>
    </w:p>
    <w:p w:rsidR="00A13CA3" w:rsidRPr="00A13CA3" w:rsidRDefault="00A13CA3" w:rsidP="00A13CA3">
      <w:pPr>
        <w:autoSpaceDE w:val="0"/>
        <w:autoSpaceDN w:val="0"/>
        <w:adjustRightInd w:val="0"/>
        <w:spacing w:after="0" w:line="240" w:lineRule="auto"/>
        <w:ind w:left="-142" w:firstLine="426"/>
        <w:jc w:val="both"/>
        <w:outlineLvl w:val="0"/>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w:t>
      </w:r>
      <w:r w:rsidRPr="00A13CA3">
        <w:rPr>
          <w:rFonts w:ascii="Times New Roman" w:eastAsia="Times New Roman" w:hAnsi="Times New Roman" w:cs="Times New Roman"/>
          <w:sz w:val="18"/>
          <w:szCs w:val="18"/>
          <w:lang w:eastAsia="ru-RU"/>
        </w:rPr>
        <w:lastRenderedPageBreak/>
        <w:t>нарушения установленного срока таких исправлений жалоба рассматривается в течение пяти рабочих дней со дня ее регистрации.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6.16.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13CA3" w:rsidRPr="00A13CA3" w:rsidRDefault="00A13CA3" w:rsidP="00A13CA3">
      <w:pPr>
        <w:autoSpaceDE w:val="0"/>
        <w:autoSpaceDN w:val="0"/>
        <w:adjustRightInd w:val="0"/>
        <w:spacing w:after="0" w:line="240" w:lineRule="auto"/>
        <w:ind w:left="-142" w:firstLine="426"/>
        <w:jc w:val="both"/>
        <w:rPr>
          <w:rFonts w:ascii="Times New Roman" w:eastAsia="Calibri" w:hAnsi="Times New Roman" w:cs="Times New Roman"/>
          <w:sz w:val="18"/>
          <w:szCs w:val="18"/>
          <w:lang w:eastAsia="ru-RU"/>
        </w:rPr>
      </w:pPr>
      <w:r w:rsidRPr="00A13CA3">
        <w:rPr>
          <w:rFonts w:ascii="Times New Roman" w:eastAsia="Times New Roman" w:hAnsi="Times New Roman" w:cs="Times New Roman"/>
          <w:sz w:val="18"/>
          <w:szCs w:val="18"/>
          <w:lang w:eastAsia="ru-RU"/>
        </w:rPr>
        <w:t>в удовлетворении жалобы отказывается</w:t>
      </w:r>
      <w:r w:rsidRPr="00A13CA3">
        <w:rPr>
          <w:rFonts w:ascii="Times New Roman" w:eastAsia="Calibri" w:hAnsi="Times New Roman" w:cs="Times New Roman"/>
          <w:sz w:val="18"/>
          <w:szCs w:val="18"/>
          <w:lang w:eastAsia="ru-RU"/>
        </w:rPr>
        <w:t>.</w:t>
      </w:r>
    </w:p>
    <w:p w:rsidR="00A13CA3" w:rsidRPr="00A13CA3" w:rsidRDefault="00A13CA3" w:rsidP="00A13CA3">
      <w:pPr>
        <w:autoSpaceDE w:val="0"/>
        <w:autoSpaceDN w:val="0"/>
        <w:adjustRightInd w:val="0"/>
        <w:spacing w:after="0" w:line="240" w:lineRule="auto"/>
        <w:ind w:left="-142" w:firstLine="426"/>
        <w:jc w:val="both"/>
        <w:outlineLvl w:val="0"/>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13CA3" w:rsidRPr="00A13CA3" w:rsidRDefault="00A13CA3" w:rsidP="00A13CA3">
      <w:pPr>
        <w:autoSpaceDE w:val="0"/>
        <w:autoSpaceDN w:val="0"/>
        <w:adjustRightInd w:val="0"/>
        <w:spacing w:after="0" w:line="240" w:lineRule="auto"/>
        <w:ind w:left="-142" w:firstLine="426"/>
        <w:jc w:val="both"/>
        <w:outlineLvl w:val="0"/>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Многофункциональный центр, учредитель многофункционального центра отказывает в удовлетворении жалобы в следующих случаях:</w:t>
      </w:r>
    </w:p>
    <w:p w:rsidR="00A13CA3" w:rsidRPr="00A13CA3" w:rsidRDefault="00A13CA3" w:rsidP="00A13CA3">
      <w:pPr>
        <w:autoSpaceDE w:val="0"/>
        <w:autoSpaceDN w:val="0"/>
        <w:adjustRightInd w:val="0"/>
        <w:spacing w:after="0" w:line="240" w:lineRule="auto"/>
        <w:ind w:left="-142" w:firstLine="426"/>
        <w:jc w:val="both"/>
        <w:outlineLvl w:val="0"/>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а) наличие вступившего в законную силу решения суда, арбитражного суда по жалобе о том же предмете и по тем же основаниям;</w:t>
      </w:r>
    </w:p>
    <w:p w:rsidR="00A13CA3" w:rsidRPr="00A13CA3" w:rsidRDefault="00A13CA3" w:rsidP="00A13CA3">
      <w:pPr>
        <w:autoSpaceDE w:val="0"/>
        <w:autoSpaceDN w:val="0"/>
        <w:adjustRightInd w:val="0"/>
        <w:spacing w:after="0" w:line="240" w:lineRule="auto"/>
        <w:ind w:left="-142" w:firstLine="426"/>
        <w:jc w:val="both"/>
        <w:outlineLvl w:val="0"/>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б) подача жалобы лицом, полномочия которого не подтверждены в порядке, установленном законодательством Российской Федерации;</w:t>
      </w:r>
    </w:p>
    <w:p w:rsidR="00A13CA3" w:rsidRPr="00A13CA3" w:rsidRDefault="00A13CA3" w:rsidP="00A13CA3">
      <w:pPr>
        <w:autoSpaceDE w:val="0"/>
        <w:autoSpaceDN w:val="0"/>
        <w:adjustRightInd w:val="0"/>
        <w:spacing w:after="0" w:line="240" w:lineRule="auto"/>
        <w:ind w:left="-142" w:firstLine="426"/>
        <w:jc w:val="both"/>
        <w:outlineLvl w:val="0"/>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 наличие решения по жалобе, принятого ранее в отношении того же Заявителя и по тому же предмету жалобы.</w:t>
      </w:r>
    </w:p>
    <w:p w:rsidR="00A13CA3" w:rsidRPr="00A13CA3" w:rsidRDefault="00A13CA3" w:rsidP="00A13CA3">
      <w:pPr>
        <w:autoSpaceDE w:val="0"/>
        <w:autoSpaceDN w:val="0"/>
        <w:adjustRightInd w:val="0"/>
        <w:spacing w:after="0" w:line="240" w:lineRule="auto"/>
        <w:ind w:left="-142" w:firstLine="426"/>
        <w:jc w:val="both"/>
        <w:outlineLvl w:val="0"/>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13CA3" w:rsidRPr="00A13CA3" w:rsidRDefault="00A13CA3" w:rsidP="00A13CA3">
      <w:pPr>
        <w:autoSpaceDE w:val="0"/>
        <w:autoSpaceDN w:val="0"/>
        <w:adjustRightInd w:val="0"/>
        <w:spacing w:after="0" w:line="240" w:lineRule="auto"/>
        <w:ind w:left="-142" w:firstLine="426"/>
        <w:jc w:val="both"/>
        <w:outlineLvl w:val="0"/>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A13CA3" w:rsidRPr="00A13CA3" w:rsidRDefault="00A13CA3" w:rsidP="00A13CA3">
      <w:pPr>
        <w:autoSpaceDE w:val="0"/>
        <w:autoSpaceDN w:val="0"/>
        <w:adjustRightInd w:val="0"/>
        <w:spacing w:after="0" w:line="240" w:lineRule="auto"/>
        <w:ind w:left="-142" w:firstLine="426"/>
        <w:jc w:val="both"/>
        <w:outlineLvl w:val="0"/>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текст письменного обращения не позволяет определить суть предложения, заявления или жалобы.</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val="x-none"/>
        </w:rPr>
      </w:pPr>
      <w:r w:rsidRPr="00A13CA3">
        <w:rPr>
          <w:rFonts w:ascii="Times New Roman" w:eastAsia="Times New Roman" w:hAnsi="Times New Roman" w:cs="Times New Roman"/>
          <w:sz w:val="18"/>
          <w:szCs w:val="18"/>
          <w:lang w:val="x-none"/>
        </w:rPr>
        <w:t>Об оставлении жалобы без ответа сообщается заявителю в течение </w:t>
      </w:r>
      <w:r w:rsidRPr="00A13CA3">
        <w:rPr>
          <w:rFonts w:ascii="Times New Roman" w:eastAsia="Times New Roman" w:hAnsi="Times New Roman" w:cs="Times New Roman"/>
          <w:sz w:val="18"/>
          <w:szCs w:val="18"/>
          <w:lang w:val="x-none"/>
        </w:rPr>
        <w:br/>
        <w:t>3 рабочих дней со дня регистрации жалобы.</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6.17. Ответ о рассмотрении жалобы направляется заявителю в порядке, указанном в пунктах 5.10-5.15 Административного регламента.</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r w:rsidRPr="00A13CA3">
        <w:rPr>
          <w:rFonts w:ascii="Times New Roman" w:eastAsia="Times New Roman" w:hAnsi="Times New Roman" w:cs="Times New Roman"/>
          <w:bCs/>
          <w:sz w:val="18"/>
          <w:szCs w:val="18"/>
          <w:lang w:eastAsia="ru-RU"/>
        </w:rPr>
        <w:t xml:space="preserve">6.19. Досудебный порядок обжалования, установленный пунктами 6.9-6.18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3" w:history="1">
        <w:r w:rsidRPr="00A13CA3">
          <w:rPr>
            <w:rFonts w:ascii="Times New Roman" w:eastAsia="Times New Roman" w:hAnsi="Times New Roman" w:cs="Times New Roman"/>
            <w:bCs/>
            <w:sz w:val="18"/>
            <w:szCs w:val="18"/>
            <w:lang w:eastAsia="ru-RU"/>
          </w:rPr>
          <w:t>частью 1.1 статьи 16</w:t>
        </w:r>
      </w:hyperlink>
      <w:r w:rsidRPr="00A13CA3">
        <w:rPr>
          <w:rFonts w:ascii="Times New Roman" w:eastAsia="Times New Roman" w:hAnsi="Times New Roman" w:cs="Times New Roman"/>
          <w:bCs/>
          <w:sz w:val="18"/>
          <w:szCs w:val="18"/>
          <w:lang w:eastAsia="ru-RU"/>
        </w:rPr>
        <w:t xml:space="preserve"> Федерального законом                               </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bCs/>
          <w:sz w:val="18"/>
          <w:szCs w:val="18"/>
          <w:lang w:eastAsia="ru-RU"/>
        </w:rPr>
      </w:pPr>
    </w:p>
    <w:p w:rsidR="00A13CA3" w:rsidRPr="00A13CA3" w:rsidRDefault="00A13CA3" w:rsidP="00A13CA3">
      <w:pPr>
        <w:autoSpaceDE w:val="0"/>
        <w:autoSpaceDN w:val="0"/>
        <w:adjustRightInd w:val="0"/>
        <w:spacing w:after="0" w:line="240" w:lineRule="auto"/>
        <w:ind w:left="-142" w:firstLine="426"/>
        <w:jc w:val="right"/>
        <w:rPr>
          <w:rFonts w:ascii="Times New Roman" w:eastAsia="Times New Roman" w:hAnsi="Times New Roman" w:cs="Times New Roman"/>
          <w:sz w:val="18"/>
          <w:szCs w:val="18"/>
          <w:lang w:eastAsia="ru-RU"/>
        </w:rPr>
      </w:pPr>
      <w:r w:rsidRPr="00A13CA3">
        <w:rPr>
          <w:rFonts w:ascii="Times New Roman" w:eastAsia="Times New Roman" w:hAnsi="Times New Roman" w:cs="Times New Roman"/>
          <w:bCs/>
          <w:sz w:val="18"/>
          <w:szCs w:val="18"/>
          <w:lang w:eastAsia="ru-RU"/>
        </w:rPr>
        <w:lastRenderedPageBreak/>
        <w:t xml:space="preserve">       </w:t>
      </w:r>
      <w:r w:rsidRPr="00A13CA3">
        <w:rPr>
          <w:rFonts w:ascii="Times New Roman" w:eastAsia="Times New Roman" w:hAnsi="Times New Roman" w:cs="Times New Roman"/>
          <w:b/>
          <w:sz w:val="18"/>
          <w:szCs w:val="18"/>
          <w:lang w:eastAsia="ru-RU"/>
        </w:rPr>
        <w:t>Приложение № 1</w:t>
      </w:r>
    </w:p>
    <w:p w:rsidR="00A13CA3" w:rsidRPr="00A13CA3" w:rsidRDefault="00A13CA3" w:rsidP="00A13CA3">
      <w:pPr>
        <w:widowControl w:val="0"/>
        <w:tabs>
          <w:tab w:val="left" w:pos="567"/>
        </w:tabs>
        <w:spacing w:after="0" w:line="240" w:lineRule="auto"/>
        <w:ind w:left="-142" w:firstLine="426"/>
        <w:jc w:val="right"/>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к Административному регламенту предоставления</w:t>
      </w:r>
    </w:p>
    <w:p w:rsidR="00A13CA3" w:rsidRPr="00A13CA3" w:rsidRDefault="00A13CA3" w:rsidP="00A13CA3">
      <w:pPr>
        <w:widowControl w:val="0"/>
        <w:tabs>
          <w:tab w:val="left" w:pos="567"/>
        </w:tabs>
        <w:spacing w:after="0" w:line="240" w:lineRule="auto"/>
        <w:ind w:left="-142" w:firstLine="426"/>
        <w:jc w:val="right"/>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 xml:space="preserve"> муниципальной услуги «Признание садового дома жилым </w:t>
      </w:r>
    </w:p>
    <w:p w:rsidR="00A13CA3" w:rsidRPr="00A13CA3" w:rsidRDefault="00A13CA3" w:rsidP="00A13CA3">
      <w:pPr>
        <w:widowControl w:val="0"/>
        <w:tabs>
          <w:tab w:val="left" w:pos="567"/>
        </w:tabs>
        <w:spacing w:after="0" w:line="240" w:lineRule="auto"/>
        <w:ind w:left="-142" w:firstLine="426"/>
        <w:jc w:val="right"/>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домом и жилого дома – садовым домом»</w:t>
      </w:r>
    </w:p>
    <w:p w:rsidR="00A13CA3" w:rsidRPr="00A13CA3" w:rsidRDefault="00A13CA3" w:rsidP="00A13CA3">
      <w:pPr>
        <w:widowControl w:val="0"/>
        <w:autoSpaceDE w:val="0"/>
        <w:autoSpaceDN w:val="0"/>
        <w:adjustRightInd w:val="0"/>
        <w:spacing w:after="0" w:line="240" w:lineRule="auto"/>
        <w:ind w:left="-142" w:firstLine="426"/>
        <w:outlineLvl w:val="1"/>
        <w:rPr>
          <w:rFonts w:ascii="Times New Roman" w:eastAsia="Times New Roman" w:hAnsi="Times New Roman" w:cs="Times New Roman"/>
          <w:sz w:val="18"/>
          <w:szCs w:val="18"/>
          <w:lang w:eastAsia="ru-RU"/>
        </w:rPr>
      </w:pPr>
    </w:p>
    <w:p w:rsidR="00A13CA3" w:rsidRPr="00A13CA3" w:rsidRDefault="00A13CA3" w:rsidP="00A13CA3">
      <w:pPr>
        <w:spacing w:after="0" w:line="240" w:lineRule="auto"/>
        <w:ind w:left="-142" w:firstLine="426"/>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 Администрацию (Уполномоченный орган)</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pBdr>
          <w:top w:val="single" w:sz="4" w:space="1" w:color="auto"/>
        </w:pBdr>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от</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pBdr>
          <w:top w:val="single" w:sz="4" w:space="1" w:color="auto"/>
        </w:pBdr>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pBdr>
          <w:top w:val="single" w:sz="4" w:space="1" w:color="auto"/>
        </w:pBd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(Ф.И.О. для граждан; </w:t>
      </w:r>
      <w:r w:rsidRPr="00A13CA3">
        <w:rPr>
          <w:rFonts w:ascii="Times New Roman" w:eastAsia="Times New Roman" w:hAnsi="Times New Roman" w:cs="Times New Roman"/>
          <w:sz w:val="18"/>
          <w:szCs w:val="18"/>
          <w:lang w:eastAsia="ru-RU"/>
        </w:rPr>
        <w:br/>
        <w:t>полное наименование организации – для юридических лиц)</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pBdr>
          <w:top w:val="single" w:sz="4" w:space="1" w:color="auto"/>
        </w:pBd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документ, подтверждающий</w:t>
      </w:r>
    </w:p>
    <w:p w:rsidR="00A13CA3" w:rsidRPr="00A13CA3" w:rsidRDefault="00A13CA3" w:rsidP="00A13CA3">
      <w:pPr>
        <w:spacing w:after="0" w:line="240" w:lineRule="auto"/>
        <w:ind w:left="-142" w:firstLine="426"/>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полномочия действовать от имени заявителя</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pBdr>
          <w:top w:val="single" w:sz="4" w:space="1" w:color="auto"/>
        </w:pBdr>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(почтовый адрес заявителя) </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pBdr>
          <w:top w:val="single" w:sz="4" w:space="1" w:color="auto"/>
        </w:pBdr>
        <w:spacing w:after="0" w:line="240" w:lineRule="auto"/>
        <w:ind w:left="-142" w:firstLine="426"/>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(адрес электронной почты заявителя)</w:t>
      </w:r>
    </w:p>
    <w:p w:rsidR="00A13CA3" w:rsidRPr="00A13CA3" w:rsidRDefault="00A13CA3" w:rsidP="00A13CA3">
      <w:pPr>
        <w:pBdr>
          <w:top w:val="single" w:sz="4" w:space="1" w:color="auto"/>
        </w:pBdr>
        <w:spacing w:after="0" w:line="240" w:lineRule="auto"/>
        <w:ind w:left="-142" w:firstLine="426"/>
        <w:jc w:val="center"/>
        <w:rPr>
          <w:rFonts w:ascii="Times New Roman" w:eastAsia="Times New Roman" w:hAnsi="Times New Roman" w:cs="Times New Roman"/>
          <w:sz w:val="18"/>
          <w:szCs w:val="18"/>
          <w:lang w:eastAsia="ru-RU"/>
        </w:rPr>
      </w:pP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Вариант для юридического лица</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ОГРН</w:t>
      </w:r>
    </w:p>
    <w:p w:rsidR="00A13CA3" w:rsidRPr="00A13CA3" w:rsidRDefault="00A13CA3" w:rsidP="00A13CA3">
      <w:pPr>
        <w:tabs>
          <w:tab w:val="left" w:pos="9922"/>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ab/>
        <w:t>,</w:t>
      </w:r>
    </w:p>
    <w:p w:rsidR="00A13CA3" w:rsidRPr="00A13CA3" w:rsidRDefault="00A13CA3" w:rsidP="00A13CA3">
      <w:pPr>
        <w:pBdr>
          <w:top w:val="single" w:sz="4" w:space="1" w:color="auto"/>
        </w:pBdr>
        <w:spacing w:after="0" w:line="240" w:lineRule="auto"/>
        <w:ind w:left="-142" w:firstLine="426"/>
        <w:jc w:val="right"/>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свидетельство о государственной</w:t>
      </w:r>
    </w:p>
    <w:p w:rsidR="00A13CA3" w:rsidRPr="00A13CA3" w:rsidRDefault="00A13CA3" w:rsidP="00A13CA3">
      <w:pPr>
        <w:spacing w:after="0" w:line="240" w:lineRule="auto"/>
        <w:ind w:left="-142" w:firstLine="426"/>
        <w:jc w:val="right"/>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регистрации заявителя в ЕГРЮЛ</w:t>
      </w:r>
    </w:p>
    <w:p w:rsidR="00A13CA3" w:rsidRPr="00A13CA3" w:rsidRDefault="00A13CA3" w:rsidP="00A13CA3">
      <w:pPr>
        <w:pBdr>
          <w:top w:val="single" w:sz="4" w:space="1" w:color="auto"/>
        </w:pBdr>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tabs>
          <w:tab w:val="left" w:pos="9922"/>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адрес: </w:t>
      </w:r>
      <w:r w:rsidRPr="00A13CA3">
        <w:rPr>
          <w:rFonts w:ascii="Times New Roman" w:eastAsia="Times New Roman" w:hAnsi="Times New Roman" w:cs="Times New Roman"/>
          <w:sz w:val="18"/>
          <w:szCs w:val="18"/>
          <w:lang w:eastAsia="ru-RU"/>
        </w:rPr>
        <w:tab/>
        <w:t>,</w:t>
      </w:r>
    </w:p>
    <w:p w:rsidR="00A13CA3" w:rsidRPr="00A13CA3" w:rsidRDefault="00A13CA3" w:rsidP="00A13CA3">
      <w:pPr>
        <w:pBdr>
          <w:top w:val="single" w:sz="4" w:space="1" w:color="auto"/>
        </w:pBdr>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tabs>
          <w:tab w:val="left" w:pos="9781"/>
        </w:tabs>
        <w:spacing w:after="120" w:line="240" w:lineRule="auto"/>
        <w:ind w:left="-142" w:firstLine="426"/>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телефон: </w:t>
      </w:r>
      <w:r w:rsidRPr="00A13CA3">
        <w:rPr>
          <w:rFonts w:ascii="Times New Roman" w:eastAsia="Times New Roman" w:hAnsi="Times New Roman" w:cs="Times New Roman"/>
          <w:sz w:val="18"/>
          <w:szCs w:val="18"/>
          <w:lang w:eastAsia="ru-RU"/>
        </w:rPr>
        <w:tab/>
        <w:t>,</w:t>
      </w:r>
    </w:p>
    <w:p w:rsidR="00A13CA3" w:rsidRPr="00A13CA3" w:rsidRDefault="00A13CA3" w:rsidP="00A13CA3">
      <w:pPr>
        <w:pBdr>
          <w:top w:val="single" w:sz="4" w:space="1" w:color="auto"/>
        </w:pBdr>
        <w:spacing w:after="0" w:line="240" w:lineRule="auto"/>
        <w:ind w:left="-142" w:right="141" w:firstLine="426"/>
        <w:jc w:val="both"/>
        <w:rPr>
          <w:rFonts w:ascii="Times New Roman" w:eastAsia="Times New Roman" w:hAnsi="Times New Roman" w:cs="Times New Roman"/>
          <w:sz w:val="18"/>
          <w:szCs w:val="18"/>
          <w:lang w:eastAsia="ru-RU"/>
        </w:rPr>
      </w:pP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адрес электронной почты:</w:t>
      </w:r>
    </w:p>
    <w:p w:rsidR="00A13CA3" w:rsidRPr="00A13CA3" w:rsidRDefault="00A13CA3" w:rsidP="00A13CA3">
      <w:pPr>
        <w:pBdr>
          <w:top w:val="single" w:sz="4" w:space="0" w:color="auto"/>
        </w:pBdr>
        <w:spacing w:after="600" w:line="240" w:lineRule="auto"/>
        <w:ind w:left="-142" w:right="142" w:firstLine="426"/>
        <w:jc w:val="both"/>
        <w:rPr>
          <w:rFonts w:ascii="Times New Roman" w:eastAsia="Times New Roman" w:hAnsi="Times New Roman" w:cs="Times New Roman"/>
          <w:sz w:val="18"/>
          <w:szCs w:val="18"/>
          <w:lang w:eastAsia="ru-RU"/>
        </w:rPr>
      </w:pPr>
    </w:p>
    <w:p w:rsidR="00A13CA3" w:rsidRPr="00A13CA3" w:rsidRDefault="00A13CA3" w:rsidP="00A13CA3">
      <w:pPr>
        <w:spacing w:after="0" w:line="240" w:lineRule="auto"/>
        <w:ind w:left="-142" w:firstLine="426"/>
        <w:jc w:val="center"/>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Заявление</w:t>
      </w:r>
    </w:p>
    <w:p w:rsidR="00A13CA3" w:rsidRPr="00A13CA3" w:rsidRDefault="00A13CA3" w:rsidP="00A13CA3">
      <w:pPr>
        <w:spacing w:after="240" w:line="240" w:lineRule="auto"/>
        <w:ind w:left="-142" w:firstLine="426"/>
        <w:jc w:val="center"/>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о признании садового дома жилым домом или жилого дома – садовым домом</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Прошу признать </w:t>
      </w:r>
    </w:p>
    <w:p w:rsidR="00A13CA3" w:rsidRPr="00A13CA3" w:rsidRDefault="00A13CA3" w:rsidP="00A13CA3">
      <w:pPr>
        <w:pBdr>
          <w:top w:val="single" w:sz="4" w:space="1" w:color="auto"/>
        </w:pBdr>
        <w:spacing w:after="240" w:line="240" w:lineRule="auto"/>
        <w:ind w:left="-142" w:firstLine="426"/>
        <w:jc w:val="right"/>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(садовый дом жилым домом/жилой дом садовым домом – нужное указать)</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расположенный по адресу: </w:t>
      </w:r>
    </w:p>
    <w:p w:rsidR="00A13CA3" w:rsidRPr="00A13CA3" w:rsidRDefault="00A13CA3" w:rsidP="00A13CA3">
      <w:pPr>
        <w:pBdr>
          <w:top w:val="single" w:sz="4" w:space="1" w:color="auto"/>
        </w:pBdr>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tabs>
          <w:tab w:val="left" w:pos="9922"/>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ab/>
        <w:t>,</w:t>
      </w:r>
    </w:p>
    <w:p w:rsidR="00A13CA3" w:rsidRPr="00A13CA3" w:rsidRDefault="00A13CA3" w:rsidP="00A13CA3">
      <w:pPr>
        <w:pBdr>
          <w:top w:val="single" w:sz="4" w:space="1" w:color="auto"/>
        </w:pBdr>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tabs>
          <w:tab w:val="left" w:pos="9922"/>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с кадастровым номером </w:t>
      </w:r>
      <w:r w:rsidRPr="00A13CA3">
        <w:rPr>
          <w:rFonts w:ascii="Times New Roman" w:eastAsia="Times New Roman" w:hAnsi="Times New Roman" w:cs="Times New Roman"/>
          <w:sz w:val="18"/>
          <w:szCs w:val="18"/>
          <w:lang w:eastAsia="ru-RU"/>
        </w:rPr>
        <w:tab/>
        <w:t>,</w:t>
      </w:r>
    </w:p>
    <w:p w:rsidR="00A13CA3" w:rsidRPr="00A13CA3" w:rsidRDefault="00A13CA3" w:rsidP="00A13CA3">
      <w:pPr>
        <w:pBdr>
          <w:top w:val="single" w:sz="4" w:space="1" w:color="auto"/>
        </w:pBdr>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кадастровый номер земельного участка, в пределах которого расположен дом:</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pBdr>
          <w:top w:val="single" w:sz="4" w:space="1" w:color="auto"/>
        </w:pBdr>
        <w:spacing w:after="24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8942"/>
      </w:tblGrid>
      <w:tr w:rsidR="00A13CA3" w:rsidRPr="00A13CA3" w:rsidTr="00762777">
        <w:tc>
          <w:tcPr>
            <w:tcW w:w="675" w:type="dxa"/>
            <w:shd w:val="clear" w:color="auto" w:fill="auto"/>
          </w:tcPr>
          <w:p w:rsidR="00A13CA3" w:rsidRPr="00A13CA3" w:rsidRDefault="00A13CA3" w:rsidP="00A13CA3">
            <w:pPr>
              <w:spacing w:after="0" w:line="240" w:lineRule="auto"/>
              <w:ind w:left="-142" w:firstLine="426"/>
              <w:jc w:val="both"/>
              <w:rPr>
                <w:rFonts w:ascii="Times New Roman" w:eastAsia="Calibri" w:hAnsi="Times New Roman" w:cs="Times New Roman"/>
                <w:sz w:val="18"/>
                <w:szCs w:val="18"/>
                <w:lang w:eastAsia="ru-RU"/>
              </w:rPr>
            </w:pPr>
          </w:p>
        </w:tc>
        <w:tc>
          <w:tcPr>
            <w:tcW w:w="9746" w:type="dxa"/>
            <w:shd w:val="clear" w:color="auto" w:fill="auto"/>
          </w:tcPr>
          <w:p w:rsidR="00A13CA3" w:rsidRPr="00A13CA3" w:rsidRDefault="00A13CA3" w:rsidP="00A13CA3">
            <w:pPr>
              <w:spacing w:after="0" w:line="240" w:lineRule="auto"/>
              <w:ind w:left="-142" w:firstLine="426"/>
              <w:rPr>
                <w:rFonts w:ascii="Times New Roman" w:eastAsia="Calibri" w:hAnsi="Times New Roman" w:cs="Times New Roman"/>
                <w:sz w:val="18"/>
                <w:szCs w:val="18"/>
                <w:lang w:eastAsia="ru-RU"/>
              </w:rPr>
            </w:pPr>
            <w:r w:rsidRPr="00A13CA3">
              <w:rPr>
                <w:rFonts w:ascii="Times New Roman" w:eastAsia="Calibri" w:hAnsi="Times New Roman" w:cs="Times New Roman"/>
                <w:sz w:val="18"/>
                <w:szCs w:val="18"/>
                <w:lang w:eastAsia="ru-RU"/>
              </w:rPr>
              <w:t>направить почтовым отправлением с уведомлением о вручении</w:t>
            </w:r>
          </w:p>
        </w:tc>
      </w:tr>
      <w:tr w:rsidR="00A13CA3" w:rsidRPr="00A13CA3" w:rsidTr="00762777">
        <w:tc>
          <w:tcPr>
            <w:tcW w:w="675" w:type="dxa"/>
            <w:shd w:val="clear" w:color="auto" w:fill="auto"/>
          </w:tcPr>
          <w:p w:rsidR="00A13CA3" w:rsidRPr="00A13CA3" w:rsidRDefault="00A13CA3" w:rsidP="00A13CA3">
            <w:pPr>
              <w:spacing w:after="0" w:line="240" w:lineRule="auto"/>
              <w:ind w:left="-142" w:firstLine="426"/>
              <w:jc w:val="both"/>
              <w:rPr>
                <w:rFonts w:ascii="Times New Roman" w:eastAsia="Calibri" w:hAnsi="Times New Roman" w:cs="Times New Roman"/>
                <w:sz w:val="18"/>
                <w:szCs w:val="18"/>
                <w:lang w:eastAsia="ru-RU"/>
              </w:rPr>
            </w:pPr>
          </w:p>
        </w:tc>
        <w:tc>
          <w:tcPr>
            <w:tcW w:w="9746" w:type="dxa"/>
            <w:shd w:val="clear" w:color="auto" w:fill="auto"/>
          </w:tcPr>
          <w:p w:rsidR="00A13CA3" w:rsidRPr="00A13CA3" w:rsidRDefault="00A13CA3" w:rsidP="00A13CA3">
            <w:pPr>
              <w:spacing w:after="0" w:line="240" w:lineRule="auto"/>
              <w:ind w:left="-142" w:firstLine="426"/>
              <w:rPr>
                <w:rFonts w:ascii="Times New Roman" w:eastAsia="Calibri" w:hAnsi="Times New Roman" w:cs="Times New Roman"/>
                <w:sz w:val="18"/>
                <w:szCs w:val="18"/>
                <w:lang w:eastAsia="ru-RU"/>
              </w:rPr>
            </w:pPr>
            <w:r w:rsidRPr="00A13CA3">
              <w:rPr>
                <w:rFonts w:ascii="Times New Roman" w:eastAsia="Calibri" w:hAnsi="Times New Roman" w:cs="Times New Roman"/>
                <w:sz w:val="18"/>
                <w:szCs w:val="18"/>
                <w:lang w:eastAsia="ru-RU"/>
              </w:rPr>
              <w:t>направить по электронной почте, указанной в заявлении</w:t>
            </w:r>
          </w:p>
        </w:tc>
      </w:tr>
      <w:tr w:rsidR="00A13CA3" w:rsidRPr="00A13CA3" w:rsidTr="00762777">
        <w:tc>
          <w:tcPr>
            <w:tcW w:w="675" w:type="dxa"/>
            <w:shd w:val="clear" w:color="auto" w:fill="auto"/>
          </w:tcPr>
          <w:p w:rsidR="00A13CA3" w:rsidRPr="00A13CA3" w:rsidRDefault="00A13CA3" w:rsidP="00A13CA3">
            <w:pPr>
              <w:spacing w:after="0" w:line="240" w:lineRule="auto"/>
              <w:ind w:left="-142" w:firstLine="426"/>
              <w:jc w:val="both"/>
              <w:rPr>
                <w:rFonts w:ascii="Times New Roman" w:eastAsia="Calibri" w:hAnsi="Times New Roman" w:cs="Times New Roman"/>
                <w:sz w:val="18"/>
                <w:szCs w:val="18"/>
                <w:lang w:eastAsia="ru-RU"/>
              </w:rPr>
            </w:pPr>
          </w:p>
        </w:tc>
        <w:tc>
          <w:tcPr>
            <w:tcW w:w="9746" w:type="dxa"/>
            <w:shd w:val="clear" w:color="auto" w:fill="auto"/>
          </w:tcPr>
          <w:p w:rsidR="00A13CA3" w:rsidRPr="00A13CA3" w:rsidRDefault="00A13CA3" w:rsidP="00A13CA3">
            <w:pPr>
              <w:spacing w:after="0" w:line="240" w:lineRule="auto"/>
              <w:ind w:left="-142" w:firstLine="426"/>
              <w:rPr>
                <w:rFonts w:ascii="Times New Roman" w:eastAsia="Calibri" w:hAnsi="Times New Roman" w:cs="Times New Roman"/>
                <w:sz w:val="18"/>
                <w:szCs w:val="18"/>
                <w:lang w:eastAsia="ru-RU"/>
              </w:rPr>
            </w:pPr>
            <w:r w:rsidRPr="00A13CA3">
              <w:rPr>
                <w:rFonts w:ascii="Times New Roman" w:eastAsia="Calibri" w:hAnsi="Times New Roman" w:cs="Times New Roman"/>
                <w:sz w:val="18"/>
                <w:szCs w:val="18"/>
                <w:lang w:eastAsia="ru-RU"/>
              </w:rPr>
              <w:t>выдать через территориальное подразделение многофункционального центра предоставления государственных и муниципальных услуг</w:t>
            </w:r>
          </w:p>
        </w:tc>
      </w:tr>
      <w:tr w:rsidR="00A13CA3" w:rsidRPr="00A13CA3" w:rsidTr="00762777">
        <w:tc>
          <w:tcPr>
            <w:tcW w:w="675" w:type="dxa"/>
            <w:shd w:val="clear" w:color="auto" w:fill="auto"/>
          </w:tcPr>
          <w:p w:rsidR="00A13CA3" w:rsidRPr="00A13CA3" w:rsidRDefault="00A13CA3" w:rsidP="00A13CA3">
            <w:pPr>
              <w:spacing w:after="0" w:line="240" w:lineRule="auto"/>
              <w:ind w:left="-142" w:firstLine="426"/>
              <w:jc w:val="both"/>
              <w:rPr>
                <w:rFonts w:ascii="Times New Roman" w:eastAsia="Calibri" w:hAnsi="Times New Roman" w:cs="Times New Roman"/>
                <w:sz w:val="18"/>
                <w:szCs w:val="18"/>
                <w:lang w:eastAsia="ru-RU"/>
              </w:rPr>
            </w:pPr>
          </w:p>
        </w:tc>
        <w:tc>
          <w:tcPr>
            <w:tcW w:w="9746" w:type="dxa"/>
            <w:shd w:val="clear" w:color="auto" w:fill="auto"/>
          </w:tcPr>
          <w:p w:rsidR="00A13CA3" w:rsidRPr="00A13CA3" w:rsidRDefault="00A13CA3" w:rsidP="00A13CA3">
            <w:pPr>
              <w:spacing w:after="0" w:line="240" w:lineRule="auto"/>
              <w:ind w:left="-142" w:firstLine="426"/>
              <w:rPr>
                <w:rFonts w:ascii="Times New Roman" w:eastAsia="Calibri" w:hAnsi="Times New Roman" w:cs="Times New Roman"/>
                <w:sz w:val="18"/>
                <w:szCs w:val="18"/>
                <w:lang w:eastAsia="ru-RU"/>
              </w:rPr>
            </w:pPr>
            <w:r w:rsidRPr="00A13CA3">
              <w:rPr>
                <w:rFonts w:ascii="Times New Roman" w:eastAsia="Calibri" w:hAnsi="Times New Roman" w:cs="Times New Roman"/>
                <w:sz w:val="18"/>
                <w:szCs w:val="18"/>
                <w:lang w:eastAsia="ru-RU"/>
              </w:rPr>
              <w:t>выдать в Администрации (Уполномоченном органе)</w:t>
            </w:r>
          </w:p>
        </w:tc>
      </w:tr>
    </w:tbl>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 </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Приложение:</w:t>
      </w:r>
    </w:p>
    <w:p w:rsidR="00A13CA3" w:rsidRPr="00A13CA3" w:rsidRDefault="00A13CA3" w:rsidP="00A13CA3">
      <w:pPr>
        <w:tabs>
          <w:tab w:val="left" w:pos="9922"/>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1. </w:t>
      </w:r>
      <w:r w:rsidRPr="00A13CA3">
        <w:rPr>
          <w:rFonts w:ascii="Times New Roman" w:eastAsia="Times New Roman" w:hAnsi="Times New Roman" w:cs="Times New Roman"/>
          <w:sz w:val="18"/>
          <w:szCs w:val="18"/>
          <w:lang w:eastAsia="ru-RU"/>
        </w:rPr>
        <w:tab/>
        <w:t>;</w:t>
      </w:r>
    </w:p>
    <w:p w:rsidR="00A13CA3" w:rsidRPr="00A13CA3" w:rsidRDefault="00A13CA3" w:rsidP="00A13CA3">
      <w:pPr>
        <w:pBdr>
          <w:top w:val="single" w:sz="4" w:space="1" w:color="auto"/>
        </w:pBdr>
        <w:spacing w:after="0" w:line="240" w:lineRule="auto"/>
        <w:ind w:left="-142" w:firstLine="426"/>
        <w:jc w:val="right"/>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(Указывается: выписка из Единого государственного реестра недвижимости об основных</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lastRenderedPageBreak/>
        <w:t>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tbl>
      <w:tblPr>
        <w:tblW w:w="0" w:type="auto"/>
        <w:tblLayout w:type="fixed"/>
        <w:tblCellMar>
          <w:left w:w="28" w:type="dxa"/>
          <w:right w:w="28" w:type="dxa"/>
        </w:tblCellMar>
        <w:tblLook w:val="0000" w:firstRow="0" w:lastRow="0" w:firstColumn="0" w:lastColumn="0" w:noHBand="0" w:noVBand="0"/>
      </w:tblPr>
      <w:tblGrid>
        <w:gridCol w:w="312"/>
        <w:gridCol w:w="9497"/>
        <w:gridCol w:w="142"/>
      </w:tblGrid>
      <w:tr w:rsidR="00A13CA3" w:rsidRPr="00A13CA3" w:rsidTr="00762777">
        <w:tc>
          <w:tcPr>
            <w:tcW w:w="312" w:type="dxa"/>
            <w:tcBorders>
              <w:top w:val="nil"/>
              <w:left w:val="nil"/>
              <w:bottom w:val="nil"/>
              <w:right w:val="nil"/>
            </w:tcBorders>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2.</w:t>
            </w:r>
          </w:p>
        </w:tc>
        <w:tc>
          <w:tcPr>
            <w:tcW w:w="9497" w:type="dxa"/>
            <w:tcBorders>
              <w:top w:val="nil"/>
              <w:left w:val="nil"/>
              <w:bottom w:val="single" w:sz="4" w:space="0" w:color="auto"/>
              <w:right w:val="nil"/>
            </w:tcBorders>
          </w:tcPr>
          <w:p w:rsidR="00A13CA3" w:rsidRPr="00A13CA3" w:rsidRDefault="00A13CA3" w:rsidP="00A13CA3">
            <w:pPr>
              <w:spacing w:after="0" w:line="240" w:lineRule="auto"/>
              <w:jc w:val="both"/>
              <w:rPr>
                <w:rFonts w:ascii="Times New Roman" w:eastAsia="Times New Roman" w:hAnsi="Times New Roman" w:cs="Times New Roman"/>
                <w:sz w:val="18"/>
                <w:szCs w:val="18"/>
                <w:lang w:eastAsia="ru-RU"/>
              </w:rPr>
            </w:pPr>
          </w:p>
        </w:tc>
        <w:tc>
          <w:tcPr>
            <w:tcW w:w="142" w:type="dxa"/>
            <w:tcBorders>
              <w:top w:val="nil"/>
              <w:left w:val="nil"/>
              <w:bottom w:val="nil"/>
              <w:right w:val="nil"/>
            </w:tcBorders>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val="en-US" w:eastAsia="ru-RU"/>
              </w:rPr>
            </w:pPr>
            <w:r w:rsidRPr="00A13CA3">
              <w:rPr>
                <w:rFonts w:ascii="Times New Roman" w:eastAsia="Times New Roman" w:hAnsi="Times New Roman" w:cs="Times New Roman"/>
                <w:sz w:val="18"/>
                <w:szCs w:val="18"/>
                <w:lang w:val="en-US" w:eastAsia="ru-RU"/>
              </w:rPr>
              <w:t>;</w:t>
            </w:r>
          </w:p>
        </w:tc>
      </w:tr>
      <w:tr w:rsidR="00A13CA3" w:rsidRPr="00A13CA3" w:rsidTr="00762777">
        <w:trPr>
          <w:cantSplit/>
        </w:trPr>
        <w:tc>
          <w:tcPr>
            <w:tcW w:w="9951" w:type="dxa"/>
            <w:gridSpan w:val="3"/>
            <w:tcBorders>
              <w:top w:val="nil"/>
              <w:left w:val="nil"/>
              <w:bottom w:val="nil"/>
              <w:right w:val="nil"/>
            </w:tcBorders>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(Указывается: заключение по обследованию технического состояния объекта, подтверждающее </w:t>
            </w:r>
          </w:p>
        </w:tc>
      </w:tr>
    </w:tbl>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A13CA3" w:rsidRPr="00A13CA3" w:rsidRDefault="00A13CA3" w:rsidP="00A13CA3">
      <w:pPr>
        <w:tabs>
          <w:tab w:val="left" w:pos="9922"/>
        </w:tabs>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3. </w:t>
      </w:r>
      <w:r w:rsidRPr="00A13CA3">
        <w:rPr>
          <w:rFonts w:ascii="Times New Roman" w:eastAsia="Times New Roman" w:hAnsi="Times New Roman" w:cs="Times New Roman"/>
          <w:sz w:val="18"/>
          <w:szCs w:val="18"/>
          <w:lang w:eastAsia="ru-RU"/>
        </w:rPr>
        <w:tab/>
        <w:t>;</w:t>
      </w:r>
    </w:p>
    <w:p w:rsidR="00A13CA3" w:rsidRPr="00A13CA3" w:rsidRDefault="00A13CA3" w:rsidP="00A13CA3">
      <w:pPr>
        <w:pBdr>
          <w:top w:val="single" w:sz="4" w:space="1" w:color="auto"/>
        </w:pBdr>
        <w:spacing w:after="0" w:line="240" w:lineRule="auto"/>
        <w:ind w:left="-142" w:firstLine="426"/>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(Указывается: в случае, если садовый дом или жилой дом обременен правами третьих лиц, -</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нотариально удостоверенное согласие указанных лиц на признание садового дома жилым домом или жилого дома садовым домом).</w:t>
      </w:r>
    </w:p>
    <w:tbl>
      <w:tblPr>
        <w:tblW w:w="0" w:type="auto"/>
        <w:tblLayout w:type="fixed"/>
        <w:tblCellMar>
          <w:left w:w="28" w:type="dxa"/>
          <w:right w:w="28" w:type="dxa"/>
        </w:tblCellMar>
        <w:tblLook w:val="0000" w:firstRow="0" w:lastRow="0" w:firstColumn="0" w:lastColumn="0" w:noHBand="0" w:noVBand="0"/>
      </w:tblPr>
      <w:tblGrid>
        <w:gridCol w:w="170"/>
        <w:gridCol w:w="425"/>
        <w:gridCol w:w="142"/>
        <w:gridCol w:w="1418"/>
        <w:gridCol w:w="425"/>
        <w:gridCol w:w="425"/>
        <w:gridCol w:w="2977"/>
        <w:gridCol w:w="3969"/>
      </w:tblGrid>
      <w:tr w:rsidR="00A13CA3" w:rsidRPr="00A13CA3" w:rsidTr="00762777">
        <w:tc>
          <w:tcPr>
            <w:tcW w:w="170" w:type="dxa"/>
            <w:tcBorders>
              <w:top w:val="nil"/>
              <w:left w:val="nil"/>
              <w:bottom w:val="nil"/>
              <w:right w:val="nil"/>
            </w:tcBorders>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w:t>
            </w:r>
          </w:p>
        </w:tc>
        <w:tc>
          <w:tcPr>
            <w:tcW w:w="425" w:type="dxa"/>
            <w:tcBorders>
              <w:top w:val="nil"/>
              <w:left w:val="nil"/>
              <w:bottom w:val="single" w:sz="4" w:space="0" w:color="auto"/>
              <w:right w:val="nil"/>
            </w:tcBorders>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tc>
        <w:tc>
          <w:tcPr>
            <w:tcW w:w="142" w:type="dxa"/>
            <w:tcBorders>
              <w:top w:val="nil"/>
              <w:left w:val="nil"/>
              <w:bottom w:val="nil"/>
              <w:right w:val="nil"/>
            </w:tcBorders>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w:t>
            </w:r>
          </w:p>
        </w:tc>
        <w:tc>
          <w:tcPr>
            <w:tcW w:w="1418" w:type="dxa"/>
            <w:tcBorders>
              <w:top w:val="nil"/>
              <w:left w:val="nil"/>
              <w:bottom w:val="single" w:sz="4" w:space="0" w:color="auto"/>
              <w:right w:val="nil"/>
            </w:tcBorders>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tc>
        <w:tc>
          <w:tcPr>
            <w:tcW w:w="425" w:type="dxa"/>
            <w:tcBorders>
              <w:top w:val="nil"/>
              <w:left w:val="nil"/>
              <w:bottom w:val="nil"/>
              <w:right w:val="nil"/>
            </w:tcBorders>
          </w:tcPr>
          <w:p w:rsidR="00A13CA3" w:rsidRPr="00A13CA3" w:rsidRDefault="00A13CA3" w:rsidP="00A13CA3">
            <w:pPr>
              <w:spacing w:after="0" w:line="240" w:lineRule="auto"/>
              <w:ind w:left="-142" w:firstLine="426"/>
              <w:jc w:val="center"/>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20</w:t>
            </w:r>
          </w:p>
        </w:tc>
        <w:tc>
          <w:tcPr>
            <w:tcW w:w="425" w:type="dxa"/>
            <w:tcBorders>
              <w:top w:val="nil"/>
              <w:left w:val="nil"/>
              <w:bottom w:val="single" w:sz="4" w:space="0" w:color="auto"/>
              <w:right w:val="nil"/>
            </w:tcBorders>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tc>
        <w:tc>
          <w:tcPr>
            <w:tcW w:w="2977" w:type="dxa"/>
            <w:tcBorders>
              <w:top w:val="nil"/>
              <w:left w:val="nil"/>
              <w:bottom w:val="nil"/>
              <w:right w:val="nil"/>
            </w:tcBorders>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г.</w:t>
            </w:r>
          </w:p>
        </w:tc>
        <w:tc>
          <w:tcPr>
            <w:tcW w:w="3969" w:type="dxa"/>
            <w:tcBorders>
              <w:top w:val="nil"/>
              <w:left w:val="nil"/>
              <w:bottom w:val="single" w:sz="4" w:space="0" w:color="auto"/>
              <w:right w:val="nil"/>
            </w:tcBorders>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tc>
      </w:tr>
      <w:tr w:rsidR="00A13CA3" w:rsidRPr="00A13CA3" w:rsidTr="00762777">
        <w:tc>
          <w:tcPr>
            <w:tcW w:w="170" w:type="dxa"/>
            <w:tcBorders>
              <w:top w:val="nil"/>
              <w:left w:val="nil"/>
              <w:bottom w:val="nil"/>
              <w:right w:val="nil"/>
            </w:tcBorders>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tc>
        <w:tc>
          <w:tcPr>
            <w:tcW w:w="425" w:type="dxa"/>
            <w:tcBorders>
              <w:top w:val="nil"/>
              <w:left w:val="nil"/>
              <w:bottom w:val="nil"/>
              <w:right w:val="nil"/>
            </w:tcBorders>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tc>
        <w:tc>
          <w:tcPr>
            <w:tcW w:w="142" w:type="dxa"/>
            <w:tcBorders>
              <w:top w:val="nil"/>
              <w:left w:val="nil"/>
              <w:bottom w:val="nil"/>
              <w:right w:val="nil"/>
            </w:tcBorders>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tc>
        <w:tc>
          <w:tcPr>
            <w:tcW w:w="1418" w:type="dxa"/>
            <w:tcBorders>
              <w:top w:val="nil"/>
              <w:left w:val="nil"/>
              <w:bottom w:val="nil"/>
              <w:right w:val="nil"/>
            </w:tcBorders>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tc>
        <w:tc>
          <w:tcPr>
            <w:tcW w:w="425" w:type="dxa"/>
            <w:tcBorders>
              <w:top w:val="nil"/>
              <w:left w:val="nil"/>
              <w:bottom w:val="nil"/>
              <w:right w:val="nil"/>
            </w:tcBorders>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tc>
        <w:tc>
          <w:tcPr>
            <w:tcW w:w="425" w:type="dxa"/>
            <w:tcBorders>
              <w:top w:val="nil"/>
              <w:left w:val="nil"/>
              <w:bottom w:val="nil"/>
              <w:right w:val="nil"/>
            </w:tcBorders>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tc>
        <w:tc>
          <w:tcPr>
            <w:tcW w:w="2977" w:type="dxa"/>
            <w:tcBorders>
              <w:top w:val="nil"/>
              <w:left w:val="nil"/>
              <w:bottom w:val="nil"/>
              <w:right w:val="nil"/>
            </w:tcBorders>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tc>
        <w:tc>
          <w:tcPr>
            <w:tcW w:w="3969" w:type="dxa"/>
            <w:tcBorders>
              <w:top w:val="nil"/>
              <w:left w:val="nil"/>
              <w:bottom w:val="nil"/>
              <w:right w:val="nil"/>
            </w:tcBorders>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(подпись заявителя с расшифровкой)</w:t>
            </w:r>
          </w:p>
        </w:tc>
      </w:tr>
    </w:tbl>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25"/>
        <w:gridCol w:w="142"/>
        <w:gridCol w:w="1418"/>
        <w:gridCol w:w="425"/>
        <w:gridCol w:w="425"/>
        <w:gridCol w:w="2977"/>
        <w:gridCol w:w="3969"/>
      </w:tblGrid>
      <w:tr w:rsidR="00A13CA3" w:rsidRPr="00A13CA3" w:rsidTr="00762777">
        <w:tc>
          <w:tcPr>
            <w:tcW w:w="170" w:type="dxa"/>
            <w:tcBorders>
              <w:top w:val="nil"/>
              <w:left w:val="nil"/>
              <w:bottom w:val="nil"/>
              <w:right w:val="nil"/>
            </w:tcBorders>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w:t>
            </w:r>
          </w:p>
        </w:tc>
        <w:tc>
          <w:tcPr>
            <w:tcW w:w="425" w:type="dxa"/>
            <w:tcBorders>
              <w:top w:val="nil"/>
              <w:left w:val="nil"/>
              <w:bottom w:val="single" w:sz="4" w:space="0" w:color="auto"/>
              <w:right w:val="nil"/>
            </w:tcBorders>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tc>
        <w:tc>
          <w:tcPr>
            <w:tcW w:w="142" w:type="dxa"/>
            <w:tcBorders>
              <w:top w:val="nil"/>
              <w:left w:val="nil"/>
              <w:bottom w:val="nil"/>
              <w:right w:val="nil"/>
            </w:tcBorders>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w:t>
            </w:r>
          </w:p>
        </w:tc>
        <w:tc>
          <w:tcPr>
            <w:tcW w:w="1418" w:type="dxa"/>
            <w:tcBorders>
              <w:top w:val="nil"/>
              <w:left w:val="nil"/>
              <w:bottom w:val="single" w:sz="4" w:space="0" w:color="auto"/>
              <w:right w:val="nil"/>
            </w:tcBorders>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tc>
        <w:tc>
          <w:tcPr>
            <w:tcW w:w="425" w:type="dxa"/>
            <w:tcBorders>
              <w:top w:val="nil"/>
              <w:left w:val="nil"/>
              <w:bottom w:val="nil"/>
              <w:right w:val="nil"/>
            </w:tcBorders>
          </w:tcPr>
          <w:p w:rsidR="00A13CA3" w:rsidRPr="00A13CA3" w:rsidRDefault="00A13CA3" w:rsidP="00A13CA3">
            <w:pPr>
              <w:spacing w:after="0" w:line="240" w:lineRule="auto"/>
              <w:ind w:left="-142"/>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20</w:t>
            </w:r>
          </w:p>
        </w:tc>
        <w:tc>
          <w:tcPr>
            <w:tcW w:w="425" w:type="dxa"/>
            <w:tcBorders>
              <w:top w:val="nil"/>
              <w:left w:val="nil"/>
              <w:bottom w:val="single" w:sz="4" w:space="0" w:color="auto"/>
              <w:right w:val="nil"/>
            </w:tcBorders>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tc>
        <w:tc>
          <w:tcPr>
            <w:tcW w:w="2977" w:type="dxa"/>
            <w:tcBorders>
              <w:top w:val="nil"/>
              <w:left w:val="nil"/>
              <w:bottom w:val="nil"/>
              <w:right w:val="nil"/>
            </w:tcBorders>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г.</w:t>
            </w:r>
          </w:p>
        </w:tc>
        <w:tc>
          <w:tcPr>
            <w:tcW w:w="3969" w:type="dxa"/>
            <w:tcBorders>
              <w:top w:val="nil"/>
              <w:left w:val="nil"/>
              <w:bottom w:val="single" w:sz="4" w:space="0" w:color="auto"/>
              <w:right w:val="nil"/>
            </w:tcBorders>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tc>
      </w:tr>
      <w:tr w:rsidR="00A13CA3" w:rsidRPr="00A13CA3" w:rsidTr="00762777">
        <w:tc>
          <w:tcPr>
            <w:tcW w:w="170" w:type="dxa"/>
            <w:tcBorders>
              <w:top w:val="nil"/>
              <w:left w:val="nil"/>
              <w:bottom w:val="nil"/>
              <w:right w:val="nil"/>
            </w:tcBorders>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tc>
        <w:tc>
          <w:tcPr>
            <w:tcW w:w="425" w:type="dxa"/>
            <w:tcBorders>
              <w:top w:val="nil"/>
              <w:left w:val="nil"/>
              <w:bottom w:val="nil"/>
              <w:right w:val="nil"/>
            </w:tcBorders>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tc>
        <w:tc>
          <w:tcPr>
            <w:tcW w:w="142" w:type="dxa"/>
            <w:tcBorders>
              <w:top w:val="nil"/>
              <w:left w:val="nil"/>
              <w:bottom w:val="nil"/>
              <w:right w:val="nil"/>
            </w:tcBorders>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tc>
        <w:tc>
          <w:tcPr>
            <w:tcW w:w="1418" w:type="dxa"/>
            <w:tcBorders>
              <w:top w:val="nil"/>
              <w:left w:val="nil"/>
              <w:bottom w:val="nil"/>
              <w:right w:val="nil"/>
            </w:tcBorders>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tc>
        <w:tc>
          <w:tcPr>
            <w:tcW w:w="425" w:type="dxa"/>
            <w:tcBorders>
              <w:top w:val="nil"/>
              <w:left w:val="nil"/>
              <w:bottom w:val="nil"/>
              <w:right w:val="nil"/>
            </w:tcBorders>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tc>
        <w:tc>
          <w:tcPr>
            <w:tcW w:w="425" w:type="dxa"/>
            <w:tcBorders>
              <w:top w:val="nil"/>
              <w:left w:val="nil"/>
              <w:bottom w:val="nil"/>
              <w:right w:val="nil"/>
            </w:tcBorders>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tc>
        <w:tc>
          <w:tcPr>
            <w:tcW w:w="2977" w:type="dxa"/>
            <w:tcBorders>
              <w:top w:val="nil"/>
              <w:left w:val="nil"/>
              <w:bottom w:val="nil"/>
              <w:right w:val="nil"/>
            </w:tcBorders>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tc>
        <w:tc>
          <w:tcPr>
            <w:tcW w:w="3969" w:type="dxa"/>
            <w:tcBorders>
              <w:top w:val="nil"/>
              <w:left w:val="nil"/>
              <w:bottom w:val="nil"/>
              <w:right w:val="nil"/>
            </w:tcBorders>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(подпись заявителя с расшифровкой)</w:t>
            </w:r>
          </w:p>
        </w:tc>
      </w:tr>
    </w:tbl>
    <w:p w:rsidR="00A13CA3" w:rsidRPr="00A13CA3" w:rsidRDefault="00A13CA3" w:rsidP="00A13CA3">
      <w:pPr>
        <w:spacing w:after="960" w:line="240" w:lineRule="auto"/>
        <w:jc w:val="both"/>
        <w:rPr>
          <w:rFonts w:ascii="Times New Roman" w:eastAsia="Times New Roman" w:hAnsi="Times New Roman" w:cs="Times New Roman"/>
          <w:sz w:val="18"/>
          <w:szCs w:val="18"/>
          <w:lang w:eastAsia="ru-RU"/>
        </w:rPr>
      </w:pPr>
    </w:p>
    <w:p w:rsidR="00A13CA3" w:rsidRPr="00A13CA3" w:rsidRDefault="00A13CA3" w:rsidP="00A13CA3">
      <w:pPr>
        <w:spacing w:after="960" w:line="240" w:lineRule="auto"/>
        <w:jc w:val="both"/>
        <w:rPr>
          <w:rFonts w:ascii="Times New Roman" w:eastAsia="Times New Roman" w:hAnsi="Times New Roman" w:cs="Times New Roman"/>
          <w:sz w:val="18"/>
          <w:szCs w:val="18"/>
          <w:lang w:eastAsia="ru-RU"/>
        </w:rPr>
      </w:pPr>
    </w:p>
    <w:p w:rsidR="00A13CA3" w:rsidRPr="00A13CA3" w:rsidRDefault="00A13CA3" w:rsidP="00A13CA3">
      <w:pPr>
        <w:spacing w:after="960" w:line="240" w:lineRule="auto"/>
        <w:jc w:val="both"/>
        <w:rPr>
          <w:rFonts w:ascii="Times New Roman" w:eastAsia="Times New Roman" w:hAnsi="Times New Roman" w:cs="Times New Roman"/>
          <w:sz w:val="18"/>
          <w:szCs w:val="18"/>
          <w:lang w:eastAsia="ru-RU"/>
        </w:rPr>
      </w:pPr>
    </w:p>
    <w:p w:rsidR="00A13CA3" w:rsidRPr="00A13CA3" w:rsidRDefault="00A13CA3" w:rsidP="00A13CA3">
      <w:pPr>
        <w:spacing w:after="960" w:line="240" w:lineRule="auto"/>
        <w:jc w:val="both"/>
        <w:rPr>
          <w:rFonts w:ascii="Times New Roman" w:eastAsia="Times New Roman" w:hAnsi="Times New Roman" w:cs="Times New Roman"/>
          <w:sz w:val="18"/>
          <w:szCs w:val="18"/>
          <w:lang w:eastAsia="ru-RU"/>
        </w:rPr>
      </w:pPr>
    </w:p>
    <w:p w:rsidR="00A13CA3" w:rsidRPr="00A13CA3" w:rsidRDefault="00A13CA3" w:rsidP="00A13CA3">
      <w:pPr>
        <w:spacing w:after="960" w:line="240" w:lineRule="auto"/>
        <w:jc w:val="both"/>
        <w:rPr>
          <w:rFonts w:ascii="Times New Roman" w:eastAsia="Times New Roman" w:hAnsi="Times New Roman" w:cs="Times New Roman"/>
          <w:sz w:val="18"/>
          <w:szCs w:val="18"/>
          <w:lang w:eastAsia="ru-RU"/>
        </w:rPr>
      </w:pPr>
    </w:p>
    <w:p w:rsidR="00A13CA3" w:rsidRPr="00A13CA3" w:rsidRDefault="00A13CA3" w:rsidP="00A13CA3">
      <w:pPr>
        <w:spacing w:after="960" w:line="240" w:lineRule="auto"/>
        <w:jc w:val="both"/>
        <w:rPr>
          <w:rFonts w:ascii="Times New Roman" w:eastAsia="Times New Roman" w:hAnsi="Times New Roman" w:cs="Times New Roman"/>
          <w:sz w:val="18"/>
          <w:szCs w:val="18"/>
          <w:lang w:eastAsia="ru-RU"/>
        </w:rPr>
      </w:pPr>
    </w:p>
    <w:p w:rsidR="00A13CA3" w:rsidRPr="00A13CA3" w:rsidRDefault="00A13CA3" w:rsidP="00A13CA3">
      <w:pPr>
        <w:spacing w:after="960" w:line="240" w:lineRule="auto"/>
        <w:jc w:val="both"/>
        <w:rPr>
          <w:rFonts w:ascii="Times New Roman" w:eastAsia="Times New Roman" w:hAnsi="Times New Roman" w:cs="Times New Roman"/>
          <w:sz w:val="18"/>
          <w:szCs w:val="18"/>
          <w:lang w:eastAsia="ru-RU"/>
        </w:rPr>
      </w:pP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widowControl w:val="0"/>
        <w:autoSpaceDE w:val="0"/>
        <w:autoSpaceDN w:val="0"/>
        <w:adjustRightInd w:val="0"/>
        <w:spacing w:after="0" w:line="240" w:lineRule="auto"/>
        <w:ind w:left="-142" w:firstLine="426"/>
        <w:jc w:val="right"/>
        <w:outlineLvl w:val="1"/>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Приложение № 2</w:t>
      </w:r>
    </w:p>
    <w:p w:rsidR="00A13CA3" w:rsidRPr="00A13CA3" w:rsidRDefault="00A13CA3" w:rsidP="00A13CA3">
      <w:pPr>
        <w:widowControl w:val="0"/>
        <w:tabs>
          <w:tab w:val="left" w:pos="567"/>
        </w:tabs>
        <w:spacing w:after="0" w:line="240" w:lineRule="auto"/>
        <w:ind w:left="-142" w:firstLine="426"/>
        <w:jc w:val="right"/>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к Административному регламенту предоставления</w:t>
      </w:r>
    </w:p>
    <w:p w:rsidR="00A13CA3" w:rsidRPr="00A13CA3" w:rsidRDefault="00A13CA3" w:rsidP="00A13CA3">
      <w:pPr>
        <w:widowControl w:val="0"/>
        <w:tabs>
          <w:tab w:val="left" w:pos="567"/>
        </w:tabs>
        <w:spacing w:after="0" w:line="240" w:lineRule="auto"/>
        <w:ind w:left="-142" w:firstLine="426"/>
        <w:jc w:val="right"/>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 xml:space="preserve"> муниципальной услуги «Признание садового дома жилым </w:t>
      </w:r>
    </w:p>
    <w:p w:rsidR="00A13CA3" w:rsidRPr="00A13CA3" w:rsidRDefault="00A13CA3" w:rsidP="00A13CA3">
      <w:pPr>
        <w:widowControl w:val="0"/>
        <w:tabs>
          <w:tab w:val="left" w:pos="567"/>
        </w:tabs>
        <w:spacing w:after="0" w:line="240" w:lineRule="auto"/>
        <w:ind w:left="-142" w:firstLine="426"/>
        <w:jc w:val="right"/>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домом и жилого дома – садовым домом»</w:t>
      </w:r>
    </w:p>
    <w:p w:rsidR="00A13CA3" w:rsidRPr="00A13CA3" w:rsidRDefault="00A13CA3" w:rsidP="00A13CA3">
      <w:pPr>
        <w:spacing w:after="0" w:line="240" w:lineRule="auto"/>
        <w:ind w:left="-142" w:firstLine="426"/>
        <w:jc w:val="center"/>
        <w:rPr>
          <w:rFonts w:ascii="Times New Roman" w:eastAsia="Times New Roman" w:hAnsi="Times New Roman" w:cs="Times New Roman"/>
          <w:sz w:val="18"/>
          <w:szCs w:val="18"/>
          <w:lang w:eastAsia="ru-RU"/>
        </w:rPr>
      </w:pPr>
    </w:p>
    <w:p w:rsidR="00A13CA3" w:rsidRPr="00A13CA3" w:rsidRDefault="00A13CA3" w:rsidP="00A13CA3">
      <w:pPr>
        <w:spacing w:after="0" w:line="240" w:lineRule="auto"/>
        <w:ind w:left="-142" w:firstLine="426"/>
        <w:jc w:val="center"/>
        <w:rPr>
          <w:rFonts w:ascii="Times New Roman" w:eastAsia="Times New Roman" w:hAnsi="Times New Roman" w:cs="Times New Roman"/>
          <w:sz w:val="18"/>
          <w:szCs w:val="18"/>
          <w:lang w:eastAsia="ru-RU"/>
        </w:rPr>
      </w:pPr>
    </w:p>
    <w:p w:rsidR="00A13CA3" w:rsidRPr="00A13CA3" w:rsidRDefault="00A13CA3" w:rsidP="00A13CA3">
      <w:pPr>
        <w:spacing w:after="0" w:line="240" w:lineRule="auto"/>
        <w:ind w:left="-142" w:firstLine="426"/>
        <w:jc w:val="center"/>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Расписка</w:t>
      </w:r>
    </w:p>
    <w:p w:rsidR="00A13CA3" w:rsidRPr="00A13CA3" w:rsidRDefault="00A13CA3" w:rsidP="00A13CA3">
      <w:pPr>
        <w:spacing w:after="0" w:line="240" w:lineRule="auto"/>
        <w:ind w:left="-142" w:firstLine="426"/>
        <w:jc w:val="center"/>
        <w:rPr>
          <w:rFonts w:ascii="Times New Roman" w:eastAsia="Times New Roman" w:hAnsi="Times New Roman" w:cs="Times New Roman"/>
          <w:bCs/>
          <w:sz w:val="18"/>
          <w:szCs w:val="18"/>
          <w:lang w:eastAsia="ru-RU"/>
        </w:rPr>
      </w:pPr>
      <w:r w:rsidRPr="00A13CA3">
        <w:rPr>
          <w:rFonts w:ascii="Times New Roman" w:eastAsia="Times New Roman" w:hAnsi="Times New Roman" w:cs="Times New Roman"/>
          <w:sz w:val="18"/>
          <w:szCs w:val="18"/>
          <w:lang w:eastAsia="ru-RU"/>
        </w:rPr>
        <w:t>о приеме  документов на предоставление муниципальной услуги                 «Признание садового дома жилым домом и жилого дома – садовым домом</w:t>
      </w:r>
      <w:r w:rsidRPr="00A13CA3">
        <w:rPr>
          <w:rFonts w:ascii="Times New Roman" w:eastAsia="Times New Roman" w:hAnsi="Times New Roman" w:cs="Times New Roman"/>
          <w:bCs/>
          <w:sz w:val="18"/>
          <w:szCs w:val="18"/>
          <w:lang w:eastAsia="ru-RU"/>
        </w:rPr>
        <w:t>»</w:t>
      </w:r>
    </w:p>
    <w:p w:rsidR="00A13CA3" w:rsidRPr="00A13CA3" w:rsidRDefault="00A13CA3" w:rsidP="00A13CA3">
      <w:pPr>
        <w:spacing w:after="0" w:line="240" w:lineRule="auto"/>
        <w:ind w:left="-142" w:firstLine="426"/>
        <w:jc w:val="both"/>
        <w:rPr>
          <w:rFonts w:ascii="Times New Roman" w:eastAsia="Times New Roman" w:hAnsi="Times New Roman" w:cs="Times New Roman"/>
          <w:bCs/>
          <w:sz w:val="18"/>
          <w:szCs w:val="18"/>
          <w:lang w:eastAsia="ru-RU"/>
        </w:rPr>
      </w:pPr>
    </w:p>
    <w:tbl>
      <w:tblPr>
        <w:tblW w:w="5000" w:type="pct"/>
        <w:tblLook w:val="04A0" w:firstRow="1" w:lastRow="0" w:firstColumn="1" w:lastColumn="0" w:noHBand="0" w:noVBand="1"/>
      </w:tblPr>
      <w:tblGrid>
        <w:gridCol w:w="5151"/>
        <w:gridCol w:w="2207"/>
        <w:gridCol w:w="2213"/>
      </w:tblGrid>
      <w:tr w:rsidR="00A13CA3" w:rsidRPr="00A13CA3" w:rsidTr="00762777">
        <w:trPr>
          <w:trHeight w:val="629"/>
        </w:trPr>
        <w:tc>
          <w:tcPr>
            <w:tcW w:w="2691" w:type="pct"/>
            <w:vMerge w:val="restart"/>
            <w:vAlign w:val="center"/>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val="en-US" w:eastAsia="ru-RU"/>
              </w:rPr>
            </w:pPr>
            <w:r w:rsidRPr="00A13CA3">
              <w:rPr>
                <w:rFonts w:ascii="Times New Roman" w:eastAsia="Times New Roman" w:hAnsi="Times New Roman" w:cs="Times New Roman"/>
                <w:sz w:val="18"/>
                <w:szCs w:val="18"/>
                <w:lang w:eastAsia="ru-RU"/>
              </w:rPr>
              <w:t>Заявитель ____________________________,</w:t>
            </w:r>
          </w:p>
        </w:tc>
        <w:tc>
          <w:tcPr>
            <w:tcW w:w="1153" w:type="pct"/>
            <w:tcBorders>
              <w:bottom w:val="single" w:sz="4" w:space="0" w:color="auto"/>
            </w:tcBorders>
            <w:vAlign w:val="bottom"/>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серия:</w:t>
            </w:r>
          </w:p>
        </w:tc>
        <w:tc>
          <w:tcPr>
            <w:tcW w:w="1156" w:type="pct"/>
            <w:tcBorders>
              <w:bottom w:val="single" w:sz="4" w:space="0" w:color="auto"/>
            </w:tcBorders>
            <w:vAlign w:val="bottom"/>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номер:</w:t>
            </w:r>
          </w:p>
        </w:tc>
      </w:tr>
      <w:tr w:rsidR="00A13CA3" w:rsidRPr="00A13CA3" w:rsidTr="00762777">
        <w:trPr>
          <w:trHeight w:val="629"/>
        </w:trPr>
        <w:tc>
          <w:tcPr>
            <w:tcW w:w="2691" w:type="pct"/>
            <w:vMerge/>
            <w:vAlign w:val="center"/>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tc>
        <w:tc>
          <w:tcPr>
            <w:tcW w:w="2309" w:type="pct"/>
            <w:gridSpan w:val="2"/>
            <w:tcBorders>
              <w:bottom w:val="single" w:sz="4" w:space="0" w:color="auto"/>
            </w:tcBorders>
            <w:vAlign w:val="bottom"/>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tc>
      </w:tr>
      <w:tr w:rsidR="00A13CA3" w:rsidRPr="00A13CA3" w:rsidTr="00762777">
        <w:trPr>
          <w:trHeight w:val="243"/>
        </w:trPr>
        <w:tc>
          <w:tcPr>
            <w:tcW w:w="2691" w:type="pct"/>
            <w:vMerge/>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tc>
        <w:tc>
          <w:tcPr>
            <w:tcW w:w="2309" w:type="pct"/>
            <w:gridSpan w:val="2"/>
            <w:tcBorders>
              <w:top w:val="single" w:sz="4" w:space="0" w:color="auto"/>
            </w:tcBorders>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iCs/>
                <w:sz w:val="18"/>
                <w:szCs w:val="18"/>
                <w:lang w:eastAsia="ru-RU"/>
              </w:rPr>
              <w:t>(реквизиты документа, удостоверяющего личность)</w:t>
            </w:r>
          </w:p>
        </w:tc>
      </w:tr>
    </w:tbl>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сдал(-а), а специалист ________________________________, принял(-a) для предоставления муниципальной услуги «Признание садового дома жилым домом и жилого дома – садовым домом», следующие документы:</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tbl>
      <w:tblPr>
        <w:tblW w:w="5000" w:type="pct"/>
        <w:tblLook w:val="04A0" w:firstRow="1" w:lastRow="0" w:firstColumn="1" w:lastColumn="0" w:noHBand="0" w:noVBand="1"/>
      </w:tblPr>
      <w:tblGrid>
        <w:gridCol w:w="1306"/>
        <w:gridCol w:w="2940"/>
        <w:gridCol w:w="3112"/>
        <w:gridCol w:w="2213"/>
      </w:tblGrid>
      <w:tr w:rsidR="00A13CA3" w:rsidRPr="00A13CA3" w:rsidTr="00762777">
        <w:tc>
          <w:tcPr>
            <w:tcW w:w="682" w:type="pct"/>
            <w:vAlign w:val="center"/>
          </w:tcPr>
          <w:p w:rsidR="00A13CA3" w:rsidRPr="00A13CA3" w:rsidRDefault="00A13CA3" w:rsidP="00A13CA3">
            <w:pPr>
              <w:spacing w:after="0" w:line="240" w:lineRule="auto"/>
              <w:ind w:left="-142" w:firstLine="426"/>
              <w:jc w:val="center"/>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п/п</w:t>
            </w:r>
          </w:p>
        </w:tc>
        <w:tc>
          <w:tcPr>
            <w:tcW w:w="1536" w:type="pct"/>
            <w:vAlign w:val="center"/>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Документ</w:t>
            </w:r>
          </w:p>
        </w:tc>
        <w:tc>
          <w:tcPr>
            <w:tcW w:w="1626" w:type="pct"/>
            <w:vAlign w:val="center"/>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Вид документа</w:t>
            </w:r>
          </w:p>
        </w:tc>
        <w:tc>
          <w:tcPr>
            <w:tcW w:w="1156" w:type="pct"/>
            <w:vAlign w:val="center"/>
          </w:tcPr>
          <w:p w:rsidR="00A13CA3" w:rsidRPr="00A13CA3" w:rsidRDefault="00A13CA3" w:rsidP="00A13CA3">
            <w:pPr>
              <w:spacing w:after="0" w:line="240" w:lineRule="auto"/>
              <w:ind w:left="-142" w:firstLine="426"/>
              <w:jc w:val="center"/>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Кол-во листов</w:t>
            </w:r>
          </w:p>
        </w:tc>
      </w:tr>
      <w:tr w:rsidR="00A13CA3" w:rsidRPr="00A13CA3" w:rsidTr="00762777">
        <w:tc>
          <w:tcPr>
            <w:tcW w:w="682" w:type="pct"/>
            <w:vAlign w:val="center"/>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tc>
        <w:tc>
          <w:tcPr>
            <w:tcW w:w="1536" w:type="pct"/>
            <w:vAlign w:val="center"/>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tc>
        <w:tc>
          <w:tcPr>
            <w:tcW w:w="1626" w:type="pct"/>
            <w:vAlign w:val="center"/>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tc>
        <w:tc>
          <w:tcPr>
            <w:tcW w:w="1156" w:type="pct"/>
            <w:vAlign w:val="center"/>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tc>
      </w:tr>
    </w:tbl>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val="en-US" w:eastAsia="ru-RU"/>
        </w:rPr>
      </w:pPr>
    </w:p>
    <w:tbl>
      <w:tblPr>
        <w:tblW w:w="5000" w:type="pct"/>
        <w:tblLook w:val="04A0" w:firstRow="1" w:lastRow="0" w:firstColumn="1" w:lastColumn="0" w:noHBand="0" w:noVBand="1"/>
      </w:tblPr>
      <w:tblGrid>
        <w:gridCol w:w="894"/>
        <w:gridCol w:w="7146"/>
        <w:gridCol w:w="1531"/>
      </w:tblGrid>
      <w:tr w:rsidR="00A13CA3" w:rsidRPr="00A13CA3" w:rsidTr="00762777">
        <w:tc>
          <w:tcPr>
            <w:tcW w:w="467" w:type="pct"/>
            <w:vMerge w:val="restart"/>
            <w:shd w:val="clear" w:color="auto" w:fill="auto"/>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val="en-US" w:eastAsia="ru-RU"/>
              </w:rPr>
            </w:pPr>
            <w:r w:rsidRPr="00A13CA3">
              <w:rPr>
                <w:rFonts w:ascii="Times New Roman" w:eastAsia="Times New Roman" w:hAnsi="Times New Roman" w:cs="Times New Roman"/>
                <w:bCs/>
                <w:sz w:val="18"/>
                <w:szCs w:val="18"/>
                <w:lang w:eastAsia="ru-RU"/>
              </w:rPr>
              <w:t>Итого</w:t>
            </w:r>
          </w:p>
        </w:tc>
        <w:tc>
          <w:tcPr>
            <w:tcW w:w="3733" w:type="pct"/>
            <w:tcBorders>
              <w:bottom w:val="single" w:sz="8" w:space="0" w:color="auto"/>
            </w:tcBorders>
            <w:shd w:val="clear" w:color="auto" w:fill="auto"/>
            <w:vAlign w:val="bottom"/>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tc>
        <w:tc>
          <w:tcPr>
            <w:tcW w:w="800" w:type="pct"/>
            <w:vMerge w:val="restart"/>
            <w:shd w:val="clear" w:color="auto" w:fill="auto"/>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val="en-US" w:eastAsia="ru-RU"/>
              </w:rPr>
            </w:pPr>
            <w:r w:rsidRPr="00A13CA3">
              <w:rPr>
                <w:rFonts w:ascii="Times New Roman" w:eastAsia="Times New Roman" w:hAnsi="Times New Roman" w:cs="Times New Roman"/>
                <w:bCs/>
                <w:sz w:val="18"/>
                <w:szCs w:val="18"/>
                <w:lang w:eastAsia="ru-RU"/>
              </w:rPr>
              <w:t>листов</w:t>
            </w:r>
          </w:p>
        </w:tc>
      </w:tr>
      <w:tr w:rsidR="00A13CA3" w:rsidRPr="00A13CA3" w:rsidTr="00762777">
        <w:tc>
          <w:tcPr>
            <w:tcW w:w="467" w:type="pct"/>
            <w:vMerge/>
            <w:shd w:val="clear" w:color="auto" w:fill="auto"/>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val="en-US" w:eastAsia="ru-RU"/>
              </w:rPr>
            </w:pPr>
          </w:p>
        </w:tc>
        <w:tc>
          <w:tcPr>
            <w:tcW w:w="3733" w:type="pct"/>
            <w:tcBorders>
              <w:top w:val="single" w:sz="8" w:space="0" w:color="auto"/>
            </w:tcBorders>
            <w:shd w:val="clear" w:color="auto" w:fill="auto"/>
          </w:tcPr>
          <w:p w:rsidR="00A13CA3" w:rsidRPr="00A13CA3" w:rsidRDefault="00A13CA3" w:rsidP="00A13CA3">
            <w:pPr>
              <w:spacing w:after="0" w:line="240" w:lineRule="auto"/>
              <w:ind w:left="-142" w:firstLine="426"/>
              <w:jc w:val="both"/>
              <w:rPr>
                <w:rFonts w:ascii="Times New Roman" w:eastAsia="Times New Roman" w:hAnsi="Times New Roman" w:cs="Times New Roman"/>
                <w:iCs/>
                <w:sz w:val="18"/>
                <w:szCs w:val="18"/>
                <w:lang w:eastAsia="ru-RU"/>
              </w:rPr>
            </w:pPr>
            <w:r w:rsidRPr="00A13CA3">
              <w:rPr>
                <w:rFonts w:ascii="Times New Roman" w:eastAsia="Times New Roman" w:hAnsi="Times New Roman" w:cs="Times New Roman"/>
                <w:iCs/>
                <w:sz w:val="18"/>
                <w:szCs w:val="18"/>
                <w:lang w:eastAsia="ru-RU"/>
              </w:rPr>
              <w:t>(указывается количество листов прописью)</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val="en-US" w:eastAsia="ru-RU"/>
              </w:rPr>
            </w:pPr>
          </w:p>
        </w:tc>
        <w:tc>
          <w:tcPr>
            <w:tcW w:w="800" w:type="pct"/>
            <w:vMerge/>
            <w:shd w:val="clear" w:color="auto" w:fill="auto"/>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val="en-US" w:eastAsia="ru-RU"/>
              </w:rPr>
            </w:pPr>
          </w:p>
        </w:tc>
      </w:tr>
      <w:tr w:rsidR="00A13CA3" w:rsidRPr="00A13CA3" w:rsidTr="00762777">
        <w:tc>
          <w:tcPr>
            <w:tcW w:w="467" w:type="pct"/>
            <w:vMerge/>
            <w:shd w:val="clear" w:color="auto" w:fill="auto"/>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val="en-US" w:eastAsia="ru-RU"/>
              </w:rPr>
            </w:pPr>
          </w:p>
        </w:tc>
        <w:tc>
          <w:tcPr>
            <w:tcW w:w="3733" w:type="pct"/>
            <w:tcBorders>
              <w:bottom w:val="single" w:sz="8" w:space="0" w:color="auto"/>
            </w:tcBorders>
            <w:shd w:val="clear" w:color="auto" w:fill="auto"/>
            <w:vAlign w:val="bottom"/>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val="en-US" w:eastAsia="ru-RU"/>
              </w:rPr>
            </w:pPr>
          </w:p>
        </w:tc>
        <w:tc>
          <w:tcPr>
            <w:tcW w:w="800" w:type="pct"/>
            <w:vMerge w:val="restart"/>
            <w:shd w:val="clear" w:color="auto" w:fill="auto"/>
          </w:tcPr>
          <w:p w:rsidR="00A13CA3" w:rsidRPr="00A13CA3" w:rsidRDefault="00A13CA3" w:rsidP="00A13CA3">
            <w:pPr>
              <w:spacing w:after="0" w:line="240" w:lineRule="auto"/>
              <w:ind w:left="-142" w:firstLine="426"/>
              <w:jc w:val="both"/>
              <w:rPr>
                <w:rFonts w:ascii="Times New Roman" w:eastAsia="Times New Roman" w:hAnsi="Times New Roman" w:cs="Times New Roman"/>
                <w:bCs/>
                <w:sz w:val="18"/>
                <w:szCs w:val="18"/>
                <w:lang w:val="en-US" w:eastAsia="ru-RU"/>
              </w:rPr>
            </w:pPr>
            <w:r w:rsidRPr="00A13CA3">
              <w:rPr>
                <w:rFonts w:ascii="Times New Roman" w:eastAsia="Times New Roman" w:hAnsi="Times New Roman" w:cs="Times New Roman"/>
                <w:bCs/>
                <w:sz w:val="18"/>
                <w:szCs w:val="18"/>
                <w:lang w:eastAsia="ru-RU"/>
              </w:rPr>
              <w:t>документов</w:t>
            </w:r>
          </w:p>
        </w:tc>
      </w:tr>
      <w:tr w:rsidR="00A13CA3" w:rsidRPr="00A13CA3" w:rsidTr="00762777">
        <w:tc>
          <w:tcPr>
            <w:tcW w:w="467" w:type="pct"/>
            <w:vMerge/>
            <w:shd w:val="clear" w:color="auto" w:fill="auto"/>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val="en-US" w:eastAsia="ru-RU"/>
              </w:rPr>
            </w:pPr>
          </w:p>
        </w:tc>
        <w:tc>
          <w:tcPr>
            <w:tcW w:w="3733" w:type="pct"/>
            <w:tcBorders>
              <w:top w:val="single" w:sz="8" w:space="0" w:color="auto"/>
            </w:tcBorders>
            <w:shd w:val="clear" w:color="auto" w:fill="auto"/>
          </w:tcPr>
          <w:p w:rsidR="00A13CA3" w:rsidRPr="00A13CA3" w:rsidRDefault="00A13CA3" w:rsidP="00A13CA3">
            <w:pPr>
              <w:spacing w:after="0" w:line="240" w:lineRule="auto"/>
              <w:ind w:left="-142" w:firstLine="426"/>
              <w:jc w:val="both"/>
              <w:rPr>
                <w:rFonts w:ascii="Times New Roman" w:eastAsia="Times New Roman" w:hAnsi="Times New Roman" w:cs="Times New Roman"/>
                <w:iCs/>
                <w:sz w:val="18"/>
                <w:szCs w:val="18"/>
                <w:lang w:eastAsia="ru-RU"/>
              </w:rPr>
            </w:pPr>
            <w:r w:rsidRPr="00A13CA3">
              <w:rPr>
                <w:rFonts w:ascii="Times New Roman" w:eastAsia="Times New Roman" w:hAnsi="Times New Roman" w:cs="Times New Roman"/>
                <w:iCs/>
                <w:sz w:val="18"/>
                <w:szCs w:val="18"/>
                <w:lang w:eastAsia="ru-RU"/>
              </w:rPr>
              <w:t>(указывается количество документов прописью)</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val="en-US" w:eastAsia="ru-RU"/>
              </w:rPr>
            </w:pPr>
          </w:p>
        </w:tc>
        <w:tc>
          <w:tcPr>
            <w:tcW w:w="800" w:type="pct"/>
            <w:vMerge/>
            <w:shd w:val="clear" w:color="auto" w:fill="auto"/>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val="en-US" w:eastAsia="ru-RU"/>
              </w:rPr>
            </w:pPr>
          </w:p>
        </w:tc>
      </w:tr>
    </w:tbl>
    <w:p w:rsidR="00A13CA3" w:rsidRPr="00A13CA3" w:rsidRDefault="00A13CA3" w:rsidP="00A13CA3">
      <w:pPr>
        <w:spacing w:after="0" w:line="240" w:lineRule="auto"/>
        <w:ind w:left="-142" w:firstLine="426"/>
        <w:rPr>
          <w:rFonts w:ascii="Times New Roman" w:eastAsia="Times New Roman" w:hAnsi="Times New Roman" w:cs="Times New Roman"/>
          <w:vanish/>
          <w:sz w:val="18"/>
          <w:szCs w:val="18"/>
          <w:lang w:eastAsia="ru-RU"/>
        </w:rPr>
      </w:pPr>
    </w:p>
    <w:tbl>
      <w:tblPr>
        <w:tblpPr w:leftFromText="180" w:rightFromText="180" w:vertAnchor="text" w:horzAnchor="margin" w:tblpXSpec="right" w:tblpY="-210"/>
        <w:tblOverlap w:val="never"/>
        <w:tblW w:w="7297" w:type="dxa"/>
        <w:tblLayout w:type="fixed"/>
        <w:tblLook w:val="01E0" w:firstRow="1" w:lastRow="1" w:firstColumn="1" w:lastColumn="1" w:noHBand="0" w:noVBand="0"/>
      </w:tblPr>
      <w:tblGrid>
        <w:gridCol w:w="7297"/>
      </w:tblGrid>
      <w:tr w:rsidR="00A13CA3" w:rsidRPr="00A13CA3" w:rsidTr="00762777">
        <w:tc>
          <w:tcPr>
            <w:tcW w:w="7297" w:type="dxa"/>
            <w:tcBorders>
              <w:top w:val="nil"/>
              <w:left w:val="nil"/>
              <w:bottom w:val="nil"/>
              <w:right w:val="nil"/>
            </w:tcBorders>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val="en-US" w:eastAsia="ru-RU"/>
              </w:rPr>
            </w:pPr>
          </w:p>
        </w:tc>
      </w:tr>
    </w:tbl>
    <w:p w:rsidR="00A13CA3" w:rsidRPr="00A13CA3" w:rsidRDefault="00A13CA3" w:rsidP="00A13CA3">
      <w:pPr>
        <w:spacing w:after="0" w:line="240" w:lineRule="auto"/>
        <w:ind w:left="-142" w:firstLine="426"/>
        <w:rPr>
          <w:rFonts w:ascii="Times New Roman" w:eastAsia="Times New Roman" w:hAnsi="Times New Roman" w:cs="Times New Roman"/>
          <w:vanish/>
          <w:sz w:val="18"/>
          <w:szCs w:val="18"/>
          <w:lang w:eastAsia="ru-RU"/>
        </w:rPr>
      </w:pPr>
    </w:p>
    <w:tbl>
      <w:tblPr>
        <w:tblW w:w="5000" w:type="pct"/>
        <w:tblLook w:val="04A0" w:firstRow="1" w:lastRow="0" w:firstColumn="1" w:lastColumn="0" w:noHBand="0" w:noVBand="1"/>
      </w:tblPr>
      <w:tblGrid>
        <w:gridCol w:w="5103"/>
        <w:gridCol w:w="4468"/>
      </w:tblGrid>
      <w:tr w:rsidR="00A13CA3" w:rsidRPr="00A13CA3" w:rsidTr="00762777">
        <w:trPr>
          <w:trHeight w:val="269"/>
        </w:trPr>
        <w:tc>
          <w:tcPr>
            <w:tcW w:w="2666" w:type="pct"/>
            <w:shd w:val="clear" w:color="auto" w:fill="auto"/>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val="en-US" w:eastAsia="ru-RU"/>
              </w:rPr>
            </w:pPr>
            <w:r w:rsidRPr="00A13CA3">
              <w:rPr>
                <w:rFonts w:ascii="Times New Roman" w:eastAsia="Times New Roman" w:hAnsi="Times New Roman" w:cs="Times New Roman"/>
                <w:sz w:val="18"/>
                <w:szCs w:val="18"/>
                <w:lang w:eastAsia="ru-RU"/>
              </w:rPr>
              <w:t>Дата выдачи расписки:</w:t>
            </w:r>
          </w:p>
        </w:tc>
        <w:tc>
          <w:tcPr>
            <w:tcW w:w="2334" w:type="pct"/>
            <w:shd w:val="clear" w:color="auto" w:fill="auto"/>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val="en-US" w:eastAsia="ru-RU"/>
              </w:rPr>
              <w:t>«</w:t>
            </w:r>
            <w:r w:rsidRPr="00A13CA3">
              <w:rPr>
                <w:rFonts w:ascii="Times New Roman" w:eastAsia="Times New Roman" w:hAnsi="Times New Roman" w:cs="Times New Roman"/>
                <w:sz w:val="18"/>
                <w:szCs w:val="18"/>
                <w:lang w:eastAsia="ru-RU"/>
              </w:rPr>
              <w:t>__</w:t>
            </w:r>
            <w:r w:rsidRPr="00A13CA3">
              <w:rPr>
                <w:rFonts w:ascii="Times New Roman" w:eastAsia="Times New Roman" w:hAnsi="Times New Roman" w:cs="Times New Roman"/>
                <w:sz w:val="18"/>
                <w:szCs w:val="18"/>
                <w:lang w:val="en-US" w:eastAsia="ru-RU"/>
              </w:rPr>
              <w:t xml:space="preserve">» </w:t>
            </w:r>
            <w:r w:rsidRPr="00A13CA3">
              <w:rPr>
                <w:rFonts w:ascii="Times New Roman" w:eastAsia="Times New Roman" w:hAnsi="Times New Roman" w:cs="Times New Roman"/>
                <w:sz w:val="18"/>
                <w:szCs w:val="18"/>
                <w:lang w:eastAsia="ru-RU"/>
              </w:rPr>
              <w:t>________</w:t>
            </w:r>
            <w:r w:rsidRPr="00A13CA3">
              <w:rPr>
                <w:rFonts w:ascii="Times New Roman" w:eastAsia="Times New Roman" w:hAnsi="Times New Roman" w:cs="Times New Roman"/>
                <w:sz w:val="18"/>
                <w:szCs w:val="18"/>
                <w:lang w:val="en-US" w:eastAsia="ru-RU"/>
              </w:rPr>
              <w:t xml:space="preserve"> 20</w:t>
            </w:r>
            <w:r w:rsidRPr="00A13CA3">
              <w:rPr>
                <w:rFonts w:ascii="Times New Roman" w:eastAsia="Times New Roman" w:hAnsi="Times New Roman" w:cs="Times New Roman"/>
                <w:sz w:val="18"/>
                <w:szCs w:val="18"/>
                <w:lang w:eastAsia="ru-RU"/>
              </w:rPr>
              <w:t>__</w:t>
            </w:r>
            <w:r w:rsidRPr="00A13CA3">
              <w:rPr>
                <w:rFonts w:ascii="Times New Roman" w:eastAsia="Times New Roman" w:hAnsi="Times New Roman" w:cs="Times New Roman"/>
                <w:sz w:val="18"/>
                <w:szCs w:val="18"/>
                <w:lang w:val="en-US" w:eastAsia="ru-RU"/>
              </w:rPr>
              <w:t xml:space="preserve"> г.</w:t>
            </w:r>
          </w:p>
        </w:tc>
      </w:tr>
      <w:tr w:rsidR="00A13CA3" w:rsidRPr="00A13CA3" w:rsidTr="00762777">
        <w:trPr>
          <w:trHeight w:val="269"/>
        </w:trPr>
        <w:tc>
          <w:tcPr>
            <w:tcW w:w="2666" w:type="pct"/>
            <w:shd w:val="clear" w:color="auto" w:fill="auto"/>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Ориентировочная дата выдачи итогового(-ых) документа(-ов):</w:t>
            </w:r>
          </w:p>
        </w:tc>
        <w:tc>
          <w:tcPr>
            <w:tcW w:w="2334" w:type="pct"/>
            <w:shd w:val="clear" w:color="auto" w:fill="auto"/>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val="en-US" w:eastAsia="ru-RU"/>
              </w:rPr>
            </w:pPr>
            <w:r w:rsidRPr="00A13CA3">
              <w:rPr>
                <w:rFonts w:ascii="Times New Roman" w:eastAsia="Times New Roman" w:hAnsi="Times New Roman" w:cs="Times New Roman"/>
                <w:sz w:val="18"/>
                <w:szCs w:val="18"/>
                <w:lang w:eastAsia="ru-RU"/>
              </w:rPr>
              <w:t>«__» ________ 20__ г.</w:t>
            </w:r>
          </w:p>
        </w:tc>
      </w:tr>
      <w:tr w:rsidR="00A13CA3" w:rsidRPr="00A13CA3" w:rsidTr="00762777">
        <w:trPr>
          <w:trHeight w:val="269"/>
        </w:trPr>
        <w:tc>
          <w:tcPr>
            <w:tcW w:w="5000" w:type="pct"/>
            <w:gridSpan w:val="2"/>
            <w:shd w:val="clear" w:color="auto" w:fill="auto"/>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Место выдачи: _______________________________</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Регистрационный номер ______________________</w:t>
            </w:r>
          </w:p>
        </w:tc>
      </w:tr>
    </w:tbl>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tbl>
      <w:tblPr>
        <w:tblW w:w="5000" w:type="pct"/>
        <w:tblLook w:val="04A0" w:firstRow="1" w:lastRow="0" w:firstColumn="1" w:lastColumn="0" w:noHBand="0" w:noVBand="1"/>
      </w:tblPr>
      <w:tblGrid>
        <w:gridCol w:w="3445"/>
        <w:gridCol w:w="4466"/>
        <w:gridCol w:w="1660"/>
      </w:tblGrid>
      <w:tr w:rsidR="00A13CA3" w:rsidRPr="00A13CA3" w:rsidTr="00762777">
        <w:tc>
          <w:tcPr>
            <w:tcW w:w="1800" w:type="pct"/>
            <w:vMerge w:val="restart"/>
            <w:shd w:val="clear" w:color="auto" w:fill="auto"/>
            <w:vAlign w:val="center"/>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Специалист</w:t>
            </w:r>
          </w:p>
        </w:tc>
        <w:tc>
          <w:tcPr>
            <w:tcW w:w="2333" w:type="pct"/>
            <w:tcBorders>
              <w:bottom w:val="single" w:sz="8" w:space="0" w:color="auto"/>
            </w:tcBorders>
            <w:shd w:val="clear" w:color="auto" w:fill="auto"/>
            <w:vAlign w:val="bottom"/>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tc>
        <w:tc>
          <w:tcPr>
            <w:tcW w:w="867" w:type="pct"/>
            <w:tcBorders>
              <w:bottom w:val="single" w:sz="8" w:space="0" w:color="auto"/>
            </w:tcBorders>
            <w:shd w:val="clear" w:color="auto" w:fill="auto"/>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tc>
      </w:tr>
      <w:tr w:rsidR="00A13CA3" w:rsidRPr="00A13CA3" w:rsidTr="00762777">
        <w:tc>
          <w:tcPr>
            <w:tcW w:w="1800" w:type="pct"/>
            <w:vMerge/>
            <w:shd w:val="clear" w:color="auto" w:fill="auto"/>
            <w:vAlign w:val="center"/>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tc>
        <w:tc>
          <w:tcPr>
            <w:tcW w:w="3200" w:type="pct"/>
            <w:gridSpan w:val="2"/>
            <w:shd w:val="clear" w:color="auto" w:fill="auto"/>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val="en-US" w:eastAsia="ru-RU"/>
              </w:rPr>
            </w:pPr>
            <w:r w:rsidRPr="00A13CA3">
              <w:rPr>
                <w:rFonts w:ascii="Times New Roman" w:eastAsia="Times New Roman" w:hAnsi="Times New Roman" w:cs="Times New Roman"/>
                <w:iCs/>
                <w:sz w:val="18"/>
                <w:szCs w:val="18"/>
                <w:lang w:eastAsia="ru-RU"/>
              </w:rPr>
              <w:t>(Фамилия, инициалы) (подпись)</w:t>
            </w:r>
          </w:p>
        </w:tc>
      </w:tr>
      <w:tr w:rsidR="00A13CA3" w:rsidRPr="00A13CA3" w:rsidTr="00762777">
        <w:tc>
          <w:tcPr>
            <w:tcW w:w="1800" w:type="pct"/>
            <w:vMerge w:val="restart"/>
            <w:shd w:val="clear" w:color="auto" w:fill="auto"/>
            <w:vAlign w:val="center"/>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val="en-US" w:eastAsia="ru-RU"/>
              </w:rPr>
            </w:pPr>
            <w:r w:rsidRPr="00A13CA3">
              <w:rPr>
                <w:rFonts w:ascii="Times New Roman" w:eastAsia="Times New Roman" w:hAnsi="Times New Roman" w:cs="Times New Roman"/>
                <w:sz w:val="18"/>
                <w:szCs w:val="18"/>
                <w:lang w:eastAsia="ru-RU"/>
              </w:rPr>
              <w:t>Заявитель:</w:t>
            </w:r>
          </w:p>
        </w:tc>
        <w:tc>
          <w:tcPr>
            <w:tcW w:w="2333" w:type="pct"/>
            <w:tcBorders>
              <w:bottom w:val="single" w:sz="8" w:space="0" w:color="auto"/>
            </w:tcBorders>
            <w:shd w:val="clear" w:color="auto" w:fill="auto"/>
            <w:vAlign w:val="bottom"/>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val="en-US" w:eastAsia="ru-RU"/>
              </w:rPr>
            </w:pPr>
          </w:p>
        </w:tc>
        <w:tc>
          <w:tcPr>
            <w:tcW w:w="867" w:type="pct"/>
            <w:tcBorders>
              <w:bottom w:val="single" w:sz="8" w:space="0" w:color="auto"/>
            </w:tcBorders>
            <w:shd w:val="clear" w:color="auto" w:fill="auto"/>
          </w:tcPr>
          <w:p w:rsidR="00A13CA3" w:rsidRPr="00A13CA3" w:rsidRDefault="00A13CA3" w:rsidP="00A13CA3">
            <w:pPr>
              <w:spacing w:after="0" w:line="240" w:lineRule="auto"/>
              <w:ind w:left="-142" w:firstLine="426"/>
              <w:jc w:val="both"/>
              <w:rPr>
                <w:rFonts w:ascii="Times New Roman" w:eastAsia="Times New Roman" w:hAnsi="Times New Roman" w:cs="Times New Roman"/>
                <w:bCs/>
                <w:sz w:val="18"/>
                <w:szCs w:val="18"/>
                <w:lang w:val="en-US" w:eastAsia="ru-RU"/>
              </w:rPr>
            </w:pPr>
          </w:p>
        </w:tc>
      </w:tr>
      <w:tr w:rsidR="00A13CA3" w:rsidRPr="00A13CA3" w:rsidTr="00762777">
        <w:tc>
          <w:tcPr>
            <w:tcW w:w="1800" w:type="pct"/>
            <w:vMerge/>
            <w:tcBorders>
              <w:top w:val="single" w:sz="8" w:space="0" w:color="auto"/>
            </w:tcBorders>
            <w:shd w:val="clear" w:color="auto" w:fill="auto"/>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val="en-US" w:eastAsia="ru-RU"/>
              </w:rPr>
            </w:pPr>
          </w:p>
        </w:tc>
        <w:tc>
          <w:tcPr>
            <w:tcW w:w="3200" w:type="pct"/>
            <w:gridSpan w:val="2"/>
            <w:tcBorders>
              <w:top w:val="single" w:sz="8" w:space="0" w:color="auto"/>
            </w:tcBorders>
            <w:shd w:val="clear" w:color="auto" w:fill="auto"/>
          </w:tcPr>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val="en-US" w:eastAsia="ru-RU"/>
              </w:rPr>
            </w:pPr>
            <w:r w:rsidRPr="00A13CA3">
              <w:rPr>
                <w:rFonts w:ascii="Times New Roman" w:eastAsia="Times New Roman" w:hAnsi="Times New Roman" w:cs="Times New Roman"/>
                <w:iCs/>
                <w:sz w:val="18"/>
                <w:szCs w:val="18"/>
                <w:lang w:eastAsia="ru-RU"/>
              </w:rPr>
              <w:t>(Фамилия, инициалы)</w:t>
            </w:r>
            <w:r w:rsidRPr="00A13CA3">
              <w:rPr>
                <w:rFonts w:ascii="Times New Roman" w:eastAsia="Times New Roman" w:hAnsi="Times New Roman" w:cs="Times New Roman"/>
                <w:iCs/>
                <w:sz w:val="18"/>
                <w:szCs w:val="18"/>
                <w:lang w:val="en-US" w:eastAsia="ru-RU"/>
              </w:rPr>
              <w:t xml:space="preserve"> </w:t>
            </w:r>
            <w:r w:rsidRPr="00A13CA3">
              <w:rPr>
                <w:rFonts w:ascii="Times New Roman" w:eastAsia="Times New Roman" w:hAnsi="Times New Roman" w:cs="Times New Roman"/>
                <w:iCs/>
                <w:sz w:val="18"/>
                <w:szCs w:val="18"/>
                <w:lang w:eastAsia="ru-RU"/>
              </w:rPr>
              <w:t>(подпись)</w:t>
            </w:r>
          </w:p>
        </w:tc>
      </w:tr>
    </w:tbl>
    <w:p w:rsidR="00A13CA3" w:rsidRPr="00A13CA3" w:rsidRDefault="00A13CA3" w:rsidP="00A13CA3">
      <w:pPr>
        <w:widowControl w:val="0"/>
        <w:autoSpaceDE w:val="0"/>
        <w:autoSpaceDN w:val="0"/>
        <w:adjustRightInd w:val="0"/>
        <w:spacing w:after="0" w:line="240" w:lineRule="auto"/>
        <w:ind w:left="-142" w:firstLine="426"/>
        <w:jc w:val="right"/>
        <w:outlineLvl w:val="1"/>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sz w:val="18"/>
          <w:szCs w:val="18"/>
          <w:lang w:eastAsia="ru-RU"/>
        </w:rPr>
        <w:br w:type="page"/>
      </w:r>
      <w:r w:rsidRPr="00A13CA3">
        <w:rPr>
          <w:rFonts w:ascii="Times New Roman" w:eastAsia="Times New Roman" w:hAnsi="Times New Roman" w:cs="Times New Roman"/>
          <w:b/>
          <w:sz w:val="18"/>
          <w:szCs w:val="18"/>
          <w:lang w:eastAsia="ru-RU"/>
        </w:rPr>
        <w:lastRenderedPageBreak/>
        <w:t>Приложение № 3</w:t>
      </w:r>
    </w:p>
    <w:p w:rsidR="00A13CA3" w:rsidRPr="00A13CA3" w:rsidRDefault="00A13CA3" w:rsidP="00A13CA3">
      <w:pPr>
        <w:widowControl w:val="0"/>
        <w:tabs>
          <w:tab w:val="left" w:pos="567"/>
        </w:tabs>
        <w:spacing w:after="0" w:line="240" w:lineRule="auto"/>
        <w:ind w:left="-142" w:firstLine="426"/>
        <w:jc w:val="right"/>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к Административному регламенту предоставления</w:t>
      </w:r>
    </w:p>
    <w:p w:rsidR="00A13CA3" w:rsidRPr="00A13CA3" w:rsidRDefault="00A13CA3" w:rsidP="00A13CA3">
      <w:pPr>
        <w:widowControl w:val="0"/>
        <w:tabs>
          <w:tab w:val="left" w:pos="567"/>
        </w:tabs>
        <w:spacing w:after="0" w:line="240" w:lineRule="auto"/>
        <w:ind w:left="-142" w:firstLine="426"/>
        <w:jc w:val="right"/>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 xml:space="preserve"> муниципальной услуги «Признание садового дома жилым </w:t>
      </w:r>
    </w:p>
    <w:p w:rsidR="00A13CA3" w:rsidRPr="00A13CA3" w:rsidRDefault="00A13CA3" w:rsidP="00A13CA3">
      <w:pPr>
        <w:widowControl w:val="0"/>
        <w:tabs>
          <w:tab w:val="left" w:pos="567"/>
        </w:tabs>
        <w:spacing w:after="0" w:line="240" w:lineRule="auto"/>
        <w:ind w:left="-142" w:firstLine="426"/>
        <w:jc w:val="right"/>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домом и жилого дома – садовым домом»</w:t>
      </w:r>
    </w:p>
    <w:p w:rsidR="00A13CA3" w:rsidRPr="00A13CA3" w:rsidRDefault="00A13CA3" w:rsidP="00A13CA3">
      <w:pPr>
        <w:widowControl w:val="0"/>
        <w:autoSpaceDE w:val="0"/>
        <w:autoSpaceDN w:val="0"/>
        <w:adjustRightInd w:val="0"/>
        <w:spacing w:after="0" w:line="240" w:lineRule="auto"/>
        <w:ind w:left="-142" w:firstLine="426"/>
        <w:outlineLvl w:val="1"/>
        <w:rPr>
          <w:rFonts w:ascii="Times New Roman" w:eastAsia="Times New Roman" w:hAnsi="Times New Roman" w:cs="Times New Roman"/>
          <w:sz w:val="18"/>
          <w:szCs w:val="18"/>
          <w:lang w:eastAsia="ru-RU"/>
        </w:rPr>
      </w:pPr>
    </w:p>
    <w:p w:rsidR="00A13CA3" w:rsidRPr="00A13CA3" w:rsidRDefault="00A13CA3" w:rsidP="00A13CA3">
      <w:pPr>
        <w:spacing w:after="240" w:line="240" w:lineRule="auto"/>
        <w:ind w:left="-142" w:firstLine="426"/>
        <w:rPr>
          <w:rFonts w:ascii="Times New Roman" w:eastAsia="Times New Roman" w:hAnsi="Times New Roman" w:cs="Times New Roman"/>
          <w:bCs/>
          <w:sz w:val="18"/>
          <w:szCs w:val="18"/>
          <w:lang w:eastAsia="ru-RU"/>
        </w:rPr>
      </w:pPr>
      <w:r w:rsidRPr="00A13CA3">
        <w:rPr>
          <w:rFonts w:ascii="Times New Roman" w:eastAsia="Times New Roman" w:hAnsi="Times New Roman" w:cs="Times New Roman"/>
          <w:bCs/>
          <w:sz w:val="18"/>
          <w:szCs w:val="18"/>
          <w:lang w:eastAsia="ru-RU"/>
        </w:rPr>
        <w:t>(Бланк уполномоченного</w:t>
      </w:r>
      <w:r w:rsidRPr="00A13CA3">
        <w:rPr>
          <w:rFonts w:ascii="Times New Roman" w:eastAsia="Times New Roman" w:hAnsi="Times New Roman" w:cs="Times New Roman"/>
          <w:bCs/>
          <w:sz w:val="18"/>
          <w:szCs w:val="18"/>
          <w:lang w:eastAsia="ru-RU"/>
        </w:rPr>
        <w:br/>
        <w:t>органа местного самоуправления)</w:t>
      </w:r>
    </w:p>
    <w:p w:rsidR="00A13CA3" w:rsidRPr="00A13CA3" w:rsidRDefault="00A13CA3" w:rsidP="00A13CA3">
      <w:pPr>
        <w:spacing w:after="60" w:line="240" w:lineRule="auto"/>
        <w:ind w:left="-142" w:firstLine="426"/>
        <w:jc w:val="center"/>
        <w:rPr>
          <w:rFonts w:ascii="Times New Roman" w:eastAsia="Times New Roman" w:hAnsi="Times New Roman" w:cs="Times New Roman"/>
          <w:b/>
          <w:bCs/>
          <w:spacing w:val="60"/>
          <w:sz w:val="18"/>
          <w:szCs w:val="18"/>
          <w:lang w:eastAsia="ru-RU"/>
        </w:rPr>
      </w:pPr>
      <w:r w:rsidRPr="00A13CA3">
        <w:rPr>
          <w:rFonts w:ascii="Times New Roman" w:eastAsia="Times New Roman" w:hAnsi="Times New Roman" w:cs="Times New Roman"/>
          <w:b/>
          <w:bCs/>
          <w:spacing w:val="60"/>
          <w:sz w:val="18"/>
          <w:szCs w:val="18"/>
          <w:lang w:eastAsia="ru-RU"/>
        </w:rPr>
        <w:t>РЕШЕНИЕ</w:t>
      </w:r>
    </w:p>
    <w:p w:rsidR="00A13CA3" w:rsidRPr="00A13CA3" w:rsidRDefault="00A13CA3" w:rsidP="00A13CA3">
      <w:pPr>
        <w:spacing w:after="240" w:line="240" w:lineRule="auto"/>
        <w:ind w:left="-142" w:firstLine="426"/>
        <w:jc w:val="center"/>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napToGrid w:val="0"/>
          <w:sz w:val="18"/>
          <w:szCs w:val="18"/>
          <w:lang w:eastAsia="ru-RU"/>
        </w:rPr>
        <w:t>об отказе в признании садового дома жилым домом/жилого дома садовым домом</w:t>
      </w:r>
    </w:p>
    <w:p w:rsidR="00A13CA3" w:rsidRPr="00A13CA3" w:rsidRDefault="00A13CA3" w:rsidP="00A13CA3">
      <w:pPr>
        <w:spacing w:after="120" w:line="240" w:lineRule="auto"/>
        <w:ind w:left="-142" w:firstLine="426"/>
        <w:jc w:val="center"/>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Дата, номер</w:t>
      </w:r>
    </w:p>
    <w:p w:rsidR="00A13CA3" w:rsidRPr="00A13CA3" w:rsidRDefault="00A13CA3" w:rsidP="00A13CA3">
      <w:pPr>
        <w:spacing w:after="0" w:line="240" w:lineRule="auto"/>
        <w:ind w:left="-142" w:firstLine="426"/>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В связи с обращением  </w:t>
      </w:r>
    </w:p>
    <w:p w:rsidR="00A13CA3" w:rsidRPr="00A13CA3" w:rsidRDefault="00A13CA3" w:rsidP="00A13CA3">
      <w:pPr>
        <w:widowControl w:val="0"/>
        <w:pBdr>
          <w:top w:val="single" w:sz="4" w:space="1" w:color="auto"/>
        </w:pBdr>
        <w:spacing w:after="0" w:line="240" w:lineRule="auto"/>
        <w:ind w:left="-142" w:firstLine="426"/>
        <w:jc w:val="center"/>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(Ф.И.О. физического лица, наименование юридического лица – заявителя)</w:t>
      </w:r>
    </w:p>
    <w:p w:rsidR="00A13CA3" w:rsidRPr="00A13CA3" w:rsidRDefault="00A13CA3" w:rsidP="00A13CA3">
      <w:pPr>
        <w:widowControl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о намерении признать садовый дом жилым домом/жилой дом садовым домом,</w:t>
      </w:r>
      <w:r w:rsidRPr="00A13CA3">
        <w:rPr>
          <w:rFonts w:ascii="Times New Roman" w:eastAsia="Times New Roman" w:hAnsi="Times New Roman" w:cs="Times New Roman"/>
          <w:sz w:val="18"/>
          <w:szCs w:val="18"/>
          <w:lang w:eastAsia="ru-RU"/>
        </w:rPr>
        <w:br/>
      </w:r>
    </w:p>
    <w:p w:rsidR="00A13CA3" w:rsidRPr="00A13CA3" w:rsidRDefault="00A13CA3" w:rsidP="00A13CA3">
      <w:pPr>
        <w:widowControl w:val="0"/>
        <w:spacing w:after="0" w:line="240" w:lineRule="auto"/>
        <w:ind w:left="-142" w:firstLine="426"/>
        <w:jc w:val="center"/>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(ненужное зачеркнуть)</w:t>
      </w:r>
    </w:p>
    <w:p w:rsidR="00A13CA3" w:rsidRPr="00A13CA3" w:rsidRDefault="00A13CA3" w:rsidP="00A13CA3">
      <w:pPr>
        <w:widowControl w:val="0"/>
        <w:spacing w:after="0" w:line="240" w:lineRule="auto"/>
        <w:ind w:left="-142" w:firstLine="426"/>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расположенный по адресу:  </w:t>
      </w:r>
    </w:p>
    <w:p w:rsidR="00A13CA3" w:rsidRPr="00A13CA3" w:rsidRDefault="00A13CA3" w:rsidP="00A13CA3">
      <w:pPr>
        <w:widowControl w:val="0"/>
        <w:pBdr>
          <w:top w:val="single" w:sz="4" w:space="1" w:color="auto"/>
        </w:pBdr>
        <w:spacing w:after="0" w:line="240" w:lineRule="auto"/>
        <w:ind w:left="-142" w:firstLine="426"/>
        <w:rPr>
          <w:rFonts w:ascii="Times New Roman" w:eastAsia="Times New Roman" w:hAnsi="Times New Roman" w:cs="Times New Roman"/>
          <w:sz w:val="18"/>
          <w:szCs w:val="18"/>
          <w:lang w:eastAsia="ru-RU"/>
        </w:rPr>
      </w:pPr>
    </w:p>
    <w:p w:rsidR="00A13CA3" w:rsidRPr="00A13CA3" w:rsidRDefault="00A13CA3" w:rsidP="00A13CA3">
      <w:pPr>
        <w:widowControl w:val="0"/>
        <w:tabs>
          <w:tab w:val="right" w:pos="9923"/>
        </w:tabs>
        <w:spacing w:after="0" w:line="240" w:lineRule="auto"/>
        <w:ind w:left="-142" w:firstLine="426"/>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ab/>
        <w:t>,</w:t>
      </w:r>
    </w:p>
    <w:p w:rsidR="00A13CA3" w:rsidRPr="00A13CA3" w:rsidRDefault="00A13CA3" w:rsidP="00A13CA3">
      <w:pPr>
        <w:widowControl w:val="0"/>
        <w:pBdr>
          <w:top w:val="single" w:sz="4" w:space="1" w:color="auto"/>
        </w:pBdr>
        <w:spacing w:after="0" w:line="240" w:lineRule="auto"/>
        <w:ind w:left="-142" w:right="113" w:firstLine="426"/>
        <w:rPr>
          <w:rFonts w:ascii="Times New Roman" w:eastAsia="Times New Roman" w:hAnsi="Times New Roman" w:cs="Times New Roman"/>
          <w:sz w:val="18"/>
          <w:szCs w:val="18"/>
          <w:lang w:eastAsia="ru-RU"/>
        </w:rPr>
      </w:pPr>
    </w:p>
    <w:p w:rsidR="00A13CA3" w:rsidRPr="00A13CA3" w:rsidRDefault="00A13CA3" w:rsidP="00A13CA3">
      <w:pPr>
        <w:widowControl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кадастровый номер земельного участка, в пределах которого расположен дом:</w:t>
      </w:r>
      <w:r w:rsidRPr="00A13CA3">
        <w:rPr>
          <w:rFonts w:ascii="Times New Roman" w:eastAsia="Times New Roman" w:hAnsi="Times New Roman" w:cs="Times New Roman"/>
          <w:sz w:val="18"/>
          <w:szCs w:val="18"/>
          <w:lang w:eastAsia="ru-RU"/>
        </w:rPr>
        <w:br/>
      </w:r>
    </w:p>
    <w:p w:rsidR="00A13CA3" w:rsidRPr="00A13CA3" w:rsidRDefault="00A13CA3" w:rsidP="00A13CA3">
      <w:pPr>
        <w:widowControl w:val="0"/>
        <w:pBdr>
          <w:top w:val="single" w:sz="4" w:space="1" w:color="auto"/>
        </w:pBdr>
        <w:spacing w:after="0" w:line="240" w:lineRule="auto"/>
        <w:ind w:left="-142" w:firstLine="426"/>
        <w:rPr>
          <w:rFonts w:ascii="Times New Roman" w:eastAsia="Times New Roman" w:hAnsi="Times New Roman" w:cs="Times New Roman"/>
          <w:sz w:val="18"/>
          <w:szCs w:val="18"/>
          <w:lang w:eastAsia="ru-RU"/>
        </w:rPr>
      </w:pPr>
    </w:p>
    <w:p w:rsidR="00A13CA3" w:rsidRPr="00A13CA3" w:rsidRDefault="00A13CA3" w:rsidP="00A13CA3">
      <w:pPr>
        <w:widowControl w:val="0"/>
        <w:tabs>
          <w:tab w:val="right" w:pos="9923"/>
        </w:tabs>
        <w:spacing w:after="0" w:line="240" w:lineRule="auto"/>
        <w:ind w:left="-142" w:firstLine="426"/>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ab/>
        <w:t>,</w:t>
      </w:r>
    </w:p>
    <w:p w:rsidR="00A13CA3" w:rsidRPr="00A13CA3" w:rsidRDefault="00A13CA3" w:rsidP="00A13CA3">
      <w:pPr>
        <w:widowControl w:val="0"/>
        <w:pBdr>
          <w:top w:val="single" w:sz="4" w:space="1" w:color="auto"/>
        </w:pBdr>
        <w:spacing w:after="0" w:line="240" w:lineRule="auto"/>
        <w:ind w:left="-142" w:right="113" w:firstLine="426"/>
        <w:rPr>
          <w:rFonts w:ascii="Times New Roman" w:eastAsia="Times New Roman" w:hAnsi="Times New Roman" w:cs="Times New Roman"/>
          <w:sz w:val="18"/>
          <w:szCs w:val="18"/>
          <w:lang w:eastAsia="ru-RU"/>
        </w:rPr>
      </w:pPr>
    </w:p>
    <w:p w:rsidR="00A13CA3" w:rsidRPr="00A13CA3" w:rsidRDefault="00A13CA3" w:rsidP="00A13CA3">
      <w:pPr>
        <w:widowControl w:val="0"/>
        <w:spacing w:after="0" w:line="240" w:lineRule="auto"/>
        <w:ind w:left="-142" w:firstLine="426"/>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на основании  </w:t>
      </w:r>
    </w:p>
    <w:p w:rsidR="00A13CA3" w:rsidRPr="00A13CA3" w:rsidRDefault="00A13CA3" w:rsidP="00A13CA3">
      <w:pPr>
        <w:widowControl w:val="0"/>
        <w:pBdr>
          <w:top w:val="single" w:sz="4" w:space="1" w:color="auto"/>
        </w:pBdr>
        <w:spacing w:after="0" w:line="240" w:lineRule="auto"/>
        <w:ind w:left="-142" w:firstLine="426"/>
        <w:jc w:val="center"/>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(наименование и реквизиты правоустанавливающего документа)</w:t>
      </w:r>
    </w:p>
    <w:p w:rsidR="00A13CA3" w:rsidRPr="00A13CA3" w:rsidRDefault="00A13CA3" w:rsidP="00A13CA3">
      <w:pPr>
        <w:widowControl w:val="0"/>
        <w:tabs>
          <w:tab w:val="right" w:pos="9923"/>
        </w:tabs>
        <w:spacing w:after="0" w:line="240" w:lineRule="auto"/>
        <w:ind w:left="-142" w:firstLine="426"/>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ab/>
        <w:t>,</w:t>
      </w:r>
    </w:p>
    <w:p w:rsidR="00A13CA3" w:rsidRPr="00A13CA3" w:rsidRDefault="00A13CA3" w:rsidP="00A13CA3">
      <w:pPr>
        <w:widowControl w:val="0"/>
        <w:pBdr>
          <w:top w:val="single" w:sz="4" w:space="1" w:color="auto"/>
        </w:pBdr>
        <w:spacing w:after="0" w:line="240" w:lineRule="auto"/>
        <w:ind w:left="-142" w:right="113" w:firstLine="426"/>
        <w:rPr>
          <w:rFonts w:ascii="Times New Roman" w:eastAsia="Times New Roman" w:hAnsi="Times New Roman" w:cs="Times New Roman"/>
          <w:sz w:val="18"/>
          <w:szCs w:val="18"/>
          <w:lang w:eastAsia="ru-RU"/>
        </w:rPr>
      </w:pPr>
    </w:p>
    <w:p w:rsidR="00A13CA3" w:rsidRPr="00A13CA3" w:rsidRDefault="00A13CA3" w:rsidP="00A13CA3">
      <w:pPr>
        <w:widowControl w:val="0"/>
        <w:spacing w:after="120" w:line="240" w:lineRule="auto"/>
        <w:ind w:left="-142" w:firstLine="426"/>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по результатам рассмотрения представленных документов принято решение:</w:t>
      </w:r>
    </w:p>
    <w:p w:rsidR="00A13CA3" w:rsidRPr="00A13CA3" w:rsidRDefault="00A13CA3" w:rsidP="00A13CA3">
      <w:pPr>
        <w:widowControl w:val="0"/>
        <w:spacing w:after="0" w:line="240" w:lineRule="auto"/>
        <w:ind w:left="-142" w:firstLine="426"/>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ОТКАЗАТЬ в признании  </w:t>
      </w:r>
    </w:p>
    <w:p w:rsidR="00A13CA3" w:rsidRPr="00A13CA3" w:rsidRDefault="00A13CA3" w:rsidP="00A13CA3">
      <w:pPr>
        <w:widowControl w:val="0"/>
        <w:pBdr>
          <w:top w:val="single" w:sz="4" w:space="1" w:color="auto"/>
        </w:pBdr>
        <w:spacing w:after="0" w:line="240" w:lineRule="auto"/>
        <w:ind w:left="-142" w:firstLine="426"/>
        <w:jc w:val="center"/>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(садовый дом жилым домом/жилой дом садовым домом - нужное указать)</w:t>
      </w:r>
    </w:p>
    <w:p w:rsidR="00A13CA3" w:rsidRPr="00A13CA3" w:rsidRDefault="00A13CA3" w:rsidP="00A13CA3">
      <w:pPr>
        <w:widowControl w:val="0"/>
        <w:tabs>
          <w:tab w:val="right" w:pos="9923"/>
        </w:tabs>
        <w:spacing w:after="0" w:line="240" w:lineRule="auto"/>
        <w:ind w:left="-142" w:firstLine="426"/>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в виду следующего: </w:t>
      </w:r>
      <w:r w:rsidRPr="00A13CA3">
        <w:rPr>
          <w:rFonts w:ascii="Times New Roman" w:eastAsia="Times New Roman" w:hAnsi="Times New Roman" w:cs="Times New Roman"/>
          <w:sz w:val="18"/>
          <w:szCs w:val="18"/>
          <w:lang w:eastAsia="ru-RU"/>
        </w:rPr>
        <w:tab/>
        <w:t>.</w:t>
      </w:r>
    </w:p>
    <w:p w:rsidR="00A13CA3" w:rsidRPr="00A13CA3" w:rsidRDefault="00A13CA3" w:rsidP="00A13CA3">
      <w:pPr>
        <w:widowControl w:val="0"/>
        <w:tabs>
          <w:tab w:val="right" w:pos="9923"/>
        </w:tabs>
        <w:spacing w:after="0" w:line="240" w:lineRule="auto"/>
        <w:ind w:left="-142" w:firstLine="426"/>
        <w:rPr>
          <w:rFonts w:ascii="Times New Roman" w:eastAsia="Times New Roman" w:hAnsi="Times New Roman" w:cs="Times New Roman"/>
          <w:sz w:val="18"/>
          <w:szCs w:val="18"/>
          <w:lang w:eastAsia="ru-RU"/>
        </w:rPr>
      </w:pPr>
    </w:p>
    <w:p w:rsidR="00A13CA3" w:rsidRPr="00A13CA3" w:rsidRDefault="00A13CA3" w:rsidP="00A13CA3">
      <w:pPr>
        <w:widowControl w:val="0"/>
        <w:pBdr>
          <w:top w:val="single" w:sz="4" w:space="1" w:color="auto"/>
        </w:pBdr>
        <w:spacing w:after="240" w:line="240" w:lineRule="auto"/>
        <w:ind w:left="-142" w:right="113" w:firstLine="426"/>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(указать основания отказа в признании садового дома жилым домом/жилого дома садовым домом)</w:t>
      </w:r>
    </w:p>
    <w:p w:rsidR="00A13CA3" w:rsidRPr="00A13CA3" w:rsidRDefault="00A13CA3" w:rsidP="00A13CA3">
      <w:pPr>
        <w:widowControl w:val="0"/>
        <w:pBdr>
          <w:top w:val="single" w:sz="4" w:space="1" w:color="auto"/>
        </w:pBdr>
        <w:spacing w:after="240" w:line="240" w:lineRule="auto"/>
        <w:ind w:left="-142" w:right="113" w:firstLine="426"/>
        <w:rPr>
          <w:rFonts w:ascii="Times New Roman" w:eastAsia="Times New Roman" w:hAnsi="Times New Roman" w:cs="Times New Roman"/>
          <w:sz w:val="18"/>
          <w:szCs w:val="18"/>
          <w:lang w:eastAsia="ru-RU"/>
        </w:rPr>
      </w:pPr>
    </w:p>
    <w:p w:rsidR="00A13CA3" w:rsidRPr="00A13CA3" w:rsidRDefault="00A13CA3" w:rsidP="00A13CA3">
      <w:pPr>
        <w:widowControl w:val="0"/>
        <w:pBdr>
          <w:top w:val="single" w:sz="4" w:space="1" w:color="auto"/>
        </w:pBdr>
        <w:spacing w:after="0" w:line="240" w:lineRule="auto"/>
        <w:ind w:left="-142" w:right="5685" w:firstLine="426"/>
        <w:jc w:val="center"/>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A13CA3" w:rsidRPr="00A13CA3" w:rsidTr="00762777">
        <w:tc>
          <w:tcPr>
            <w:tcW w:w="4253" w:type="dxa"/>
            <w:tcBorders>
              <w:top w:val="nil"/>
              <w:left w:val="nil"/>
              <w:bottom w:val="single" w:sz="4" w:space="0" w:color="auto"/>
              <w:right w:val="nil"/>
            </w:tcBorders>
            <w:vAlign w:val="bottom"/>
          </w:tcPr>
          <w:p w:rsidR="00A13CA3" w:rsidRPr="00A13CA3" w:rsidRDefault="00A13CA3" w:rsidP="00A13CA3">
            <w:pPr>
              <w:spacing w:after="0" w:line="240" w:lineRule="auto"/>
              <w:ind w:left="-142" w:firstLine="426"/>
              <w:jc w:val="center"/>
              <w:rPr>
                <w:rFonts w:ascii="Times New Roman" w:eastAsia="Times New Roman" w:hAnsi="Times New Roman" w:cs="Times New Roman"/>
                <w:sz w:val="18"/>
                <w:szCs w:val="18"/>
                <w:lang w:eastAsia="ru-RU"/>
              </w:rPr>
            </w:pPr>
          </w:p>
        </w:tc>
        <w:tc>
          <w:tcPr>
            <w:tcW w:w="1418" w:type="dxa"/>
            <w:tcBorders>
              <w:top w:val="nil"/>
              <w:left w:val="nil"/>
              <w:bottom w:val="nil"/>
              <w:right w:val="nil"/>
            </w:tcBorders>
            <w:vAlign w:val="bottom"/>
          </w:tcPr>
          <w:p w:rsidR="00A13CA3" w:rsidRPr="00A13CA3" w:rsidRDefault="00A13CA3" w:rsidP="00A13CA3">
            <w:pPr>
              <w:spacing w:after="0" w:line="240" w:lineRule="auto"/>
              <w:ind w:left="-142" w:firstLine="426"/>
              <w:rPr>
                <w:rFonts w:ascii="Times New Roman" w:eastAsia="Times New Roman" w:hAnsi="Times New Roman" w:cs="Times New Roman"/>
                <w:sz w:val="18"/>
                <w:szCs w:val="18"/>
                <w:lang w:eastAsia="ru-RU"/>
              </w:rPr>
            </w:pPr>
          </w:p>
        </w:tc>
        <w:tc>
          <w:tcPr>
            <w:tcW w:w="4253" w:type="dxa"/>
            <w:tcBorders>
              <w:top w:val="nil"/>
              <w:left w:val="nil"/>
              <w:bottom w:val="single" w:sz="4" w:space="0" w:color="auto"/>
              <w:right w:val="nil"/>
            </w:tcBorders>
            <w:vAlign w:val="bottom"/>
          </w:tcPr>
          <w:p w:rsidR="00A13CA3" w:rsidRPr="00A13CA3" w:rsidRDefault="00A13CA3" w:rsidP="00A13CA3">
            <w:pPr>
              <w:spacing w:after="0" w:line="240" w:lineRule="auto"/>
              <w:ind w:left="-142" w:firstLine="426"/>
              <w:jc w:val="center"/>
              <w:rPr>
                <w:rFonts w:ascii="Times New Roman" w:eastAsia="Times New Roman" w:hAnsi="Times New Roman" w:cs="Times New Roman"/>
                <w:sz w:val="18"/>
                <w:szCs w:val="18"/>
                <w:lang w:eastAsia="ru-RU"/>
              </w:rPr>
            </w:pPr>
          </w:p>
        </w:tc>
      </w:tr>
      <w:tr w:rsidR="00A13CA3" w:rsidRPr="00A13CA3" w:rsidTr="00762777">
        <w:tc>
          <w:tcPr>
            <w:tcW w:w="4253" w:type="dxa"/>
            <w:tcBorders>
              <w:top w:val="nil"/>
              <w:left w:val="nil"/>
              <w:bottom w:val="nil"/>
              <w:right w:val="nil"/>
            </w:tcBorders>
          </w:tcPr>
          <w:p w:rsidR="00A13CA3" w:rsidRPr="00A13CA3" w:rsidRDefault="00A13CA3" w:rsidP="00A13CA3">
            <w:pPr>
              <w:spacing w:after="0" w:line="240" w:lineRule="auto"/>
              <w:ind w:left="-142" w:firstLine="426"/>
              <w:jc w:val="center"/>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(Ф.И.О. должностного лица Администрации (Уполномоченного органа)) </w:t>
            </w:r>
          </w:p>
        </w:tc>
        <w:tc>
          <w:tcPr>
            <w:tcW w:w="1418" w:type="dxa"/>
            <w:tcBorders>
              <w:top w:val="nil"/>
              <w:left w:val="nil"/>
              <w:bottom w:val="nil"/>
              <w:right w:val="nil"/>
            </w:tcBorders>
          </w:tcPr>
          <w:p w:rsidR="00A13CA3" w:rsidRPr="00A13CA3" w:rsidRDefault="00A13CA3" w:rsidP="00A13CA3">
            <w:pPr>
              <w:spacing w:after="0" w:line="240" w:lineRule="auto"/>
              <w:ind w:left="-142" w:firstLine="426"/>
              <w:rPr>
                <w:rFonts w:ascii="Times New Roman" w:eastAsia="Times New Roman" w:hAnsi="Times New Roman" w:cs="Times New Roman"/>
                <w:sz w:val="18"/>
                <w:szCs w:val="18"/>
                <w:lang w:eastAsia="ru-RU"/>
              </w:rPr>
            </w:pPr>
          </w:p>
        </w:tc>
        <w:tc>
          <w:tcPr>
            <w:tcW w:w="4253" w:type="dxa"/>
            <w:tcBorders>
              <w:top w:val="nil"/>
              <w:left w:val="nil"/>
              <w:bottom w:val="nil"/>
              <w:right w:val="nil"/>
            </w:tcBorders>
          </w:tcPr>
          <w:p w:rsidR="00A13CA3" w:rsidRPr="00A13CA3" w:rsidRDefault="00A13CA3" w:rsidP="00A13CA3">
            <w:pPr>
              <w:spacing w:after="0" w:line="240" w:lineRule="auto"/>
              <w:ind w:left="-142" w:firstLine="426"/>
              <w:jc w:val="center"/>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(подпись должностного лица Администрации (Уполномоченного органа))</w:t>
            </w:r>
          </w:p>
        </w:tc>
      </w:tr>
    </w:tbl>
    <w:p w:rsidR="00A13CA3" w:rsidRPr="00A13CA3" w:rsidRDefault="00A13CA3" w:rsidP="00A13CA3">
      <w:pPr>
        <w:widowControl w:val="0"/>
        <w:spacing w:before="120" w:after="240" w:line="240" w:lineRule="auto"/>
        <w:ind w:left="-142" w:firstLine="426"/>
        <w:jc w:val="right"/>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A13CA3" w:rsidRPr="00A13CA3" w:rsidTr="00762777">
        <w:tc>
          <w:tcPr>
            <w:tcW w:w="1134" w:type="dxa"/>
            <w:tcBorders>
              <w:top w:val="nil"/>
              <w:left w:val="nil"/>
              <w:bottom w:val="nil"/>
              <w:right w:val="nil"/>
            </w:tcBorders>
            <w:vAlign w:val="bottom"/>
          </w:tcPr>
          <w:p w:rsidR="00A13CA3" w:rsidRPr="00A13CA3" w:rsidRDefault="00A13CA3" w:rsidP="00A13CA3">
            <w:pPr>
              <w:keepNext/>
              <w:spacing w:after="0" w:line="240" w:lineRule="auto"/>
              <w:ind w:left="-142" w:firstLine="426"/>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Получил:</w:t>
            </w:r>
          </w:p>
        </w:tc>
        <w:tc>
          <w:tcPr>
            <w:tcW w:w="187" w:type="dxa"/>
            <w:tcBorders>
              <w:top w:val="nil"/>
              <w:left w:val="nil"/>
              <w:bottom w:val="nil"/>
              <w:right w:val="nil"/>
            </w:tcBorders>
            <w:vAlign w:val="bottom"/>
          </w:tcPr>
          <w:p w:rsidR="00A13CA3" w:rsidRPr="00A13CA3" w:rsidRDefault="00A13CA3" w:rsidP="00A13CA3">
            <w:pPr>
              <w:keepNext/>
              <w:spacing w:after="0" w:line="240" w:lineRule="auto"/>
              <w:ind w:left="-142" w:firstLine="426"/>
              <w:jc w:val="right"/>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w:t>
            </w:r>
          </w:p>
        </w:tc>
        <w:tc>
          <w:tcPr>
            <w:tcW w:w="454" w:type="dxa"/>
            <w:tcBorders>
              <w:top w:val="nil"/>
              <w:left w:val="nil"/>
              <w:bottom w:val="single" w:sz="4" w:space="0" w:color="auto"/>
              <w:right w:val="nil"/>
            </w:tcBorders>
            <w:vAlign w:val="bottom"/>
          </w:tcPr>
          <w:p w:rsidR="00A13CA3" w:rsidRPr="00A13CA3" w:rsidRDefault="00A13CA3" w:rsidP="00A13CA3">
            <w:pPr>
              <w:keepNext/>
              <w:spacing w:after="0" w:line="240" w:lineRule="auto"/>
              <w:ind w:left="-142" w:firstLine="426"/>
              <w:jc w:val="center"/>
              <w:rPr>
                <w:rFonts w:ascii="Times New Roman" w:eastAsia="Times New Roman" w:hAnsi="Times New Roman" w:cs="Times New Roman"/>
                <w:sz w:val="18"/>
                <w:szCs w:val="18"/>
                <w:lang w:eastAsia="ru-RU"/>
              </w:rPr>
            </w:pPr>
          </w:p>
        </w:tc>
        <w:tc>
          <w:tcPr>
            <w:tcW w:w="255" w:type="dxa"/>
            <w:tcBorders>
              <w:top w:val="nil"/>
              <w:left w:val="nil"/>
              <w:bottom w:val="nil"/>
              <w:right w:val="nil"/>
            </w:tcBorders>
            <w:vAlign w:val="bottom"/>
          </w:tcPr>
          <w:p w:rsidR="00A13CA3" w:rsidRPr="00A13CA3" w:rsidRDefault="00A13CA3" w:rsidP="00A13CA3">
            <w:pPr>
              <w:keepNext/>
              <w:spacing w:after="0" w:line="240" w:lineRule="auto"/>
              <w:ind w:left="-142" w:firstLine="426"/>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w:t>
            </w:r>
          </w:p>
        </w:tc>
        <w:tc>
          <w:tcPr>
            <w:tcW w:w="1418" w:type="dxa"/>
            <w:tcBorders>
              <w:top w:val="nil"/>
              <w:left w:val="nil"/>
              <w:bottom w:val="single" w:sz="4" w:space="0" w:color="auto"/>
              <w:right w:val="nil"/>
            </w:tcBorders>
            <w:vAlign w:val="bottom"/>
          </w:tcPr>
          <w:p w:rsidR="00A13CA3" w:rsidRPr="00A13CA3" w:rsidRDefault="00A13CA3" w:rsidP="00A13CA3">
            <w:pPr>
              <w:keepNext/>
              <w:spacing w:after="0" w:line="240" w:lineRule="auto"/>
              <w:ind w:left="-142" w:firstLine="426"/>
              <w:jc w:val="center"/>
              <w:rPr>
                <w:rFonts w:ascii="Times New Roman" w:eastAsia="Times New Roman" w:hAnsi="Times New Roman" w:cs="Times New Roman"/>
                <w:sz w:val="18"/>
                <w:szCs w:val="18"/>
                <w:lang w:eastAsia="ru-RU"/>
              </w:rPr>
            </w:pPr>
          </w:p>
        </w:tc>
        <w:tc>
          <w:tcPr>
            <w:tcW w:w="369" w:type="dxa"/>
            <w:tcBorders>
              <w:top w:val="nil"/>
              <w:left w:val="nil"/>
              <w:bottom w:val="nil"/>
              <w:right w:val="nil"/>
            </w:tcBorders>
            <w:vAlign w:val="bottom"/>
          </w:tcPr>
          <w:p w:rsidR="00A13CA3" w:rsidRPr="00A13CA3" w:rsidRDefault="00A13CA3" w:rsidP="00A13CA3">
            <w:pPr>
              <w:keepNext/>
              <w:spacing w:after="0" w:line="240" w:lineRule="auto"/>
              <w:ind w:left="-142" w:firstLine="426"/>
              <w:jc w:val="right"/>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20</w:t>
            </w:r>
          </w:p>
        </w:tc>
        <w:tc>
          <w:tcPr>
            <w:tcW w:w="397" w:type="dxa"/>
            <w:tcBorders>
              <w:top w:val="nil"/>
              <w:left w:val="nil"/>
              <w:bottom w:val="single" w:sz="4" w:space="0" w:color="auto"/>
              <w:right w:val="nil"/>
            </w:tcBorders>
            <w:vAlign w:val="bottom"/>
          </w:tcPr>
          <w:p w:rsidR="00A13CA3" w:rsidRPr="00A13CA3" w:rsidRDefault="00A13CA3" w:rsidP="00A13CA3">
            <w:pPr>
              <w:keepNext/>
              <w:spacing w:after="0" w:line="240" w:lineRule="auto"/>
              <w:ind w:left="-142" w:firstLine="426"/>
              <w:rPr>
                <w:rFonts w:ascii="Times New Roman" w:eastAsia="Times New Roman" w:hAnsi="Times New Roman" w:cs="Times New Roman"/>
                <w:sz w:val="18"/>
                <w:szCs w:val="18"/>
                <w:lang w:eastAsia="ru-RU"/>
              </w:rPr>
            </w:pPr>
          </w:p>
        </w:tc>
        <w:tc>
          <w:tcPr>
            <w:tcW w:w="851" w:type="dxa"/>
            <w:tcBorders>
              <w:top w:val="nil"/>
              <w:left w:val="nil"/>
              <w:bottom w:val="nil"/>
              <w:right w:val="nil"/>
            </w:tcBorders>
            <w:vAlign w:val="bottom"/>
          </w:tcPr>
          <w:p w:rsidR="00A13CA3" w:rsidRPr="00A13CA3" w:rsidRDefault="00A13CA3" w:rsidP="00A13CA3">
            <w:pPr>
              <w:keepNext/>
              <w:spacing w:after="0" w:line="240" w:lineRule="auto"/>
              <w:ind w:left="-142" w:firstLine="426"/>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г.</w:t>
            </w:r>
          </w:p>
        </w:tc>
        <w:tc>
          <w:tcPr>
            <w:tcW w:w="2552" w:type="dxa"/>
            <w:tcBorders>
              <w:top w:val="nil"/>
              <w:left w:val="nil"/>
              <w:bottom w:val="single" w:sz="4" w:space="0" w:color="auto"/>
              <w:right w:val="nil"/>
            </w:tcBorders>
            <w:vAlign w:val="bottom"/>
          </w:tcPr>
          <w:p w:rsidR="00A13CA3" w:rsidRPr="00A13CA3" w:rsidRDefault="00A13CA3" w:rsidP="00A13CA3">
            <w:pPr>
              <w:keepNext/>
              <w:spacing w:after="0" w:line="240" w:lineRule="auto"/>
              <w:ind w:left="-142" w:firstLine="426"/>
              <w:jc w:val="center"/>
              <w:rPr>
                <w:rFonts w:ascii="Times New Roman" w:eastAsia="Times New Roman" w:hAnsi="Times New Roman" w:cs="Times New Roman"/>
                <w:sz w:val="18"/>
                <w:szCs w:val="18"/>
                <w:lang w:eastAsia="ru-RU"/>
              </w:rPr>
            </w:pPr>
          </w:p>
        </w:tc>
        <w:tc>
          <w:tcPr>
            <w:tcW w:w="794" w:type="dxa"/>
            <w:tcBorders>
              <w:top w:val="nil"/>
              <w:left w:val="nil"/>
              <w:right w:val="nil"/>
            </w:tcBorders>
            <w:vAlign w:val="bottom"/>
          </w:tcPr>
          <w:p w:rsidR="00A13CA3" w:rsidRPr="00A13CA3" w:rsidRDefault="00A13CA3" w:rsidP="00A13CA3">
            <w:pPr>
              <w:keepNext/>
              <w:spacing w:after="0" w:line="240" w:lineRule="auto"/>
              <w:ind w:left="-142" w:firstLine="426"/>
              <w:rPr>
                <w:rFonts w:ascii="Times New Roman" w:eastAsia="Times New Roman" w:hAnsi="Times New Roman" w:cs="Times New Roman"/>
                <w:sz w:val="18"/>
                <w:szCs w:val="18"/>
                <w:lang w:eastAsia="ru-RU"/>
              </w:rPr>
            </w:pPr>
          </w:p>
        </w:tc>
        <w:tc>
          <w:tcPr>
            <w:tcW w:w="1588" w:type="dxa"/>
            <w:tcBorders>
              <w:top w:val="nil"/>
              <w:left w:val="nil"/>
              <w:right w:val="nil"/>
            </w:tcBorders>
            <w:vAlign w:val="bottom"/>
          </w:tcPr>
          <w:p w:rsidR="00A13CA3" w:rsidRPr="00A13CA3" w:rsidRDefault="00A13CA3" w:rsidP="00A13CA3">
            <w:pPr>
              <w:keepNext/>
              <w:spacing w:after="0" w:line="240" w:lineRule="auto"/>
              <w:ind w:left="-142" w:firstLine="426"/>
              <w:jc w:val="center"/>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(заполняется</w:t>
            </w:r>
          </w:p>
        </w:tc>
      </w:tr>
      <w:tr w:rsidR="00A13CA3" w:rsidRPr="00A13CA3" w:rsidTr="00762777">
        <w:tc>
          <w:tcPr>
            <w:tcW w:w="1134" w:type="dxa"/>
            <w:tcBorders>
              <w:top w:val="nil"/>
              <w:left w:val="nil"/>
              <w:bottom w:val="nil"/>
              <w:right w:val="nil"/>
            </w:tcBorders>
          </w:tcPr>
          <w:p w:rsidR="00A13CA3" w:rsidRPr="00A13CA3" w:rsidRDefault="00A13CA3" w:rsidP="00A13CA3">
            <w:pPr>
              <w:spacing w:after="0" w:line="240" w:lineRule="auto"/>
              <w:ind w:left="-142" w:firstLine="426"/>
              <w:rPr>
                <w:rFonts w:ascii="Times New Roman" w:eastAsia="Times New Roman" w:hAnsi="Times New Roman" w:cs="Times New Roman"/>
                <w:sz w:val="18"/>
                <w:szCs w:val="18"/>
                <w:lang w:eastAsia="ru-RU"/>
              </w:rPr>
            </w:pPr>
          </w:p>
        </w:tc>
        <w:tc>
          <w:tcPr>
            <w:tcW w:w="187" w:type="dxa"/>
            <w:tcBorders>
              <w:top w:val="nil"/>
              <w:left w:val="nil"/>
              <w:bottom w:val="nil"/>
              <w:right w:val="nil"/>
            </w:tcBorders>
          </w:tcPr>
          <w:p w:rsidR="00A13CA3" w:rsidRPr="00A13CA3" w:rsidRDefault="00A13CA3" w:rsidP="00A13CA3">
            <w:pPr>
              <w:spacing w:after="0" w:line="240" w:lineRule="auto"/>
              <w:ind w:left="-142" w:firstLine="426"/>
              <w:rPr>
                <w:rFonts w:ascii="Times New Roman" w:eastAsia="Times New Roman" w:hAnsi="Times New Roman" w:cs="Times New Roman"/>
                <w:sz w:val="18"/>
                <w:szCs w:val="18"/>
                <w:lang w:eastAsia="ru-RU"/>
              </w:rPr>
            </w:pPr>
          </w:p>
        </w:tc>
        <w:tc>
          <w:tcPr>
            <w:tcW w:w="454" w:type="dxa"/>
            <w:tcBorders>
              <w:top w:val="nil"/>
              <w:left w:val="nil"/>
              <w:bottom w:val="nil"/>
              <w:right w:val="nil"/>
            </w:tcBorders>
          </w:tcPr>
          <w:p w:rsidR="00A13CA3" w:rsidRPr="00A13CA3" w:rsidRDefault="00A13CA3" w:rsidP="00A13CA3">
            <w:pPr>
              <w:spacing w:after="0" w:line="240" w:lineRule="auto"/>
              <w:ind w:left="-142" w:firstLine="426"/>
              <w:jc w:val="center"/>
              <w:rPr>
                <w:rFonts w:ascii="Times New Roman" w:eastAsia="Times New Roman" w:hAnsi="Times New Roman" w:cs="Times New Roman"/>
                <w:sz w:val="18"/>
                <w:szCs w:val="18"/>
                <w:lang w:eastAsia="ru-RU"/>
              </w:rPr>
            </w:pPr>
          </w:p>
        </w:tc>
        <w:tc>
          <w:tcPr>
            <w:tcW w:w="255" w:type="dxa"/>
            <w:tcBorders>
              <w:top w:val="nil"/>
              <w:left w:val="nil"/>
              <w:bottom w:val="nil"/>
              <w:right w:val="nil"/>
            </w:tcBorders>
          </w:tcPr>
          <w:p w:rsidR="00A13CA3" w:rsidRPr="00A13CA3" w:rsidRDefault="00A13CA3" w:rsidP="00A13CA3">
            <w:pPr>
              <w:spacing w:after="0" w:line="240" w:lineRule="auto"/>
              <w:ind w:left="-142" w:firstLine="426"/>
              <w:rPr>
                <w:rFonts w:ascii="Times New Roman" w:eastAsia="Times New Roman" w:hAnsi="Times New Roman" w:cs="Times New Roman"/>
                <w:sz w:val="18"/>
                <w:szCs w:val="18"/>
                <w:lang w:eastAsia="ru-RU"/>
              </w:rPr>
            </w:pPr>
          </w:p>
        </w:tc>
        <w:tc>
          <w:tcPr>
            <w:tcW w:w="1418" w:type="dxa"/>
            <w:tcBorders>
              <w:top w:val="nil"/>
              <w:left w:val="nil"/>
              <w:bottom w:val="nil"/>
              <w:right w:val="nil"/>
            </w:tcBorders>
          </w:tcPr>
          <w:p w:rsidR="00A13CA3" w:rsidRPr="00A13CA3" w:rsidRDefault="00A13CA3" w:rsidP="00A13CA3">
            <w:pPr>
              <w:spacing w:after="0" w:line="240" w:lineRule="auto"/>
              <w:ind w:left="-142" w:firstLine="426"/>
              <w:jc w:val="center"/>
              <w:rPr>
                <w:rFonts w:ascii="Times New Roman" w:eastAsia="Times New Roman" w:hAnsi="Times New Roman" w:cs="Times New Roman"/>
                <w:sz w:val="18"/>
                <w:szCs w:val="18"/>
                <w:lang w:eastAsia="ru-RU"/>
              </w:rPr>
            </w:pPr>
          </w:p>
        </w:tc>
        <w:tc>
          <w:tcPr>
            <w:tcW w:w="369" w:type="dxa"/>
            <w:tcBorders>
              <w:top w:val="nil"/>
              <w:left w:val="nil"/>
              <w:bottom w:val="nil"/>
              <w:right w:val="nil"/>
            </w:tcBorders>
          </w:tcPr>
          <w:p w:rsidR="00A13CA3" w:rsidRPr="00A13CA3" w:rsidRDefault="00A13CA3" w:rsidP="00A13CA3">
            <w:pPr>
              <w:spacing w:after="0" w:line="240" w:lineRule="auto"/>
              <w:ind w:left="-142" w:firstLine="426"/>
              <w:jc w:val="right"/>
              <w:rPr>
                <w:rFonts w:ascii="Times New Roman" w:eastAsia="Times New Roman" w:hAnsi="Times New Roman" w:cs="Times New Roman"/>
                <w:sz w:val="18"/>
                <w:szCs w:val="18"/>
                <w:lang w:eastAsia="ru-RU"/>
              </w:rPr>
            </w:pPr>
          </w:p>
        </w:tc>
        <w:tc>
          <w:tcPr>
            <w:tcW w:w="397" w:type="dxa"/>
            <w:tcBorders>
              <w:top w:val="nil"/>
              <w:left w:val="nil"/>
              <w:bottom w:val="nil"/>
              <w:right w:val="nil"/>
            </w:tcBorders>
          </w:tcPr>
          <w:p w:rsidR="00A13CA3" w:rsidRPr="00A13CA3" w:rsidRDefault="00A13CA3" w:rsidP="00A13CA3">
            <w:pPr>
              <w:spacing w:after="0" w:line="240" w:lineRule="auto"/>
              <w:ind w:left="-142" w:firstLine="426"/>
              <w:rPr>
                <w:rFonts w:ascii="Times New Roman" w:eastAsia="Times New Roman" w:hAnsi="Times New Roman" w:cs="Times New Roman"/>
                <w:sz w:val="18"/>
                <w:szCs w:val="18"/>
                <w:lang w:eastAsia="ru-RU"/>
              </w:rPr>
            </w:pPr>
          </w:p>
        </w:tc>
        <w:tc>
          <w:tcPr>
            <w:tcW w:w="851" w:type="dxa"/>
            <w:tcBorders>
              <w:top w:val="nil"/>
              <w:left w:val="nil"/>
              <w:bottom w:val="nil"/>
              <w:right w:val="nil"/>
            </w:tcBorders>
          </w:tcPr>
          <w:p w:rsidR="00A13CA3" w:rsidRPr="00A13CA3" w:rsidRDefault="00A13CA3" w:rsidP="00A13CA3">
            <w:pPr>
              <w:spacing w:after="0" w:line="240" w:lineRule="auto"/>
              <w:ind w:left="-142" w:firstLine="426"/>
              <w:rPr>
                <w:rFonts w:ascii="Times New Roman" w:eastAsia="Times New Roman" w:hAnsi="Times New Roman" w:cs="Times New Roman"/>
                <w:sz w:val="18"/>
                <w:szCs w:val="18"/>
                <w:lang w:eastAsia="ru-RU"/>
              </w:rPr>
            </w:pPr>
          </w:p>
        </w:tc>
        <w:tc>
          <w:tcPr>
            <w:tcW w:w="2552" w:type="dxa"/>
            <w:tcBorders>
              <w:top w:val="nil"/>
              <w:left w:val="nil"/>
              <w:bottom w:val="nil"/>
              <w:right w:val="nil"/>
            </w:tcBorders>
          </w:tcPr>
          <w:p w:rsidR="00A13CA3" w:rsidRPr="00A13CA3" w:rsidRDefault="00A13CA3" w:rsidP="00A13CA3">
            <w:pPr>
              <w:spacing w:after="0" w:line="240" w:lineRule="auto"/>
              <w:ind w:left="-142" w:firstLine="426"/>
              <w:jc w:val="center"/>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(подпись заявителя)</w:t>
            </w:r>
          </w:p>
        </w:tc>
        <w:tc>
          <w:tcPr>
            <w:tcW w:w="794" w:type="dxa"/>
            <w:tcBorders>
              <w:left w:val="nil"/>
              <w:bottom w:val="nil"/>
              <w:right w:val="nil"/>
            </w:tcBorders>
          </w:tcPr>
          <w:p w:rsidR="00A13CA3" w:rsidRPr="00A13CA3" w:rsidRDefault="00A13CA3" w:rsidP="00A13CA3">
            <w:pPr>
              <w:spacing w:after="0" w:line="240" w:lineRule="auto"/>
              <w:ind w:left="-142" w:firstLine="426"/>
              <w:rPr>
                <w:rFonts w:ascii="Times New Roman" w:eastAsia="Times New Roman" w:hAnsi="Times New Roman" w:cs="Times New Roman"/>
                <w:sz w:val="18"/>
                <w:szCs w:val="18"/>
                <w:lang w:eastAsia="ru-RU"/>
              </w:rPr>
            </w:pPr>
          </w:p>
        </w:tc>
        <w:tc>
          <w:tcPr>
            <w:tcW w:w="1588" w:type="dxa"/>
            <w:tcBorders>
              <w:left w:val="nil"/>
              <w:bottom w:val="nil"/>
              <w:right w:val="nil"/>
            </w:tcBorders>
          </w:tcPr>
          <w:p w:rsidR="00A13CA3" w:rsidRPr="00A13CA3" w:rsidRDefault="00A13CA3" w:rsidP="00A13CA3">
            <w:pPr>
              <w:spacing w:after="0" w:line="240" w:lineRule="auto"/>
              <w:ind w:left="-142" w:firstLine="426"/>
              <w:jc w:val="center"/>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 случае получения решения лично)</w:t>
            </w:r>
          </w:p>
        </w:tc>
      </w:tr>
    </w:tbl>
    <w:p w:rsidR="00A13CA3" w:rsidRPr="00A13CA3" w:rsidRDefault="00A13CA3" w:rsidP="00A13CA3">
      <w:pPr>
        <w:widowControl w:val="0"/>
        <w:spacing w:after="240" w:line="240" w:lineRule="auto"/>
        <w:ind w:left="-142" w:firstLine="426"/>
        <w:rPr>
          <w:rFonts w:ascii="Times New Roman" w:eastAsia="Times New Roman" w:hAnsi="Times New Roman" w:cs="Times New Roman"/>
          <w:sz w:val="18"/>
          <w:szCs w:val="18"/>
          <w:lang w:eastAsia="ru-RU"/>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A13CA3" w:rsidRPr="00A13CA3" w:rsidTr="00762777">
        <w:tc>
          <w:tcPr>
            <w:tcW w:w="5387" w:type="dxa"/>
            <w:tcBorders>
              <w:top w:val="nil"/>
              <w:left w:val="nil"/>
              <w:bottom w:val="nil"/>
              <w:right w:val="nil"/>
            </w:tcBorders>
            <w:vAlign w:val="bottom"/>
          </w:tcPr>
          <w:p w:rsidR="00A13CA3" w:rsidRPr="00A13CA3" w:rsidRDefault="00A13CA3" w:rsidP="00A13CA3">
            <w:pPr>
              <w:spacing w:after="0" w:line="240" w:lineRule="auto"/>
              <w:ind w:left="-142" w:firstLine="426"/>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Решение направлено в адрес заявителя</w:t>
            </w:r>
          </w:p>
        </w:tc>
        <w:tc>
          <w:tcPr>
            <w:tcW w:w="284" w:type="dxa"/>
            <w:tcBorders>
              <w:top w:val="nil"/>
              <w:left w:val="nil"/>
              <w:bottom w:val="nil"/>
              <w:right w:val="nil"/>
            </w:tcBorders>
            <w:vAlign w:val="bottom"/>
          </w:tcPr>
          <w:p w:rsidR="00A13CA3" w:rsidRPr="00A13CA3" w:rsidRDefault="00A13CA3" w:rsidP="00A13CA3">
            <w:pPr>
              <w:spacing w:after="0" w:line="240" w:lineRule="auto"/>
              <w:ind w:left="-142" w:firstLine="426"/>
              <w:jc w:val="right"/>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w:t>
            </w:r>
          </w:p>
        </w:tc>
        <w:tc>
          <w:tcPr>
            <w:tcW w:w="454" w:type="dxa"/>
            <w:tcBorders>
              <w:top w:val="nil"/>
              <w:left w:val="nil"/>
              <w:bottom w:val="single" w:sz="4" w:space="0" w:color="auto"/>
              <w:right w:val="nil"/>
            </w:tcBorders>
            <w:vAlign w:val="bottom"/>
          </w:tcPr>
          <w:p w:rsidR="00A13CA3" w:rsidRPr="00A13CA3" w:rsidRDefault="00A13CA3" w:rsidP="00A13CA3">
            <w:pPr>
              <w:spacing w:after="0" w:line="240" w:lineRule="auto"/>
              <w:ind w:left="-142" w:firstLine="426"/>
              <w:jc w:val="center"/>
              <w:rPr>
                <w:rFonts w:ascii="Times New Roman" w:eastAsia="Times New Roman" w:hAnsi="Times New Roman" w:cs="Times New Roman"/>
                <w:sz w:val="18"/>
                <w:szCs w:val="18"/>
                <w:lang w:eastAsia="ru-RU"/>
              </w:rPr>
            </w:pPr>
          </w:p>
        </w:tc>
        <w:tc>
          <w:tcPr>
            <w:tcW w:w="255" w:type="dxa"/>
            <w:tcBorders>
              <w:top w:val="nil"/>
              <w:left w:val="nil"/>
              <w:bottom w:val="nil"/>
              <w:right w:val="nil"/>
            </w:tcBorders>
            <w:vAlign w:val="bottom"/>
          </w:tcPr>
          <w:p w:rsidR="00A13CA3" w:rsidRPr="00A13CA3" w:rsidRDefault="00A13CA3" w:rsidP="00A13CA3">
            <w:pPr>
              <w:spacing w:after="0" w:line="240" w:lineRule="auto"/>
              <w:ind w:left="-142" w:firstLine="426"/>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w:t>
            </w:r>
          </w:p>
        </w:tc>
        <w:tc>
          <w:tcPr>
            <w:tcW w:w="1701" w:type="dxa"/>
            <w:tcBorders>
              <w:top w:val="nil"/>
              <w:left w:val="nil"/>
              <w:bottom w:val="single" w:sz="4" w:space="0" w:color="auto"/>
              <w:right w:val="nil"/>
            </w:tcBorders>
            <w:vAlign w:val="bottom"/>
          </w:tcPr>
          <w:p w:rsidR="00A13CA3" w:rsidRPr="00A13CA3" w:rsidRDefault="00A13CA3" w:rsidP="00A13CA3">
            <w:pPr>
              <w:spacing w:after="0" w:line="240" w:lineRule="auto"/>
              <w:ind w:left="-142" w:firstLine="426"/>
              <w:jc w:val="center"/>
              <w:rPr>
                <w:rFonts w:ascii="Times New Roman" w:eastAsia="Times New Roman" w:hAnsi="Times New Roman" w:cs="Times New Roman"/>
                <w:sz w:val="18"/>
                <w:szCs w:val="18"/>
                <w:lang w:eastAsia="ru-RU"/>
              </w:rPr>
            </w:pPr>
          </w:p>
        </w:tc>
        <w:tc>
          <w:tcPr>
            <w:tcW w:w="369" w:type="dxa"/>
            <w:tcBorders>
              <w:top w:val="nil"/>
              <w:left w:val="nil"/>
              <w:bottom w:val="nil"/>
              <w:right w:val="nil"/>
            </w:tcBorders>
            <w:vAlign w:val="bottom"/>
          </w:tcPr>
          <w:p w:rsidR="00A13CA3" w:rsidRPr="00A13CA3" w:rsidRDefault="00A13CA3" w:rsidP="00A13CA3">
            <w:pPr>
              <w:spacing w:after="0" w:line="240" w:lineRule="auto"/>
              <w:ind w:left="-142" w:firstLine="426"/>
              <w:jc w:val="right"/>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20</w:t>
            </w:r>
          </w:p>
        </w:tc>
        <w:tc>
          <w:tcPr>
            <w:tcW w:w="397" w:type="dxa"/>
            <w:tcBorders>
              <w:top w:val="nil"/>
              <w:left w:val="nil"/>
              <w:bottom w:val="single" w:sz="4" w:space="0" w:color="auto"/>
              <w:right w:val="nil"/>
            </w:tcBorders>
            <w:vAlign w:val="bottom"/>
          </w:tcPr>
          <w:p w:rsidR="00A13CA3" w:rsidRPr="00A13CA3" w:rsidRDefault="00A13CA3" w:rsidP="00A13CA3">
            <w:pPr>
              <w:spacing w:after="0" w:line="240" w:lineRule="auto"/>
              <w:ind w:left="-142" w:firstLine="426"/>
              <w:rPr>
                <w:rFonts w:ascii="Times New Roman" w:eastAsia="Times New Roman" w:hAnsi="Times New Roman" w:cs="Times New Roman"/>
                <w:sz w:val="18"/>
                <w:szCs w:val="18"/>
                <w:lang w:eastAsia="ru-RU"/>
              </w:rPr>
            </w:pPr>
          </w:p>
        </w:tc>
        <w:tc>
          <w:tcPr>
            <w:tcW w:w="392" w:type="dxa"/>
            <w:tcBorders>
              <w:top w:val="nil"/>
              <w:left w:val="nil"/>
              <w:bottom w:val="nil"/>
              <w:right w:val="nil"/>
            </w:tcBorders>
            <w:vAlign w:val="bottom"/>
          </w:tcPr>
          <w:p w:rsidR="00A13CA3" w:rsidRPr="00A13CA3" w:rsidRDefault="00A13CA3" w:rsidP="00A13CA3">
            <w:pPr>
              <w:spacing w:after="0" w:line="240" w:lineRule="auto"/>
              <w:ind w:left="-142" w:firstLine="426"/>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г.</w:t>
            </w:r>
          </w:p>
        </w:tc>
      </w:tr>
      <w:tr w:rsidR="00A13CA3" w:rsidRPr="00A13CA3" w:rsidTr="00762777">
        <w:tc>
          <w:tcPr>
            <w:tcW w:w="5387" w:type="dxa"/>
            <w:tcBorders>
              <w:top w:val="nil"/>
              <w:left w:val="nil"/>
              <w:bottom w:val="nil"/>
              <w:right w:val="nil"/>
            </w:tcBorders>
          </w:tcPr>
          <w:p w:rsidR="00A13CA3" w:rsidRPr="00A13CA3" w:rsidRDefault="00A13CA3" w:rsidP="00A13CA3">
            <w:pPr>
              <w:spacing w:after="0" w:line="240" w:lineRule="auto"/>
              <w:ind w:left="-142" w:firstLine="426"/>
              <w:jc w:val="center"/>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(заполняется в случае направления решения по почте)</w:t>
            </w:r>
          </w:p>
        </w:tc>
        <w:tc>
          <w:tcPr>
            <w:tcW w:w="284" w:type="dxa"/>
            <w:tcBorders>
              <w:top w:val="nil"/>
              <w:left w:val="nil"/>
              <w:bottom w:val="nil"/>
              <w:right w:val="nil"/>
            </w:tcBorders>
          </w:tcPr>
          <w:p w:rsidR="00A13CA3" w:rsidRPr="00A13CA3" w:rsidRDefault="00A13CA3" w:rsidP="00A13CA3">
            <w:pPr>
              <w:spacing w:after="0" w:line="240" w:lineRule="auto"/>
              <w:ind w:left="-142" w:firstLine="426"/>
              <w:rPr>
                <w:rFonts w:ascii="Times New Roman" w:eastAsia="Times New Roman" w:hAnsi="Times New Roman" w:cs="Times New Roman"/>
                <w:sz w:val="18"/>
                <w:szCs w:val="18"/>
                <w:lang w:eastAsia="ru-RU"/>
              </w:rPr>
            </w:pPr>
          </w:p>
        </w:tc>
        <w:tc>
          <w:tcPr>
            <w:tcW w:w="454" w:type="dxa"/>
            <w:tcBorders>
              <w:top w:val="nil"/>
              <w:left w:val="nil"/>
              <w:bottom w:val="nil"/>
              <w:right w:val="nil"/>
            </w:tcBorders>
          </w:tcPr>
          <w:p w:rsidR="00A13CA3" w:rsidRPr="00A13CA3" w:rsidRDefault="00A13CA3" w:rsidP="00A13CA3">
            <w:pPr>
              <w:spacing w:after="0" w:line="240" w:lineRule="auto"/>
              <w:ind w:left="-142" w:firstLine="426"/>
              <w:jc w:val="center"/>
              <w:rPr>
                <w:rFonts w:ascii="Times New Roman" w:eastAsia="Times New Roman" w:hAnsi="Times New Roman" w:cs="Times New Roman"/>
                <w:sz w:val="18"/>
                <w:szCs w:val="18"/>
                <w:lang w:eastAsia="ru-RU"/>
              </w:rPr>
            </w:pPr>
          </w:p>
        </w:tc>
        <w:tc>
          <w:tcPr>
            <w:tcW w:w="255" w:type="dxa"/>
            <w:tcBorders>
              <w:top w:val="nil"/>
              <w:left w:val="nil"/>
              <w:bottom w:val="nil"/>
              <w:right w:val="nil"/>
            </w:tcBorders>
          </w:tcPr>
          <w:p w:rsidR="00A13CA3" w:rsidRPr="00A13CA3" w:rsidRDefault="00A13CA3" w:rsidP="00A13CA3">
            <w:pPr>
              <w:spacing w:after="0" w:line="240" w:lineRule="auto"/>
              <w:ind w:left="-142" w:firstLine="426"/>
              <w:rPr>
                <w:rFonts w:ascii="Times New Roman" w:eastAsia="Times New Roman" w:hAnsi="Times New Roman" w:cs="Times New Roman"/>
                <w:sz w:val="18"/>
                <w:szCs w:val="18"/>
                <w:lang w:eastAsia="ru-RU"/>
              </w:rPr>
            </w:pPr>
          </w:p>
        </w:tc>
        <w:tc>
          <w:tcPr>
            <w:tcW w:w="1701" w:type="dxa"/>
            <w:tcBorders>
              <w:top w:val="nil"/>
              <w:left w:val="nil"/>
              <w:bottom w:val="nil"/>
              <w:right w:val="nil"/>
            </w:tcBorders>
          </w:tcPr>
          <w:p w:rsidR="00A13CA3" w:rsidRPr="00A13CA3" w:rsidRDefault="00A13CA3" w:rsidP="00A13CA3">
            <w:pPr>
              <w:spacing w:after="0" w:line="240" w:lineRule="auto"/>
              <w:ind w:left="-142" w:firstLine="426"/>
              <w:jc w:val="center"/>
              <w:rPr>
                <w:rFonts w:ascii="Times New Roman" w:eastAsia="Times New Roman" w:hAnsi="Times New Roman" w:cs="Times New Roman"/>
                <w:sz w:val="18"/>
                <w:szCs w:val="18"/>
                <w:lang w:eastAsia="ru-RU"/>
              </w:rPr>
            </w:pPr>
          </w:p>
        </w:tc>
        <w:tc>
          <w:tcPr>
            <w:tcW w:w="369" w:type="dxa"/>
            <w:tcBorders>
              <w:top w:val="nil"/>
              <w:left w:val="nil"/>
              <w:bottom w:val="nil"/>
              <w:right w:val="nil"/>
            </w:tcBorders>
          </w:tcPr>
          <w:p w:rsidR="00A13CA3" w:rsidRPr="00A13CA3" w:rsidRDefault="00A13CA3" w:rsidP="00A13CA3">
            <w:pPr>
              <w:spacing w:after="0" w:line="240" w:lineRule="auto"/>
              <w:ind w:left="-142" w:firstLine="426"/>
              <w:jc w:val="right"/>
              <w:rPr>
                <w:rFonts w:ascii="Times New Roman" w:eastAsia="Times New Roman" w:hAnsi="Times New Roman" w:cs="Times New Roman"/>
                <w:sz w:val="18"/>
                <w:szCs w:val="18"/>
                <w:lang w:eastAsia="ru-RU"/>
              </w:rPr>
            </w:pPr>
          </w:p>
        </w:tc>
        <w:tc>
          <w:tcPr>
            <w:tcW w:w="397" w:type="dxa"/>
            <w:tcBorders>
              <w:top w:val="nil"/>
              <w:left w:val="nil"/>
              <w:bottom w:val="nil"/>
              <w:right w:val="nil"/>
            </w:tcBorders>
          </w:tcPr>
          <w:p w:rsidR="00A13CA3" w:rsidRPr="00A13CA3" w:rsidRDefault="00A13CA3" w:rsidP="00A13CA3">
            <w:pPr>
              <w:spacing w:after="0" w:line="240" w:lineRule="auto"/>
              <w:ind w:left="-142" w:firstLine="426"/>
              <w:rPr>
                <w:rFonts w:ascii="Times New Roman" w:eastAsia="Times New Roman" w:hAnsi="Times New Roman" w:cs="Times New Roman"/>
                <w:sz w:val="18"/>
                <w:szCs w:val="18"/>
                <w:lang w:eastAsia="ru-RU"/>
              </w:rPr>
            </w:pPr>
          </w:p>
        </w:tc>
        <w:tc>
          <w:tcPr>
            <w:tcW w:w="392" w:type="dxa"/>
            <w:tcBorders>
              <w:top w:val="nil"/>
              <w:left w:val="nil"/>
              <w:bottom w:val="nil"/>
              <w:right w:val="nil"/>
            </w:tcBorders>
          </w:tcPr>
          <w:p w:rsidR="00A13CA3" w:rsidRPr="00A13CA3" w:rsidRDefault="00A13CA3" w:rsidP="00A13CA3">
            <w:pPr>
              <w:spacing w:after="0" w:line="240" w:lineRule="auto"/>
              <w:ind w:left="-142" w:firstLine="426"/>
              <w:rPr>
                <w:rFonts w:ascii="Times New Roman" w:eastAsia="Times New Roman" w:hAnsi="Times New Roman" w:cs="Times New Roman"/>
                <w:sz w:val="18"/>
                <w:szCs w:val="18"/>
                <w:lang w:eastAsia="ru-RU"/>
              </w:rPr>
            </w:pPr>
          </w:p>
        </w:tc>
      </w:tr>
    </w:tbl>
    <w:p w:rsidR="00A13CA3" w:rsidRPr="00A13CA3" w:rsidRDefault="00A13CA3" w:rsidP="00A13CA3">
      <w:pPr>
        <w:widowControl w:val="0"/>
        <w:spacing w:before="120" w:after="0" w:line="240" w:lineRule="auto"/>
        <w:ind w:left="-142" w:firstLine="426"/>
        <w:rPr>
          <w:rFonts w:ascii="Times New Roman" w:eastAsia="Times New Roman" w:hAnsi="Times New Roman" w:cs="Times New Roman"/>
          <w:sz w:val="18"/>
          <w:szCs w:val="18"/>
          <w:lang w:eastAsia="ru-RU"/>
        </w:rPr>
      </w:pPr>
    </w:p>
    <w:p w:rsidR="00A13CA3" w:rsidRPr="00A13CA3" w:rsidRDefault="00A13CA3" w:rsidP="00A13CA3">
      <w:pPr>
        <w:widowControl w:val="0"/>
        <w:pBdr>
          <w:top w:val="single" w:sz="4" w:space="1" w:color="auto"/>
        </w:pBdr>
        <w:spacing w:after="0" w:line="240" w:lineRule="auto"/>
        <w:ind w:left="-142" w:firstLine="426"/>
        <w:jc w:val="center"/>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(Ф.И.О., подпись должностного лица, </w:t>
      </w:r>
      <w:r w:rsidRPr="00A13CA3">
        <w:rPr>
          <w:rFonts w:ascii="Times New Roman" w:eastAsia="Times New Roman" w:hAnsi="Times New Roman" w:cs="Times New Roman"/>
          <w:sz w:val="18"/>
          <w:szCs w:val="18"/>
          <w:lang w:eastAsia="ru-RU"/>
        </w:rPr>
        <w:br/>
        <w:t>направившего решение в адрес заявителя)</w:t>
      </w:r>
    </w:p>
    <w:p w:rsidR="00A13CA3" w:rsidRPr="00A13CA3" w:rsidRDefault="00A13CA3" w:rsidP="00A13CA3">
      <w:pPr>
        <w:widowControl w:val="0"/>
        <w:autoSpaceDE w:val="0"/>
        <w:autoSpaceDN w:val="0"/>
        <w:adjustRightInd w:val="0"/>
        <w:spacing w:after="0" w:line="240" w:lineRule="auto"/>
        <w:ind w:left="-142" w:firstLine="426"/>
        <w:jc w:val="right"/>
        <w:outlineLvl w:val="1"/>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sz w:val="18"/>
          <w:szCs w:val="18"/>
          <w:lang w:eastAsia="ru-RU"/>
        </w:rPr>
        <w:br w:type="page"/>
      </w:r>
      <w:r w:rsidRPr="00A13CA3">
        <w:rPr>
          <w:rFonts w:ascii="Times New Roman" w:eastAsia="Times New Roman" w:hAnsi="Times New Roman" w:cs="Times New Roman"/>
          <w:b/>
          <w:sz w:val="18"/>
          <w:szCs w:val="18"/>
          <w:lang w:eastAsia="ru-RU"/>
        </w:rPr>
        <w:lastRenderedPageBreak/>
        <w:t>Приложение № 4</w:t>
      </w:r>
    </w:p>
    <w:p w:rsidR="00A13CA3" w:rsidRPr="00A13CA3" w:rsidRDefault="00A13CA3" w:rsidP="00A13CA3">
      <w:pPr>
        <w:widowControl w:val="0"/>
        <w:tabs>
          <w:tab w:val="left" w:pos="567"/>
        </w:tabs>
        <w:spacing w:after="0" w:line="240" w:lineRule="auto"/>
        <w:ind w:left="-142" w:firstLine="426"/>
        <w:jc w:val="right"/>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к Административному регламенту предоставления</w:t>
      </w:r>
    </w:p>
    <w:p w:rsidR="00A13CA3" w:rsidRPr="00A13CA3" w:rsidRDefault="00A13CA3" w:rsidP="00A13CA3">
      <w:pPr>
        <w:widowControl w:val="0"/>
        <w:tabs>
          <w:tab w:val="left" w:pos="567"/>
        </w:tabs>
        <w:spacing w:after="0" w:line="240" w:lineRule="auto"/>
        <w:ind w:left="-142" w:firstLine="426"/>
        <w:jc w:val="right"/>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 xml:space="preserve"> муниципальной услуги «Признание садового дома жилым </w:t>
      </w:r>
    </w:p>
    <w:p w:rsidR="00A13CA3" w:rsidRPr="00A13CA3" w:rsidRDefault="00A13CA3" w:rsidP="00A13CA3">
      <w:pPr>
        <w:widowControl w:val="0"/>
        <w:tabs>
          <w:tab w:val="left" w:pos="567"/>
        </w:tabs>
        <w:spacing w:after="0" w:line="240" w:lineRule="auto"/>
        <w:ind w:left="-142" w:firstLine="426"/>
        <w:jc w:val="right"/>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домом и жилого дома – садовым домом»</w:t>
      </w:r>
    </w:p>
    <w:p w:rsidR="00A13CA3" w:rsidRPr="00A13CA3" w:rsidRDefault="00A13CA3" w:rsidP="00A13CA3">
      <w:pPr>
        <w:widowControl w:val="0"/>
        <w:autoSpaceDE w:val="0"/>
        <w:autoSpaceDN w:val="0"/>
        <w:adjustRightInd w:val="0"/>
        <w:spacing w:after="0" w:line="240" w:lineRule="auto"/>
        <w:ind w:left="-142" w:firstLine="426"/>
        <w:outlineLvl w:val="1"/>
        <w:rPr>
          <w:rFonts w:ascii="Times New Roman" w:eastAsia="Times New Roman" w:hAnsi="Times New Roman" w:cs="Times New Roman"/>
          <w:sz w:val="18"/>
          <w:szCs w:val="18"/>
          <w:lang w:eastAsia="ru-RU"/>
        </w:rPr>
      </w:pPr>
    </w:p>
    <w:p w:rsidR="00A13CA3" w:rsidRPr="00A13CA3" w:rsidRDefault="00A13CA3" w:rsidP="00A13CA3">
      <w:pPr>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РЕКОМЕНДУЕМАЯ ФОРМА ЗАЯВЛЕНИЯ</w:t>
      </w:r>
    </w:p>
    <w:p w:rsidR="00A13CA3" w:rsidRPr="00A13CA3" w:rsidRDefault="00A13CA3" w:rsidP="00A13CA3">
      <w:pPr>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ОБ ИСПРАВЛЕНИИ ОПЕЧАТОК И ОШИБОК В ВЫДАННЫХ В РЕЗУЛЬТАТЕ ПРЕДОСТАВЛЕНИЯ МУНИЦИПАЛЬНОЙ УСЛУГИ ДОКУМЕНТАХ</w:t>
      </w:r>
    </w:p>
    <w:p w:rsidR="00A13CA3" w:rsidRPr="00A13CA3" w:rsidRDefault="00A13CA3" w:rsidP="00A13CA3">
      <w:pPr>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(для юридических лиц)</w:t>
      </w:r>
    </w:p>
    <w:p w:rsidR="00A13CA3" w:rsidRPr="00A13CA3" w:rsidRDefault="00A13CA3" w:rsidP="00A13CA3">
      <w:pPr>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p>
    <w:p w:rsidR="00A13CA3" w:rsidRPr="00A13CA3" w:rsidRDefault="00A13CA3" w:rsidP="00A13CA3">
      <w:pPr>
        <w:autoSpaceDE w:val="0"/>
        <w:autoSpaceDN w:val="0"/>
        <w:adjustRightInd w:val="0"/>
        <w:spacing w:after="0" w:line="240" w:lineRule="auto"/>
        <w:ind w:left="-142" w:firstLine="426"/>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Фирменный бланк (при наличии)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 ________________________</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_____________________________</w:t>
      </w:r>
    </w:p>
    <w:p w:rsidR="00A13CA3" w:rsidRPr="00A13CA3" w:rsidRDefault="00A13CA3" w:rsidP="00A13CA3">
      <w:pPr>
        <w:autoSpaceDE w:val="0"/>
        <w:autoSpaceDN w:val="0"/>
        <w:adjustRightInd w:val="0"/>
        <w:spacing w:after="0" w:line="240" w:lineRule="auto"/>
        <w:ind w:left="-142" w:firstLine="426"/>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(наименование Администрации, Уполномоченного органа)</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pBdr>
          <w:bottom w:val="single" w:sz="12" w:space="1" w:color="auto"/>
        </w:pBd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От _________________________</w:t>
      </w:r>
    </w:p>
    <w:p w:rsidR="00A13CA3" w:rsidRPr="00A13CA3" w:rsidRDefault="00A13CA3" w:rsidP="00A13CA3">
      <w:pPr>
        <w:pBdr>
          <w:bottom w:val="single" w:sz="12" w:space="1" w:color="auto"/>
        </w:pBd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autoSpaceDE w:val="0"/>
        <w:autoSpaceDN w:val="0"/>
        <w:adjustRightInd w:val="0"/>
        <w:spacing w:after="0" w:line="240" w:lineRule="auto"/>
        <w:ind w:left="-142" w:firstLine="426"/>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(название, организационно-правовая форма юридического лица)</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ИНН:________________________</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ОГРН: _______________________</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Адрес места нахождения юридического лица:</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_____________________________ __________________________________________________________</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Фактический адрес нахождения (при наличии):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__________________________________ ____________________________________________________________________</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Адрес электронной почты:</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__________________________________</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Номер контактного телефона:</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__________________________________</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ЗАЯВЛЕНИЕ</w:t>
      </w:r>
    </w:p>
    <w:p w:rsidR="00A13CA3" w:rsidRPr="00A13CA3" w:rsidRDefault="00A13CA3" w:rsidP="00A13CA3">
      <w:pPr>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Прошу устранить (исправить) опечатку и (или) ошибку (нужное указать) в ранее принятом (выданном) __________________________________________________________</w:t>
      </w:r>
    </w:p>
    <w:p w:rsidR="00A13CA3" w:rsidRPr="00A13CA3" w:rsidRDefault="00A13CA3" w:rsidP="00A13CA3">
      <w:pPr>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_____________________________________________________________________________</w:t>
      </w:r>
      <w:r w:rsidRPr="00A13CA3">
        <w:rPr>
          <w:rFonts w:ascii="Times New Roman" w:eastAsia="Times New Roman" w:hAnsi="Times New Roman" w:cs="Times New Roman"/>
          <w:sz w:val="18"/>
          <w:szCs w:val="18"/>
          <w:lang w:eastAsia="ru-RU"/>
        </w:rPr>
        <w:br/>
        <w:t>_____________________________________________________________________________ (указывается наименование документа, в котором допущена опечатка или ошибка)</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от ________________ № ________________________________________________________</w:t>
      </w:r>
    </w:p>
    <w:p w:rsidR="00A13CA3" w:rsidRPr="00A13CA3" w:rsidRDefault="00A13CA3" w:rsidP="00A13CA3">
      <w:pPr>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(указывается дата принятия и номер документа, в котором допущена опечатка или ошибка)</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 части ______________________________________________________________________</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__________________________________________________________________________________________________________________________________________________________</w:t>
      </w:r>
    </w:p>
    <w:p w:rsidR="00A13CA3" w:rsidRPr="00A13CA3" w:rsidRDefault="00A13CA3" w:rsidP="00A13CA3">
      <w:pPr>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(указывается допущенная опечатка или ошибка)</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 К заявлению прилагаются:</w:t>
      </w:r>
    </w:p>
    <w:p w:rsidR="00A13CA3" w:rsidRPr="00A13CA3" w:rsidRDefault="00A13CA3" w:rsidP="00A13CA3">
      <w:pPr>
        <w:numPr>
          <w:ilvl w:val="0"/>
          <w:numId w:val="44"/>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документ, подтверждающий полномочия представителя (в случае обращения за получением муниципальной услуги представителя);</w:t>
      </w:r>
    </w:p>
    <w:p w:rsidR="00A13CA3" w:rsidRPr="00A13CA3" w:rsidRDefault="00A13CA3" w:rsidP="00A13CA3">
      <w:pPr>
        <w:numPr>
          <w:ilvl w:val="0"/>
          <w:numId w:val="44"/>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_______________________________________________________________________</w:t>
      </w:r>
    </w:p>
    <w:p w:rsidR="00A13CA3" w:rsidRPr="00A13CA3" w:rsidRDefault="00A13CA3" w:rsidP="00A13CA3">
      <w:pPr>
        <w:numPr>
          <w:ilvl w:val="0"/>
          <w:numId w:val="44"/>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_______________________________________________________________________</w:t>
      </w:r>
    </w:p>
    <w:p w:rsidR="00A13CA3" w:rsidRPr="00A13CA3" w:rsidRDefault="00A13CA3" w:rsidP="00A13CA3">
      <w:pPr>
        <w:numPr>
          <w:ilvl w:val="0"/>
          <w:numId w:val="44"/>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_______________________________________________________________________</w:t>
      </w:r>
    </w:p>
    <w:p w:rsidR="00A13CA3" w:rsidRPr="00A13CA3" w:rsidRDefault="00A13CA3" w:rsidP="00A13CA3">
      <w:pPr>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A13CA3" w:rsidRPr="00A13CA3" w:rsidRDefault="00A13CA3" w:rsidP="00A13CA3">
      <w:pPr>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tbl>
      <w:tblPr>
        <w:tblW w:w="0" w:type="auto"/>
        <w:tblLook w:val="04A0" w:firstRow="1" w:lastRow="0" w:firstColumn="1" w:lastColumn="0" w:noHBand="0" w:noVBand="1"/>
      </w:tblPr>
      <w:tblGrid>
        <w:gridCol w:w="3190"/>
        <w:gridCol w:w="3190"/>
        <w:gridCol w:w="3190"/>
      </w:tblGrid>
      <w:tr w:rsidR="00A13CA3" w:rsidRPr="00A13CA3" w:rsidTr="00762777">
        <w:tc>
          <w:tcPr>
            <w:tcW w:w="3190" w:type="dxa"/>
            <w:tcBorders>
              <w:bottom w:val="single" w:sz="4" w:space="0" w:color="auto"/>
            </w:tcBorders>
            <w:shd w:val="clear" w:color="auto" w:fill="auto"/>
          </w:tcPr>
          <w:p w:rsidR="00A13CA3" w:rsidRPr="00A13CA3" w:rsidRDefault="00A13CA3" w:rsidP="00A13CA3">
            <w:pPr>
              <w:autoSpaceDE w:val="0"/>
              <w:autoSpaceDN w:val="0"/>
              <w:adjustRightInd w:val="0"/>
              <w:spacing w:after="0" w:line="240" w:lineRule="auto"/>
              <w:ind w:left="-142" w:firstLine="426"/>
              <w:jc w:val="both"/>
              <w:rPr>
                <w:rFonts w:ascii="Times New Roman" w:eastAsia="Calibri" w:hAnsi="Times New Roman" w:cs="Times New Roman"/>
                <w:sz w:val="18"/>
                <w:szCs w:val="18"/>
                <w:lang w:eastAsia="ru-RU"/>
              </w:rPr>
            </w:pPr>
          </w:p>
        </w:tc>
        <w:tc>
          <w:tcPr>
            <w:tcW w:w="3190" w:type="dxa"/>
            <w:tcBorders>
              <w:bottom w:val="single" w:sz="4" w:space="0" w:color="auto"/>
            </w:tcBorders>
            <w:shd w:val="clear" w:color="auto" w:fill="auto"/>
          </w:tcPr>
          <w:p w:rsidR="00A13CA3" w:rsidRPr="00A13CA3" w:rsidRDefault="00A13CA3" w:rsidP="00A13CA3">
            <w:pPr>
              <w:autoSpaceDE w:val="0"/>
              <w:autoSpaceDN w:val="0"/>
              <w:adjustRightInd w:val="0"/>
              <w:spacing w:after="0" w:line="240" w:lineRule="auto"/>
              <w:ind w:left="-142" w:firstLine="426"/>
              <w:jc w:val="both"/>
              <w:rPr>
                <w:rFonts w:ascii="Times New Roman" w:eastAsia="Calibri" w:hAnsi="Times New Roman" w:cs="Times New Roman"/>
                <w:sz w:val="18"/>
                <w:szCs w:val="18"/>
                <w:lang w:eastAsia="ru-RU"/>
              </w:rPr>
            </w:pPr>
          </w:p>
        </w:tc>
        <w:tc>
          <w:tcPr>
            <w:tcW w:w="3190" w:type="dxa"/>
            <w:tcBorders>
              <w:bottom w:val="single" w:sz="4" w:space="0" w:color="auto"/>
            </w:tcBorders>
            <w:shd w:val="clear" w:color="auto" w:fill="auto"/>
          </w:tcPr>
          <w:p w:rsidR="00A13CA3" w:rsidRPr="00A13CA3" w:rsidRDefault="00A13CA3" w:rsidP="00A13CA3">
            <w:pPr>
              <w:autoSpaceDE w:val="0"/>
              <w:autoSpaceDN w:val="0"/>
              <w:adjustRightInd w:val="0"/>
              <w:spacing w:after="0" w:line="240" w:lineRule="auto"/>
              <w:ind w:left="-142" w:firstLine="426"/>
              <w:jc w:val="both"/>
              <w:rPr>
                <w:rFonts w:ascii="Times New Roman" w:eastAsia="Calibri" w:hAnsi="Times New Roman" w:cs="Times New Roman"/>
                <w:sz w:val="18"/>
                <w:szCs w:val="18"/>
                <w:lang w:eastAsia="ru-RU"/>
              </w:rPr>
            </w:pPr>
          </w:p>
        </w:tc>
      </w:tr>
      <w:tr w:rsidR="00A13CA3" w:rsidRPr="00A13CA3" w:rsidTr="00762777">
        <w:tc>
          <w:tcPr>
            <w:tcW w:w="3190" w:type="dxa"/>
            <w:tcBorders>
              <w:top w:val="single" w:sz="4" w:space="0" w:color="auto"/>
            </w:tcBorders>
            <w:shd w:val="clear" w:color="auto" w:fill="auto"/>
          </w:tcPr>
          <w:p w:rsidR="00A13CA3" w:rsidRPr="00A13CA3" w:rsidRDefault="00A13CA3" w:rsidP="00A13CA3">
            <w:pPr>
              <w:autoSpaceDE w:val="0"/>
              <w:autoSpaceDN w:val="0"/>
              <w:adjustRightInd w:val="0"/>
              <w:spacing w:after="0" w:line="240" w:lineRule="auto"/>
              <w:ind w:left="-142" w:firstLine="426"/>
              <w:jc w:val="center"/>
              <w:rPr>
                <w:rFonts w:ascii="Times New Roman" w:eastAsia="Calibri" w:hAnsi="Times New Roman" w:cs="Times New Roman"/>
                <w:sz w:val="18"/>
                <w:szCs w:val="18"/>
                <w:lang w:eastAsia="ru-RU"/>
              </w:rPr>
            </w:pPr>
            <w:r w:rsidRPr="00A13CA3">
              <w:rPr>
                <w:rFonts w:ascii="Times New Roman" w:eastAsia="Calibri" w:hAnsi="Times New Roman" w:cs="Times New Roman"/>
                <w:sz w:val="18"/>
                <w:szCs w:val="18"/>
                <w:lang w:eastAsia="ru-RU"/>
              </w:rPr>
              <w:t>(наименование должности руководителя юридического лица)</w:t>
            </w:r>
          </w:p>
        </w:tc>
        <w:tc>
          <w:tcPr>
            <w:tcW w:w="3190" w:type="dxa"/>
            <w:tcBorders>
              <w:top w:val="single" w:sz="4" w:space="0" w:color="auto"/>
            </w:tcBorders>
            <w:shd w:val="clear" w:color="auto" w:fill="auto"/>
          </w:tcPr>
          <w:p w:rsidR="00A13CA3" w:rsidRPr="00A13CA3" w:rsidRDefault="00A13CA3" w:rsidP="00A13CA3">
            <w:pPr>
              <w:autoSpaceDE w:val="0"/>
              <w:autoSpaceDN w:val="0"/>
              <w:adjustRightInd w:val="0"/>
              <w:spacing w:after="0" w:line="240" w:lineRule="auto"/>
              <w:ind w:left="-142" w:firstLine="426"/>
              <w:jc w:val="center"/>
              <w:rPr>
                <w:rFonts w:ascii="Times New Roman" w:eastAsia="Calibri" w:hAnsi="Times New Roman" w:cs="Times New Roman"/>
                <w:sz w:val="18"/>
                <w:szCs w:val="18"/>
                <w:lang w:eastAsia="ru-RU"/>
              </w:rPr>
            </w:pPr>
            <w:r w:rsidRPr="00A13CA3">
              <w:rPr>
                <w:rFonts w:ascii="Times New Roman" w:eastAsia="Calibri" w:hAnsi="Times New Roman" w:cs="Times New Roman"/>
                <w:sz w:val="18"/>
                <w:szCs w:val="18"/>
                <w:lang w:eastAsia="ru-RU"/>
              </w:rPr>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A13CA3" w:rsidRPr="00A13CA3" w:rsidRDefault="00A13CA3" w:rsidP="00A13CA3">
            <w:pPr>
              <w:autoSpaceDE w:val="0"/>
              <w:autoSpaceDN w:val="0"/>
              <w:adjustRightInd w:val="0"/>
              <w:spacing w:after="0" w:line="240" w:lineRule="auto"/>
              <w:ind w:left="-142" w:firstLine="426"/>
              <w:jc w:val="center"/>
              <w:rPr>
                <w:rFonts w:ascii="Times New Roman" w:eastAsia="Calibri" w:hAnsi="Times New Roman" w:cs="Times New Roman"/>
                <w:sz w:val="18"/>
                <w:szCs w:val="18"/>
                <w:lang w:eastAsia="ru-RU"/>
              </w:rPr>
            </w:pPr>
            <w:r w:rsidRPr="00A13CA3">
              <w:rPr>
                <w:rFonts w:ascii="Times New Roman" w:eastAsia="Calibri" w:hAnsi="Times New Roman" w:cs="Times New Roman"/>
                <w:sz w:val="18"/>
                <w:szCs w:val="18"/>
                <w:lang w:eastAsia="ru-RU"/>
              </w:rPr>
              <w:t>(фамилия, инициалы руководителя юридического лица, уполномоченного представителя)</w:t>
            </w:r>
          </w:p>
        </w:tc>
      </w:tr>
    </w:tbl>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autoSpaceDE w:val="0"/>
        <w:autoSpaceDN w:val="0"/>
        <w:adjustRightInd w:val="0"/>
        <w:spacing w:after="0" w:line="240" w:lineRule="auto"/>
        <w:ind w:left="-142" w:firstLine="426"/>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lastRenderedPageBreak/>
        <w:t>М.П. (при наличии)</w:t>
      </w:r>
    </w:p>
    <w:p w:rsidR="00A13CA3" w:rsidRPr="00A13CA3" w:rsidRDefault="00A13CA3" w:rsidP="00A13CA3">
      <w:pPr>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p>
    <w:p w:rsidR="00A13CA3" w:rsidRPr="00A13CA3" w:rsidRDefault="00A13CA3" w:rsidP="00A13CA3">
      <w:pPr>
        <w:spacing w:after="0" w:line="240" w:lineRule="auto"/>
        <w:ind w:left="-142" w:firstLine="426"/>
        <w:rPr>
          <w:rFonts w:ascii="Times New Roman" w:eastAsia="Times New Roman" w:hAnsi="Times New Roman" w:cs="Times New Roman"/>
          <w:sz w:val="18"/>
          <w:szCs w:val="18"/>
          <w:lang w:eastAsia="ru-RU"/>
        </w:rPr>
      </w:pPr>
    </w:p>
    <w:p w:rsidR="00A13CA3" w:rsidRPr="00A13CA3" w:rsidRDefault="00A13CA3" w:rsidP="00A13CA3">
      <w:pPr>
        <w:spacing w:after="0" w:line="240" w:lineRule="auto"/>
        <w:ind w:left="-142" w:firstLine="426"/>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Реквизиты документа, удостоверяющего личность уполномоченного представителя:</w:t>
      </w:r>
    </w:p>
    <w:p w:rsidR="00A13CA3" w:rsidRPr="00A13CA3" w:rsidRDefault="00A13CA3" w:rsidP="00A13CA3">
      <w:pPr>
        <w:spacing w:after="0" w:line="240" w:lineRule="auto"/>
        <w:ind w:left="-142" w:firstLine="426"/>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_______________________________________________________________________________________________________________________________________________________________________________________________________________________________</w:t>
      </w:r>
    </w:p>
    <w:p w:rsidR="00A13CA3" w:rsidRPr="00A13CA3" w:rsidRDefault="00A13CA3" w:rsidP="00A13CA3">
      <w:pPr>
        <w:spacing w:after="0" w:line="240" w:lineRule="auto"/>
        <w:ind w:left="-142" w:firstLine="426"/>
        <w:jc w:val="center"/>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(указывается наименование документы, номер, кем и когда выдан)</w:t>
      </w: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rPr>
          <w:rFonts w:ascii="Times New Roman" w:eastAsia="Times New Roman" w:hAnsi="Times New Roman" w:cs="Times New Roman"/>
          <w:sz w:val="18"/>
          <w:szCs w:val="18"/>
          <w:lang w:eastAsia="ru-RU"/>
        </w:rPr>
      </w:pPr>
    </w:p>
    <w:p w:rsidR="00A13CA3" w:rsidRPr="00A13CA3" w:rsidRDefault="00A13CA3" w:rsidP="00A13CA3">
      <w:pPr>
        <w:spacing w:after="0" w:line="240" w:lineRule="auto"/>
        <w:ind w:left="-142" w:firstLine="426"/>
        <w:rPr>
          <w:rFonts w:ascii="Times New Roman" w:eastAsia="Times New Roman" w:hAnsi="Times New Roman" w:cs="Times New Roman"/>
          <w:sz w:val="18"/>
          <w:szCs w:val="18"/>
          <w:lang w:eastAsia="ru-RU"/>
        </w:rPr>
      </w:pPr>
    </w:p>
    <w:p w:rsidR="00A13CA3" w:rsidRPr="00A13CA3" w:rsidRDefault="00A13CA3" w:rsidP="00A13CA3">
      <w:pPr>
        <w:widowControl w:val="0"/>
        <w:autoSpaceDE w:val="0"/>
        <w:autoSpaceDN w:val="0"/>
        <w:adjustRightInd w:val="0"/>
        <w:spacing w:after="0" w:line="240" w:lineRule="auto"/>
        <w:ind w:left="-142" w:firstLine="426"/>
        <w:jc w:val="right"/>
        <w:outlineLvl w:val="1"/>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lastRenderedPageBreak/>
        <w:t>Приложение № 5</w:t>
      </w:r>
    </w:p>
    <w:p w:rsidR="00A13CA3" w:rsidRPr="00A13CA3" w:rsidRDefault="00A13CA3" w:rsidP="00A13CA3">
      <w:pPr>
        <w:widowControl w:val="0"/>
        <w:tabs>
          <w:tab w:val="left" w:pos="567"/>
        </w:tabs>
        <w:spacing w:after="0" w:line="240" w:lineRule="auto"/>
        <w:ind w:left="-142" w:firstLine="426"/>
        <w:jc w:val="right"/>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к Административному регламенту предоставления</w:t>
      </w:r>
    </w:p>
    <w:p w:rsidR="00A13CA3" w:rsidRPr="00A13CA3" w:rsidRDefault="00A13CA3" w:rsidP="00A13CA3">
      <w:pPr>
        <w:widowControl w:val="0"/>
        <w:tabs>
          <w:tab w:val="left" w:pos="567"/>
        </w:tabs>
        <w:spacing w:after="0" w:line="240" w:lineRule="auto"/>
        <w:ind w:left="-142" w:firstLine="426"/>
        <w:jc w:val="right"/>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 xml:space="preserve"> муниципальной услуги «Признание садового дома жилым </w:t>
      </w:r>
    </w:p>
    <w:p w:rsidR="00A13CA3" w:rsidRPr="00A13CA3" w:rsidRDefault="00A13CA3" w:rsidP="00A13CA3">
      <w:pPr>
        <w:widowControl w:val="0"/>
        <w:tabs>
          <w:tab w:val="left" w:pos="567"/>
        </w:tabs>
        <w:spacing w:after="0" w:line="240" w:lineRule="auto"/>
        <w:ind w:left="-142" w:firstLine="426"/>
        <w:jc w:val="right"/>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домом и жилого дома – садовым домом»</w:t>
      </w:r>
    </w:p>
    <w:p w:rsidR="00A13CA3" w:rsidRPr="00A13CA3" w:rsidRDefault="00A13CA3" w:rsidP="00A13CA3">
      <w:pPr>
        <w:spacing w:after="0" w:line="240" w:lineRule="auto"/>
        <w:ind w:left="-142" w:firstLine="426"/>
        <w:rPr>
          <w:rFonts w:ascii="Times New Roman" w:eastAsia="Times New Roman" w:hAnsi="Times New Roman" w:cs="Times New Roman"/>
          <w:sz w:val="18"/>
          <w:szCs w:val="18"/>
          <w:lang w:eastAsia="ru-RU"/>
        </w:rPr>
      </w:pPr>
    </w:p>
    <w:p w:rsidR="00A13CA3" w:rsidRPr="00A13CA3" w:rsidRDefault="00A13CA3" w:rsidP="00A13CA3">
      <w:pPr>
        <w:spacing w:after="0" w:line="240" w:lineRule="auto"/>
        <w:ind w:left="-142" w:firstLine="426"/>
        <w:jc w:val="center"/>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РЕКОМЕНДУЕМАЯ ФОРМА ЗАЯВЛЕНИЯ</w:t>
      </w:r>
    </w:p>
    <w:p w:rsidR="00A13CA3" w:rsidRPr="00A13CA3" w:rsidRDefault="00A13CA3" w:rsidP="00A13CA3">
      <w:pPr>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ОБ ИСПРАВЛЕНИИ ОПЕЧАТОК И ОШИБОК В ВЫДАННЫХ В РЕЗУЛЬТАТЕ ПРЕДОСТАВЛЕНИЯ МУНИЦИПАЛЬНОЙ УСЛУГИ ДОКУМЕНТАХ</w:t>
      </w:r>
    </w:p>
    <w:p w:rsidR="00A13CA3" w:rsidRPr="00A13CA3" w:rsidRDefault="00A13CA3" w:rsidP="00A13CA3">
      <w:pPr>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(для физических лиц)</w:t>
      </w:r>
    </w:p>
    <w:p w:rsidR="00A13CA3" w:rsidRPr="00A13CA3" w:rsidRDefault="00A13CA3" w:rsidP="00A13CA3">
      <w:pPr>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 ________________________</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_____________________________</w:t>
      </w:r>
    </w:p>
    <w:p w:rsidR="00A13CA3" w:rsidRPr="00A13CA3" w:rsidRDefault="00A13CA3" w:rsidP="00A13CA3">
      <w:pPr>
        <w:autoSpaceDE w:val="0"/>
        <w:autoSpaceDN w:val="0"/>
        <w:adjustRightInd w:val="0"/>
        <w:spacing w:after="0" w:line="240" w:lineRule="auto"/>
        <w:ind w:left="-142" w:firstLine="426"/>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(наименование Администрации, Уполномоченного органа)</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От _________________________</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_________________________________________________________</w:t>
      </w:r>
    </w:p>
    <w:p w:rsidR="00A13CA3" w:rsidRPr="00A13CA3" w:rsidRDefault="00A13CA3" w:rsidP="00A13CA3">
      <w:pPr>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(ФИО физического лица)</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Реквизиты основного документа, удостоверяющего личность:</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____________________________________________________________________________________________________</w:t>
      </w:r>
    </w:p>
    <w:p w:rsidR="00A13CA3" w:rsidRPr="00A13CA3" w:rsidRDefault="00A13CA3" w:rsidP="00A13CA3">
      <w:pPr>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(указывается наименование документы, номер, кем и когда выдан)</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Адрес места жительства (пребывания):</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_____________________________ __________________________________________________________</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Адрес электронной почты (при наличии):</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__________________________________</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Номер контактного телефона:</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__________________________________</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ЗАЯВЛЕНИЕ</w:t>
      </w:r>
    </w:p>
    <w:p w:rsidR="00A13CA3" w:rsidRPr="00A13CA3" w:rsidRDefault="00A13CA3" w:rsidP="00A13CA3">
      <w:pPr>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Прошу устранить (исправить) опечатку и (или) ошибку (нужное указать) в ранее принятом (выданном) __________________________________________________________</w:t>
      </w:r>
    </w:p>
    <w:p w:rsidR="00A13CA3" w:rsidRPr="00A13CA3" w:rsidRDefault="00A13CA3" w:rsidP="00A13CA3">
      <w:pPr>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_____________________________________________________________________________</w:t>
      </w:r>
      <w:r w:rsidRPr="00A13CA3">
        <w:rPr>
          <w:rFonts w:ascii="Times New Roman" w:eastAsia="Times New Roman" w:hAnsi="Times New Roman" w:cs="Times New Roman"/>
          <w:sz w:val="18"/>
          <w:szCs w:val="18"/>
          <w:lang w:eastAsia="ru-RU"/>
        </w:rPr>
        <w:br/>
        <w:t>_____________________________________________________________________________ (указывается наименование документа, в котором допущена опечатка или ошибка)</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от ________________ № ________________________________________________________</w:t>
      </w:r>
    </w:p>
    <w:p w:rsidR="00A13CA3" w:rsidRPr="00A13CA3" w:rsidRDefault="00A13CA3" w:rsidP="00A13CA3">
      <w:pPr>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(указывается дата принятия и номер документа, в котором допущена опечатка или ошибка)</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 части ______________________________________________________________________</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__________________________________________________________________________________________________________________________________________________________</w:t>
      </w:r>
    </w:p>
    <w:p w:rsidR="00A13CA3" w:rsidRPr="00A13CA3" w:rsidRDefault="00A13CA3" w:rsidP="00A13CA3">
      <w:pPr>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(указывается допущенная опечатка или ошибка)</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в связи с ____________________________________________________________________</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_____________________________________________________________________________</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 К заявлению прилагаются:</w:t>
      </w:r>
    </w:p>
    <w:p w:rsidR="00A13CA3" w:rsidRPr="00A13CA3" w:rsidRDefault="00A13CA3" w:rsidP="00A13CA3">
      <w:pPr>
        <w:numPr>
          <w:ilvl w:val="0"/>
          <w:numId w:val="15"/>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документ, подтверждающий полномочия представителя (в случае обращения за получением муниципальной услуги представителя);</w:t>
      </w:r>
    </w:p>
    <w:p w:rsidR="00A13CA3" w:rsidRPr="00A13CA3" w:rsidRDefault="00A13CA3" w:rsidP="00A13CA3">
      <w:pPr>
        <w:numPr>
          <w:ilvl w:val="0"/>
          <w:numId w:val="15"/>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_______________________________________________________________________</w:t>
      </w:r>
    </w:p>
    <w:p w:rsidR="00A13CA3" w:rsidRPr="00A13CA3" w:rsidRDefault="00A13CA3" w:rsidP="00A13CA3">
      <w:pPr>
        <w:numPr>
          <w:ilvl w:val="0"/>
          <w:numId w:val="15"/>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_______________________________________________________________________</w:t>
      </w:r>
    </w:p>
    <w:p w:rsidR="00A13CA3" w:rsidRPr="00A13CA3" w:rsidRDefault="00A13CA3" w:rsidP="00A13CA3">
      <w:pPr>
        <w:numPr>
          <w:ilvl w:val="0"/>
          <w:numId w:val="15"/>
        </w:numPr>
        <w:autoSpaceDE w:val="0"/>
        <w:autoSpaceDN w:val="0"/>
        <w:adjustRightInd w:val="0"/>
        <w:spacing w:after="0" w:line="240" w:lineRule="auto"/>
        <w:ind w:left="-142" w:firstLine="426"/>
        <w:contextualSpacing/>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_______________________________________________________________________</w:t>
      </w:r>
    </w:p>
    <w:p w:rsidR="00A13CA3" w:rsidRPr="00A13CA3" w:rsidRDefault="00A13CA3" w:rsidP="00A13CA3">
      <w:pPr>
        <w:autoSpaceDE w:val="0"/>
        <w:autoSpaceDN w:val="0"/>
        <w:adjustRightInd w:val="0"/>
        <w:spacing w:after="0" w:line="240" w:lineRule="auto"/>
        <w:ind w:left="-142" w:firstLine="426"/>
        <w:jc w:val="center"/>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A13CA3" w:rsidRPr="00A13CA3" w:rsidRDefault="00A13CA3" w:rsidP="00A13CA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______________________     ____________________________    _______________________</w:t>
      </w:r>
    </w:p>
    <w:p w:rsidR="00A13CA3" w:rsidRPr="00A13CA3" w:rsidRDefault="00A13CA3" w:rsidP="00A13CA3">
      <w:pPr>
        <w:autoSpaceDE w:val="0"/>
        <w:autoSpaceDN w:val="0"/>
        <w:adjustRightInd w:val="0"/>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            (дата)                                     (подпись)                                     (Ф.И.О.)</w:t>
      </w:r>
    </w:p>
    <w:p w:rsidR="00A13CA3" w:rsidRPr="00A13CA3" w:rsidRDefault="00A13CA3" w:rsidP="00A13CA3">
      <w:pPr>
        <w:spacing w:after="0" w:line="240" w:lineRule="auto"/>
        <w:ind w:left="-142" w:firstLine="426"/>
        <w:rPr>
          <w:rFonts w:ascii="Times New Roman" w:eastAsia="Times New Roman" w:hAnsi="Times New Roman" w:cs="Times New Roman"/>
          <w:sz w:val="18"/>
          <w:szCs w:val="18"/>
          <w:lang w:eastAsia="ru-RU"/>
        </w:rPr>
      </w:pPr>
    </w:p>
    <w:p w:rsidR="00A13CA3" w:rsidRPr="00A13CA3" w:rsidRDefault="00A13CA3" w:rsidP="00A13CA3">
      <w:pPr>
        <w:spacing w:after="0" w:line="240" w:lineRule="auto"/>
        <w:ind w:left="-142" w:firstLine="426"/>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Реквизиты документа, удостоверяющего личность уполномоченного представителя:</w:t>
      </w:r>
    </w:p>
    <w:p w:rsidR="00A13CA3" w:rsidRPr="00A13CA3" w:rsidRDefault="00A13CA3" w:rsidP="00A13CA3">
      <w:pPr>
        <w:spacing w:after="0" w:line="240" w:lineRule="auto"/>
        <w:ind w:left="-142" w:firstLine="426"/>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________________________________________________________________________________________________________________________________________________________________________________________________________________________________</w:t>
      </w:r>
    </w:p>
    <w:p w:rsidR="00A13CA3" w:rsidRPr="00A13CA3" w:rsidRDefault="00A13CA3" w:rsidP="00A13CA3">
      <w:pPr>
        <w:spacing w:after="0" w:line="240" w:lineRule="auto"/>
        <w:ind w:left="-142" w:firstLine="426"/>
        <w:jc w:val="center"/>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(указывается наименование документы, номер, кем и когда выдан)</w:t>
      </w:r>
    </w:p>
    <w:p w:rsidR="00A13CA3" w:rsidRPr="00A13CA3" w:rsidRDefault="00A13CA3" w:rsidP="00A13CA3">
      <w:pPr>
        <w:spacing w:after="0" w:line="240" w:lineRule="auto"/>
        <w:ind w:left="-142" w:firstLine="426"/>
        <w:jc w:val="center"/>
        <w:rPr>
          <w:rFonts w:ascii="Times New Roman" w:eastAsia="Times New Roman" w:hAnsi="Times New Roman" w:cs="Times New Roman"/>
          <w:sz w:val="18"/>
          <w:szCs w:val="18"/>
          <w:lang w:eastAsia="ru-RU"/>
        </w:rPr>
      </w:pPr>
    </w:p>
    <w:p w:rsidR="00A13CA3" w:rsidRPr="00A13CA3" w:rsidRDefault="00A13CA3" w:rsidP="00A13CA3">
      <w:pPr>
        <w:spacing w:after="0" w:line="240" w:lineRule="auto"/>
        <w:ind w:left="-142" w:firstLine="426"/>
        <w:rPr>
          <w:rFonts w:ascii="Times New Roman" w:eastAsia="Times New Roman" w:hAnsi="Times New Roman" w:cs="Times New Roman"/>
          <w:sz w:val="18"/>
          <w:szCs w:val="18"/>
          <w:lang w:eastAsia="ru-RU"/>
        </w:rPr>
      </w:pPr>
    </w:p>
    <w:p w:rsidR="00A13CA3" w:rsidRPr="00A13CA3" w:rsidRDefault="00A13CA3" w:rsidP="00A13CA3">
      <w:pPr>
        <w:spacing w:after="0" w:line="240" w:lineRule="auto"/>
        <w:ind w:left="-142" w:firstLine="426"/>
        <w:rPr>
          <w:rFonts w:ascii="Times New Roman" w:eastAsia="Times New Roman" w:hAnsi="Times New Roman" w:cs="Times New Roman"/>
          <w:sz w:val="18"/>
          <w:szCs w:val="18"/>
          <w:lang w:eastAsia="ru-RU"/>
        </w:rPr>
      </w:pPr>
    </w:p>
    <w:p w:rsidR="00A13CA3" w:rsidRPr="00A13CA3" w:rsidRDefault="00A13CA3" w:rsidP="00A13CA3">
      <w:pPr>
        <w:widowControl w:val="0"/>
        <w:autoSpaceDE w:val="0"/>
        <w:autoSpaceDN w:val="0"/>
        <w:adjustRightInd w:val="0"/>
        <w:spacing w:after="0" w:line="240" w:lineRule="auto"/>
        <w:jc w:val="right"/>
        <w:outlineLvl w:val="1"/>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Приложение № 6</w:t>
      </w:r>
    </w:p>
    <w:p w:rsidR="00A13CA3" w:rsidRPr="00A13CA3" w:rsidRDefault="00A13CA3" w:rsidP="00A13CA3">
      <w:pPr>
        <w:autoSpaceDE w:val="0"/>
        <w:autoSpaceDN w:val="0"/>
        <w:adjustRightInd w:val="0"/>
        <w:spacing w:after="0" w:line="240" w:lineRule="auto"/>
        <w:ind w:left="-142" w:firstLine="426"/>
        <w:jc w:val="right"/>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к Административному регламенту предоставления</w:t>
      </w:r>
    </w:p>
    <w:p w:rsidR="00A13CA3" w:rsidRPr="00A13CA3" w:rsidRDefault="00A13CA3" w:rsidP="00A13CA3">
      <w:pPr>
        <w:autoSpaceDE w:val="0"/>
        <w:autoSpaceDN w:val="0"/>
        <w:adjustRightInd w:val="0"/>
        <w:spacing w:after="0" w:line="240" w:lineRule="auto"/>
        <w:ind w:left="-142" w:firstLine="426"/>
        <w:jc w:val="right"/>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 xml:space="preserve"> муниципальной услуги «Признание садового</w:t>
      </w:r>
    </w:p>
    <w:p w:rsidR="00A13CA3" w:rsidRPr="00A13CA3" w:rsidRDefault="00A13CA3" w:rsidP="00A13CA3">
      <w:pPr>
        <w:autoSpaceDE w:val="0"/>
        <w:autoSpaceDN w:val="0"/>
        <w:adjustRightInd w:val="0"/>
        <w:spacing w:after="0" w:line="240" w:lineRule="auto"/>
        <w:ind w:left="-142" w:firstLine="426"/>
        <w:jc w:val="right"/>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 xml:space="preserve"> дома жилым домом и жилого дома – садовым домом»</w:t>
      </w:r>
    </w:p>
    <w:p w:rsidR="00A13CA3" w:rsidRPr="00A13CA3" w:rsidRDefault="00A13CA3" w:rsidP="00A13CA3">
      <w:pPr>
        <w:spacing w:after="0" w:line="240" w:lineRule="auto"/>
        <w:ind w:left="-142" w:firstLine="426"/>
        <w:jc w:val="center"/>
        <w:rPr>
          <w:rFonts w:ascii="Times New Roman" w:eastAsia="Times New Roman" w:hAnsi="Times New Roman" w:cs="Times New Roman"/>
          <w:b/>
          <w:sz w:val="18"/>
          <w:szCs w:val="18"/>
          <w:lang w:eastAsia="ru-RU"/>
        </w:rPr>
      </w:pPr>
    </w:p>
    <w:p w:rsidR="00A13CA3" w:rsidRPr="00A13CA3" w:rsidRDefault="00A13CA3" w:rsidP="00A13CA3">
      <w:pPr>
        <w:spacing w:after="0" w:line="240" w:lineRule="auto"/>
        <w:ind w:left="-142" w:firstLine="426"/>
        <w:jc w:val="center"/>
        <w:rPr>
          <w:rFonts w:ascii="Times New Roman" w:eastAsia="Times New Roman" w:hAnsi="Times New Roman" w:cs="Times New Roman"/>
          <w:b/>
          <w:sz w:val="18"/>
          <w:szCs w:val="18"/>
          <w:lang w:eastAsia="ru-RU"/>
        </w:rPr>
      </w:pPr>
      <w:r w:rsidRPr="00A13CA3">
        <w:rPr>
          <w:rFonts w:ascii="Times New Roman" w:eastAsia="Times New Roman" w:hAnsi="Times New Roman" w:cs="Times New Roman"/>
          <w:b/>
          <w:sz w:val="18"/>
          <w:szCs w:val="18"/>
          <w:lang w:eastAsia="ru-RU"/>
        </w:rPr>
        <w:t>ФОРМА</w:t>
      </w:r>
      <w:r w:rsidRPr="00A13CA3">
        <w:rPr>
          <w:rFonts w:ascii="Times New Roman" w:eastAsia="Times New Roman" w:hAnsi="Times New Roman" w:cs="Times New Roman"/>
          <w:b/>
          <w:sz w:val="18"/>
          <w:szCs w:val="18"/>
          <w:lang w:eastAsia="ru-RU"/>
        </w:rPr>
        <w:br/>
        <w:t>согласия на обработку персональных данных</w:t>
      </w:r>
    </w:p>
    <w:p w:rsidR="00A13CA3" w:rsidRPr="00A13CA3" w:rsidRDefault="00A13CA3" w:rsidP="00A13CA3">
      <w:pPr>
        <w:spacing w:after="0" w:line="240" w:lineRule="auto"/>
        <w:ind w:left="-142" w:firstLine="426"/>
        <w:jc w:val="center"/>
        <w:rPr>
          <w:rFonts w:ascii="Times New Roman" w:eastAsia="Times New Roman" w:hAnsi="Times New Roman" w:cs="Times New Roman"/>
          <w:sz w:val="18"/>
          <w:szCs w:val="18"/>
          <w:lang w:eastAsia="ru-RU"/>
        </w:rPr>
      </w:pPr>
    </w:p>
    <w:p w:rsidR="00A13CA3" w:rsidRPr="00A13CA3" w:rsidRDefault="00A13CA3" w:rsidP="00A13CA3">
      <w:pPr>
        <w:spacing w:after="0" w:line="240" w:lineRule="auto"/>
        <w:ind w:left="-142" w:firstLine="426"/>
        <w:jc w:val="center"/>
        <w:rPr>
          <w:rFonts w:ascii="Times New Roman" w:eastAsia="Times New Roman" w:hAnsi="Times New Roman" w:cs="Times New Roman"/>
          <w:b/>
          <w:sz w:val="18"/>
          <w:szCs w:val="18"/>
          <w:lang w:eastAsia="ru-RU"/>
        </w:rPr>
      </w:pPr>
    </w:p>
    <w:p w:rsidR="00A13CA3" w:rsidRPr="00A13CA3" w:rsidRDefault="00A13CA3" w:rsidP="00A13CA3">
      <w:pPr>
        <w:spacing w:after="0" w:line="240" w:lineRule="auto"/>
        <w:ind w:left="-142" w:firstLine="426"/>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Главе Администрации (Руководителю Уполномоченного органа)  </w:t>
      </w:r>
    </w:p>
    <w:p w:rsidR="00A13CA3" w:rsidRPr="00A13CA3" w:rsidRDefault="00A13CA3" w:rsidP="00A13CA3">
      <w:pPr>
        <w:spacing w:after="0" w:line="240" w:lineRule="auto"/>
        <w:ind w:left="-142" w:firstLine="426"/>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______________________________________________</w:t>
      </w:r>
    </w:p>
    <w:p w:rsidR="00A13CA3" w:rsidRPr="00A13CA3" w:rsidRDefault="00A13CA3" w:rsidP="00A13CA3">
      <w:pPr>
        <w:spacing w:after="0" w:line="240" w:lineRule="auto"/>
        <w:ind w:left="-142" w:firstLine="426"/>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ab/>
      </w:r>
      <w:r w:rsidRPr="00A13CA3">
        <w:rPr>
          <w:rFonts w:ascii="Times New Roman" w:eastAsia="Times New Roman" w:hAnsi="Times New Roman" w:cs="Times New Roman"/>
          <w:sz w:val="18"/>
          <w:szCs w:val="18"/>
          <w:lang w:eastAsia="ru-RU"/>
        </w:rPr>
        <w:tab/>
        <w:t>(указывается полное наименование должности и ФИО)</w:t>
      </w:r>
    </w:p>
    <w:p w:rsidR="00A13CA3" w:rsidRPr="00A13CA3" w:rsidRDefault="00A13CA3" w:rsidP="00A13CA3">
      <w:pPr>
        <w:spacing w:after="0" w:line="240" w:lineRule="auto"/>
        <w:ind w:left="-142" w:firstLine="426"/>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от ____________________________________________________________________________________________________</w:t>
      </w:r>
    </w:p>
    <w:p w:rsidR="00A13CA3" w:rsidRPr="00A13CA3" w:rsidRDefault="00A13CA3" w:rsidP="00A13CA3">
      <w:pPr>
        <w:spacing w:after="0" w:line="240" w:lineRule="auto"/>
        <w:ind w:left="-142" w:firstLine="426"/>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                                                  (фамилия, имя, отчество)</w:t>
      </w:r>
    </w:p>
    <w:p w:rsidR="00A13CA3" w:rsidRPr="00A13CA3" w:rsidRDefault="00A13CA3" w:rsidP="00A13CA3">
      <w:pPr>
        <w:spacing w:after="0" w:line="240" w:lineRule="auto"/>
        <w:ind w:left="-142" w:firstLine="426"/>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____________________________________________________________</w:t>
      </w:r>
    </w:p>
    <w:p w:rsidR="00A13CA3" w:rsidRPr="00A13CA3" w:rsidRDefault="00A13CA3" w:rsidP="00A13CA3">
      <w:pPr>
        <w:spacing w:after="0" w:line="240" w:lineRule="auto"/>
        <w:ind w:left="-142" w:firstLine="426"/>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проживающего(ей) по адресу: __________________________</w:t>
      </w:r>
    </w:p>
    <w:p w:rsidR="00A13CA3" w:rsidRPr="00A13CA3" w:rsidRDefault="00A13CA3" w:rsidP="00A13CA3">
      <w:pPr>
        <w:spacing w:after="0" w:line="240" w:lineRule="auto"/>
        <w:ind w:left="-142" w:firstLine="426"/>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_______________________________________________________________________________________________________________________________________________________________, </w:t>
      </w:r>
    </w:p>
    <w:p w:rsidR="00A13CA3" w:rsidRPr="00A13CA3" w:rsidRDefault="00A13CA3" w:rsidP="00A13CA3">
      <w:pPr>
        <w:tabs>
          <w:tab w:val="left" w:pos="8844"/>
        </w:tabs>
        <w:spacing w:after="0" w:line="240" w:lineRule="auto"/>
        <w:ind w:left="-142" w:firstLine="426"/>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контактный телефон _______________________________________________</w:t>
      </w:r>
    </w:p>
    <w:p w:rsidR="00A13CA3" w:rsidRPr="00A13CA3" w:rsidRDefault="00A13CA3" w:rsidP="00A13CA3">
      <w:pPr>
        <w:spacing w:after="0" w:line="240" w:lineRule="auto"/>
        <w:ind w:left="-142" w:firstLine="426"/>
        <w:jc w:val="center"/>
        <w:rPr>
          <w:rFonts w:ascii="Times New Roman" w:eastAsia="Times New Roman" w:hAnsi="Times New Roman" w:cs="Times New Roman"/>
          <w:b/>
          <w:sz w:val="18"/>
          <w:szCs w:val="18"/>
          <w:lang w:eastAsia="ru-RU"/>
        </w:rPr>
      </w:pPr>
    </w:p>
    <w:p w:rsidR="00A13CA3" w:rsidRPr="00A13CA3" w:rsidRDefault="00A13CA3" w:rsidP="00A13CA3">
      <w:pPr>
        <w:spacing w:after="0" w:line="240" w:lineRule="auto"/>
        <w:ind w:left="-142" w:firstLine="426"/>
        <w:jc w:val="center"/>
        <w:rPr>
          <w:rFonts w:ascii="Times New Roman" w:eastAsia="Times New Roman" w:hAnsi="Times New Roman" w:cs="Times New Roman"/>
          <w:b/>
          <w:sz w:val="18"/>
          <w:szCs w:val="18"/>
          <w:lang w:eastAsia="ru-RU"/>
        </w:rPr>
      </w:pPr>
    </w:p>
    <w:p w:rsidR="00A13CA3" w:rsidRPr="00A13CA3" w:rsidRDefault="00A13CA3" w:rsidP="00A13CA3">
      <w:pPr>
        <w:spacing w:after="0" w:line="240" w:lineRule="auto"/>
        <w:ind w:left="-142" w:firstLine="426"/>
        <w:jc w:val="center"/>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ЗАЯВЛЕНИЕ</w:t>
      </w:r>
    </w:p>
    <w:p w:rsidR="00A13CA3" w:rsidRPr="00A13CA3" w:rsidRDefault="00A13CA3" w:rsidP="00A13CA3">
      <w:pPr>
        <w:spacing w:after="0" w:line="240" w:lineRule="auto"/>
        <w:ind w:left="-142" w:firstLine="426"/>
        <w:jc w:val="center"/>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о согласии на обработку персональных данных</w:t>
      </w:r>
    </w:p>
    <w:p w:rsidR="00A13CA3" w:rsidRPr="00A13CA3" w:rsidRDefault="00A13CA3" w:rsidP="00A13CA3">
      <w:pPr>
        <w:spacing w:after="0" w:line="240" w:lineRule="auto"/>
        <w:ind w:left="-142" w:firstLine="426"/>
        <w:jc w:val="center"/>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лиц, не являющихся заявителями</w:t>
      </w:r>
    </w:p>
    <w:p w:rsidR="00A13CA3" w:rsidRPr="00A13CA3" w:rsidRDefault="00A13CA3" w:rsidP="00A13CA3">
      <w:pPr>
        <w:spacing w:after="0" w:line="240" w:lineRule="auto"/>
        <w:ind w:left="-142" w:firstLine="426"/>
        <w:jc w:val="center"/>
        <w:rPr>
          <w:rFonts w:ascii="Times New Roman" w:eastAsia="Times New Roman" w:hAnsi="Times New Roman" w:cs="Times New Roman"/>
          <w:b/>
          <w:sz w:val="18"/>
          <w:szCs w:val="18"/>
          <w:lang w:eastAsia="ru-RU"/>
        </w:rPr>
      </w:pPr>
    </w:p>
    <w:p w:rsidR="00A13CA3" w:rsidRPr="00A13CA3" w:rsidRDefault="00A13CA3" w:rsidP="00A13CA3">
      <w:pPr>
        <w:spacing w:after="0" w:line="240" w:lineRule="auto"/>
        <w:ind w:left="-142" w:firstLine="426"/>
        <w:jc w:val="both"/>
        <w:rPr>
          <w:rFonts w:ascii="Times New Roman" w:eastAsia="Calibri" w:hAnsi="Times New Roman" w:cs="Times New Roman"/>
          <w:noProof/>
          <w:sz w:val="18"/>
          <w:szCs w:val="18"/>
          <w:lang w:eastAsia="ru-RU"/>
        </w:rPr>
      </w:pPr>
      <w:r w:rsidRPr="00A13CA3">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A13CA3" w:rsidRPr="00A13CA3" w:rsidRDefault="00A13CA3" w:rsidP="00A13CA3">
      <w:pPr>
        <w:spacing w:after="0" w:line="240" w:lineRule="auto"/>
        <w:ind w:left="-142" w:firstLine="426"/>
        <w:jc w:val="center"/>
        <w:rPr>
          <w:rFonts w:ascii="Times New Roman" w:eastAsia="Calibri" w:hAnsi="Times New Roman" w:cs="Times New Roman"/>
          <w:noProof/>
          <w:sz w:val="18"/>
          <w:szCs w:val="18"/>
          <w:lang w:eastAsia="ru-RU"/>
        </w:rPr>
      </w:pPr>
      <w:r w:rsidRPr="00A13CA3">
        <w:rPr>
          <w:rFonts w:ascii="Times New Roman" w:eastAsia="Calibri" w:hAnsi="Times New Roman" w:cs="Times New Roman"/>
          <w:noProof/>
          <w:sz w:val="18"/>
          <w:szCs w:val="18"/>
          <w:lang w:eastAsia="ru-RU"/>
        </w:rPr>
        <w:t>(Ф.И.О. полностью)</w:t>
      </w:r>
    </w:p>
    <w:p w:rsidR="00A13CA3" w:rsidRPr="00A13CA3" w:rsidRDefault="00A13CA3" w:rsidP="00A13CA3">
      <w:pPr>
        <w:spacing w:after="0" w:line="240" w:lineRule="auto"/>
        <w:ind w:left="-142" w:firstLine="426"/>
        <w:jc w:val="both"/>
        <w:rPr>
          <w:rFonts w:ascii="Times New Roman" w:eastAsia="Calibri" w:hAnsi="Times New Roman" w:cs="Times New Roman"/>
          <w:noProof/>
          <w:sz w:val="18"/>
          <w:szCs w:val="18"/>
          <w:lang w:eastAsia="ru-RU"/>
        </w:rPr>
      </w:pPr>
    </w:p>
    <w:p w:rsidR="00A13CA3" w:rsidRPr="00A13CA3" w:rsidRDefault="00A13CA3" w:rsidP="00A13CA3">
      <w:pPr>
        <w:spacing w:after="0" w:line="240" w:lineRule="auto"/>
        <w:ind w:left="-142" w:firstLine="426"/>
        <w:jc w:val="both"/>
        <w:rPr>
          <w:rFonts w:ascii="Times New Roman" w:eastAsia="Calibri" w:hAnsi="Times New Roman" w:cs="Times New Roman"/>
          <w:noProof/>
          <w:sz w:val="18"/>
          <w:szCs w:val="18"/>
          <w:lang w:eastAsia="ru-RU"/>
        </w:rPr>
      </w:pPr>
      <w:r w:rsidRPr="00A13CA3">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A13CA3" w:rsidRPr="00A13CA3" w:rsidRDefault="00A13CA3" w:rsidP="00A13CA3">
      <w:pPr>
        <w:spacing w:after="0" w:line="240" w:lineRule="auto"/>
        <w:ind w:left="-142" w:firstLine="426"/>
        <w:jc w:val="both"/>
        <w:rPr>
          <w:rFonts w:ascii="Times New Roman" w:eastAsia="Calibri" w:hAnsi="Times New Roman" w:cs="Times New Roman"/>
          <w:noProof/>
          <w:sz w:val="18"/>
          <w:szCs w:val="18"/>
          <w:lang w:eastAsia="ru-RU"/>
        </w:rPr>
      </w:pPr>
    </w:p>
    <w:p w:rsidR="00A13CA3" w:rsidRPr="00A13CA3" w:rsidRDefault="00A13CA3" w:rsidP="00A13CA3">
      <w:pPr>
        <w:spacing w:after="0" w:line="240" w:lineRule="auto"/>
        <w:ind w:left="-142" w:firstLine="426"/>
        <w:rPr>
          <w:rFonts w:ascii="Times New Roman" w:eastAsia="Calibri" w:hAnsi="Times New Roman" w:cs="Times New Roman"/>
          <w:noProof/>
          <w:sz w:val="18"/>
          <w:szCs w:val="18"/>
          <w:lang w:eastAsia="ru-RU"/>
        </w:rPr>
      </w:pPr>
      <w:r w:rsidRPr="00A13CA3">
        <w:rPr>
          <w:rFonts w:ascii="Times New Roman" w:eastAsia="Calibri" w:hAnsi="Times New Roman" w:cs="Times New Roman"/>
          <w:noProof/>
          <w:sz w:val="18"/>
          <w:szCs w:val="18"/>
          <w:lang w:eastAsia="ru-RU"/>
        </w:rPr>
        <w:t>кем  выдан_____________________________________________________________________________________</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_____________________________________________________________________________</w:t>
      </w:r>
      <w:r w:rsidRPr="00A13CA3">
        <w:rPr>
          <w:rFonts w:ascii="Times New Roman" w:eastAsia="Times New Roman" w:hAnsi="Times New Roman" w:cs="Times New Roman"/>
          <w:sz w:val="18"/>
          <w:szCs w:val="18"/>
          <w:lang w:eastAsia="ru-RU"/>
        </w:rPr>
        <w:tab/>
      </w:r>
      <w:r w:rsidRPr="00A13CA3">
        <w:rPr>
          <w:rFonts w:ascii="Times New Roman" w:eastAsia="Times New Roman" w:hAnsi="Times New Roman" w:cs="Times New Roman"/>
          <w:sz w:val="18"/>
          <w:szCs w:val="18"/>
          <w:lang w:eastAsia="ru-RU"/>
        </w:rPr>
        <w:tab/>
      </w:r>
      <w:r w:rsidRPr="00A13CA3">
        <w:rPr>
          <w:rFonts w:ascii="Times New Roman" w:eastAsia="Times New Roman" w:hAnsi="Times New Roman" w:cs="Times New Roman"/>
          <w:sz w:val="18"/>
          <w:szCs w:val="18"/>
          <w:lang w:eastAsia="ru-RU"/>
        </w:rPr>
        <w:tab/>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                   </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согласен (на)    на   обработку моих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 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Срок действия моего согласия считать с момента подписания данного заявления  на срок: бессрочно.</w:t>
      </w:r>
    </w:p>
    <w:p w:rsidR="00A13CA3" w:rsidRPr="00A13CA3" w:rsidRDefault="00A13CA3" w:rsidP="00A13CA3">
      <w:pPr>
        <w:spacing w:after="0" w:line="240" w:lineRule="auto"/>
        <w:ind w:left="-142" w:firstLine="426"/>
        <w:jc w:val="both"/>
        <w:rPr>
          <w:rFonts w:ascii="Times New Roman" w:eastAsia="Calibri" w:hAnsi="Times New Roman" w:cs="Times New Roman"/>
          <w:noProof/>
          <w:sz w:val="18"/>
          <w:szCs w:val="18"/>
          <w:lang w:eastAsia="ru-RU"/>
        </w:rPr>
      </w:pPr>
      <w:r w:rsidRPr="00A13CA3">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«_______»___________20___г._______________/____________________________/</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r w:rsidRPr="00A13CA3">
        <w:rPr>
          <w:rFonts w:ascii="Times New Roman" w:eastAsia="Times New Roman" w:hAnsi="Times New Roman" w:cs="Times New Roman"/>
          <w:sz w:val="18"/>
          <w:szCs w:val="18"/>
          <w:lang w:eastAsia="ru-RU"/>
        </w:rPr>
        <w:t xml:space="preserve">    подпись</w:t>
      </w:r>
      <w:r w:rsidRPr="00A13CA3">
        <w:rPr>
          <w:rFonts w:ascii="Times New Roman" w:eastAsia="Times New Roman" w:hAnsi="Times New Roman" w:cs="Times New Roman"/>
          <w:sz w:val="18"/>
          <w:szCs w:val="18"/>
          <w:lang w:eastAsia="ru-RU"/>
        </w:rPr>
        <w:tab/>
        <w:t xml:space="preserve">                              расшифровка подписи</w:t>
      </w: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Pr>
        <w:spacing w:after="0" w:line="240" w:lineRule="auto"/>
        <w:ind w:left="-142" w:firstLine="426"/>
        <w:jc w:val="both"/>
        <w:rPr>
          <w:rFonts w:ascii="Times New Roman" w:eastAsia="Times New Roman" w:hAnsi="Times New Roman" w:cs="Times New Roman"/>
          <w:sz w:val="18"/>
          <w:szCs w:val="18"/>
          <w:lang w:eastAsia="ru-RU"/>
        </w:rPr>
      </w:pPr>
    </w:p>
    <w:p w:rsidR="00A13CA3" w:rsidRPr="00A13CA3" w:rsidRDefault="00A13CA3" w:rsidP="00A13CA3"/>
    <w:p w:rsidR="00A13CA3" w:rsidRPr="00A13CA3" w:rsidRDefault="00A13CA3" w:rsidP="00A13CA3">
      <w:pPr>
        <w:tabs>
          <w:tab w:val="left" w:pos="7425"/>
        </w:tabs>
        <w:spacing w:after="0" w:line="240" w:lineRule="auto"/>
        <w:ind w:left="142" w:firstLine="567"/>
        <w:jc w:val="right"/>
        <w:rPr>
          <w:rFonts w:ascii="Times New Roman" w:eastAsia="Times New Roman" w:hAnsi="Times New Roman" w:cs="Times New Roman"/>
          <w:sz w:val="28"/>
          <w:szCs w:val="28"/>
          <w:lang w:eastAsia="ru-RU"/>
        </w:rPr>
      </w:pPr>
    </w:p>
    <w:p w:rsidR="00423122" w:rsidRDefault="00423122">
      <w:bookmarkStart w:id="0" w:name="_GoBack"/>
      <w:bookmarkEnd w:id="0"/>
    </w:p>
    <w:sectPr w:rsidR="004231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173" w:rsidRDefault="00243173" w:rsidP="00A13CA3">
      <w:pPr>
        <w:spacing w:after="0" w:line="240" w:lineRule="auto"/>
      </w:pPr>
      <w:r>
        <w:separator/>
      </w:r>
    </w:p>
  </w:endnote>
  <w:endnote w:type="continuationSeparator" w:id="0">
    <w:p w:rsidR="00243173" w:rsidRDefault="00243173" w:rsidP="00A13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panose1 w:val="00000000000000000000"/>
    <w:charset w:val="CC"/>
    <w:family w:val="auto"/>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SimSun1">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173" w:rsidRDefault="00243173" w:rsidP="00A13CA3">
      <w:pPr>
        <w:spacing w:after="0" w:line="240" w:lineRule="auto"/>
      </w:pPr>
      <w:r>
        <w:separator/>
      </w:r>
    </w:p>
  </w:footnote>
  <w:footnote w:type="continuationSeparator" w:id="0">
    <w:p w:rsidR="00243173" w:rsidRDefault="00243173" w:rsidP="00A13CA3">
      <w:pPr>
        <w:spacing w:after="0" w:line="240" w:lineRule="auto"/>
      </w:pPr>
      <w:r>
        <w:continuationSeparator/>
      </w:r>
    </w:p>
  </w:footnote>
  <w:footnote w:id="1">
    <w:p w:rsidR="00A13CA3" w:rsidRDefault="00A13CA3" w:rsidP="00A13CA3">
      <w:pPr>
        <w:pStyle w:val="afff"/>
      </w:pPr>
      <w:r>
        <w:rPr>
          <w:rStyle w:val="afff1"/>
        </w:rPr>
        <w:footnoteRef/>
      </w:r>
      <w:r>
        <w:t xml:space="preserve"> В случае, если Администрация (Уполномоченный орган) подключена к указанной системе.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53C3E8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8C285890"/>
    <w:lvl w:ilvl="0">
      <w:start w:val="1"/>
      <w:numFmt w:val="bullet"/>
      <w:pStyle w:val="2"/>
      <w:lvlText w:val=""/>
      <w:lvlJc w:val="left"/>
      <w:pPr>
        <w:tabs>
          <w:tab w:val="num" w:pos="643"/>
        </w:tabs>
        <w:ind w:left="643" w:hanging="360"/>
      </w:pPr>
      <w:rPr>
        <w:rFonts w:ascii="Symbol" w:hAnsi="Symbol" w:hint="default"/>
      </w:r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nsid w:val="13235D69"/>
    <w:multiLevelType w:val="hybridMultilevel"/>
    <w:tmpl w:val="AF7CAC04"/>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BA7237"/>
    <w:multiLevelType w:val="hybridMultilevel"/>
    <w:tmpl w:val="A2FE969E"/>
    <w:lvl w:ilvl="0" w:tplc="47CCDFEA">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7">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AD76261"/>
    <w:multiLevelType w:val="hybridMultilevel"/>
    <w:tmpl w:val="B3EA947A"/>
    <w:lvl w:ilvl="0" w:tplc="03B484D4">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1">
    <w:nsid w:val="2B447EDC"/>
    <w:multiLevelType w:val="hybridMultilevel"/>
    <w:tmpl w:val="D4541946"/>
    <w:lvl w:ilvl="0" w:tplc="4A2026B8">
      <w:start w:val="1"/>
      <w:numFmt w:val="decimal"/>
      <w:lvlText w:val="%1."/>
      <w:lvlJc w:val="left"/>
      <w:pPr>
        <w:ind w:left="900" w:hanging="360"/>
      </w:pPr>
      <w:rPr>
        <w:rFonts w:cs="Times New Roman" w:hint="default"/>
        <w:color w:val="000000"/>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2">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E40129A"/>
    <w:multiLevelType w:val="multilevel"/>
    <w:tmpl w:val="AFBA15AA"/>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484909"/>
    <w:multiLevelType w:val="hybridMultilevel"/>
    <w:tmpl w:val="B136D760"/>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D68005F"/>
    <w:multiLevelType w:val="hybridMultilevel"/>
    <w:tmpl w:val="73027C36"/>
    <w:lvl w:ilvl="0" w:tplc="57CA636E">
      <w:start w:val="1"/>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3EF20E82"/>
    <w:multiLevelType w:val="singleLevel"/>
    <w:tmpl w:val="0419000F"/>
    <w:lvl w:ilvl="0">
      <w:start w:val="1"/>
      <w:numFmt w:val="decimal"/>
      <w:lvlText w:val="%1."/>
      <w:lvlJc w:val="left"/>
      <w:pPr>
        <w:tabs>
          <w:tab w:val="num" w:pos="360"/>
        </w:tabs>
        <w:ind w:left="360" w:hanging="360"/>
      </w:p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44303A2"/>
    <w:multiLevelType w:val="singleLevel"/>
    <w:tmpl w:val="FC9C75BA"/>
    <w:lvl w:ilvl="0">
      <w:start w:val="5"/>
      <w:numFmt w:val="bullet"/>
      <w:lvlText w:val="-"/>
      <w:lvlJc w:val="left"/>
      <w:pPr>
        <w:tabs>
          <w:tab w:val="num" w:pos="885"/>
        </w:tabs>
        <w:ind w:left="885" w:hanging="360"/>
      </w:pPr>
    </w:lvl>
  </w:abstractNum>
  <w:abstractNum w:abstractNumId="23">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82923DE"/>
    <w:multiLevelType w:val="hybridMultilevel"/>
    <w:tmpl w:val="3196D24A"/>
    <w:lvl w:ilvl="0" w:tplc="6F1C0190">
      <w:start w:val="1"/>
      <w:numFmt w:val="decimal"/>
      <w:lvlText w:val="%1)"/>
      <w:lvlJc w:val="left"/>
      <w:pPr>
        <w:ind w:left="435" w:hanging="360"/>
      </w:pPr>
      <w:rPr>
        <w:rFonts w:eastAsiaTheme="minorHAnsi"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7">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4FA82D60"/>
    <w:multiLevelType w:val="hybridMultilevel"/>
    <w:tmpl w:val="44421E04"/>
    <w:lvl w:ilvl="0" w:tplc="587047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5D916076"/>
    <w:multiLevelType w:val="hybridMultilevel"/>
    <w:tmpl w:val="1E3C5812"/>
    <w:lvl w:ilvl="0" w:tplc="C3506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4">
    <w:nsid w:val="7AB41A1B"/>
    <w:multiLevelType w:val="hybridMultilevel"/>
    <w:tmpl w:val="CAB66524"/>
    <w:lvl w:ilvl="0" w:tplc="7D06D682">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0"/>
    <w:lvlOverride w:ilvl="0">
      <w:startOverride w:val="1"/>
    </w:lvlOverride>
  </w:num>
  <w:num w:numId="4">
    <w:abstractNumId w:val="22"/>
  </w:num>
  <w:num w:numId="5">
    <w:abstractNumId w:val="1"/>
  </w:num>
  <w:num w:numId="6">
    <w:abstractNumId w:val="0"/>
  </w:num>
  <w:num w:numId="7">
    <w:abstractNumId w:val="8"/>
  </w:num>
  <w:num w:numId="8">
    <w:abstractNumId w:val="13"/>
  </w:num>
  <w:num w:numId="9">
    <w:abstractNumId w:val="11"/>
  </w:num>
  <w:num w:numId="10">
    <w:abstractNumId w:val="18"/>
  </w:num>
  <w:num w:numId="11">
    <w:abstractNumId w:val="19"/>
  </w:num>
  <w:num w:numId="12">
    <w:abstractNumId w:val="39"/>
  </w:num>
  <w:num w:numId="13">
    <w:abstractNumId w:val="2"/>
  </w:num>
  <w:num w:numId="14">
    <w:abstractNumId w:val="30"/>
  </w:num>
  <w:num w:numId="15">
    <w:abstractNumId w:val="32"/>
  </w:num>
  <w:num w:numId="16">
    <w:abstractNumId w:val="25"/>
  </w:num>
  <w:num w:numId="17">
    <w:abstractNumId w:val="37"/>
  </w:num>
  <w:num w:numId="18">
    <w:abstractNumId w:val="23"/>
  </w:num>
  <w:num w:numId="19">
    <w:abstractNumId w:val="40"/>
  </w:num>
  <w:num w:numId="20">
    <w:abstractNumId w:val="21"/>
  </w:num>
  <w:num w:numId="21">
    <w:abstractNumId w:val="3"/>
  </w:num>
  <w:num w:numId="22">
    <w:abstractNumId w:val="24"/>
  </w:num>
  <w:num w:numId="23">
    <w:abstractNumId w:val="7"/>
  </w:num>
  <w:num w:numId="24">
    <w:abstractNumId w:val="28"/>
  </w:num>
  <w:num w:numId="25">
    <w:abstractNumId w:val="41"/>
  </w:num>
  <w:num w:numId="26">
    <w:abstractNumId w:val="42"/>
  </w:num>
  <w:num w:numId="27">
    <w:abstractNumId w:val="38"/>
  </w:num>
  <w:num w:numId="28">
    <w:abstractNumId w:val="12"/>
  </w:num>
  <w:num w:numId="29">
    <w:abstractNumId w:val="45"/>
  </w:num>
  <w:num w:numId="30">
    <w:abstractNumId w:val="31"/>
  </w:num>
  <w:num w:numId="31">
    <w:abstractNumId w:val="9"/>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6"/>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26"/>
  </w:num>
  <w:num w:numId="40">
    <w:abstractNumId w:val="27"/>
  </w:num>
  <w:num w:numId="41">
    <w:abstractNumId w:val="43"/>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15"/>
  </w:num>
  <w:num w:numId="45">
    <w:abstractNumId w:val="17"/>
  </w:num>
  <w:num w:numId="46">
    <w:abstractNumId w:val="35"/>
  </w:num>
  <w:num w:numId="47">
    <w:abstractNumId w:val="29"/>
  </w:num>
  <w:num w:numId="48">
    <w:abstractNumId w:val="5"/>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7DC"/>
    <w:rsid w:val="000014DC"/>
    <w:rsid w:val="00005174"/>
    <w:rsid w:val="00005422"/>
    <w:rsid w:val="000058B4"/>
    <w:rsid w:val="00005A89"/>
    <w:rsid w:val="000073FD"/>
    <w:rsid w:val="00010C95"/>
    <w:rsid w:val="00012537"/>
    <w:rsid w:val="0001287A"/>
    <w:rsid w:val="00012A0B"/>
    <w:rsid w:val="0001484A"/>
    <w:rsid w:val="000160D8"/>
    <w:rsid w:val="0002090D"/>
    <w:rsid w:val="00020F6A"/>
    <w:rsid w:val="00023ED7"/>
    <w:rsid w:val="00025496"/>
    <w:rsid w:val="00027E20"/>
    <w:rsid w:val="00030EFA"/>
    <w:rsid w:val="00031CF1"/>
    <w:rsid w:val="00032506"/>
    <w:rsid w:val="0003302B"/>
    <w:rsid w:val="000340DC"/>
    <w:rsid w:val="000369BD"/>
    <w:rsid w:val="00044971"/>
    <w:rsid w:val="00050873"/>
    <w:rsid w:val="000521C4"/>
    <w:rsid w:val="00052E26"/>
    <w:rsid w:val="000548F6"/>
    <w:rsid w:val="00055077"/>
    <w:rsid w:val="000573EF"/>
    <w:rsid w:val="000574DF"/>
    <w:rsid w:val="00057CBA"/>
    <w:rsid w:val="000623A7"/>
    <w:rsid w:val="000638DD"/>
    <w:rsid w:val="00063CF5"/>
    <w:rsid w:val="000647F8"/>
    <w:rsid w:val="00065589"/>
    <w:rsid w:val="000678CB"/>
    <w:rsid w:val="000738BF"/>
    <w:rsid w:val="000747F9"/>
    <w:rsid w:val="00075660"/>
    <w:rsid w:val="00076601"/>
    <w:rsid w:val="00076A41"/>
    <w:rsid w:val="00077525"/>
    <w:rsid w:val="0008090F"/>
    <w:rsid w:val="000812AC"/>
    <w:rsid w:val="0008257D"/>
    <w:rsid w:val="00083787"/>
    <w:rsid w:val="0008399D"/>
    <w:rsid w:val="000844AA"/>
    <w:rsid w:val="00085E47"/>
    <w:rsid w:val="00086CF8"/>
    <w:rsid w:val="0009029D"/>
    <w:rsid w:val="0009488D"/>
    <w:rsid w:val="000970D9"/>
    <w:rsid w:val="000A4384"/>
    <w:rsid w:val="000A70EE"/>
    <w:rsid w:val="000B11BA"/>
    <w:rsid w:val="000B23F0"/>
    <w:rsid w:val="000B29E4"/>
    <w:rsid w:val="000B4812"/>
    <w:rsid w:val="000B7715"/>
    <w:rsid w:val="000B7D4B"/>
    <w:rsid w:val="000B7E4C"/>
    <w:rsid w:val="000C05BC"/>
    <w:rsid w:val="000C1336"/>
    <w:rsid w:val="000C1527"/>
    <w:rsid w:val="000C38D2"/>
    <w:rsid w:val="000C4FA8"/>
    <w:rsid w:val="000C6C2E"/>
    <w:rsid w:val="000D2DC0"/>
    <w:rsid w:val="000D66EC"/>
    <w:rsid w:val="000E5884"/>
    <w:rsid w:val="000E6C0C"/>
    <w:rsid w:val="000E7F2B"/>
    <w:rsid w:val="000F0B50"/>
    <w:rsid w:val="000F4675"/>
    <w:rsid w:val="00100F20"/>
    <w:rsid w:val="001016CF"/>
    <w:rsid w:val="00102186"/>
    <w:rsid w:val="00105690"/>
    <w:rsid w:val="00106C9D"/>
    <w:rsid w:val="00106D45"/>
    <w:rsid w:val="00115721"/>
    <w:rsid w:val="001157F6"/>
    <w:rsid w:val="00124F59"/>
    <w:rsid w:val="00125556"/>
    <w:rsid w:val="0012572B"/>
    <w:rsid w:val="00125986"/>
    <w:rsid w:val="00134907"/>
    <w:rsid w:val="00135324"/>
    <w:rsid w:val="0013586E"/>
    <w:rsid w:val="00137143"/>
    <w:rsid w:val="001411B5"/>
    <w:rsid w:val="00141D00"/>
    <w:rsid w:val="001464B3"/>
    <w:rsid w:val="00146744"/>
    <w:rsid w:val="00150EA5"/>
    <w:rsid w:val="00155D7A"/>
    <w:rsid w:val="00163526"/>
    <w:rsid w:val="00164478"/>
    <w:rsid w:val="0017049A"/>
    <w:rsid w:val="001719B9"/>
    <w:rsid w:val="0017217C"/>
    <w:rsid w:val="00173EB5"/>
    <w:rsid w:val="001746E3"/>
    <w:rsid w:val="00174A58"/>
    <w:rsid w:val="00174C95"/>
    <w:rsid w:val="00174D52"/>
    <w:rsid w:val="0017555F"/>
    <w:rsid w:val="0017664D"/>
    <w:rsid w:val="001820D2"/>
    <w:rsid w:val="001853CA"/>
    <w:rsid w:val="00185DE9"/>
    <w:rsid w:val="001876A8"/>
    <w:rsid w:val="00190481"/>
    <w:rsid w:val="0019095D"/>
    <w:rsid w:val="00191C55"/>
    <w:rsid w:val="00191F3C"/>
    <w:rsid w:val="00191FED"/>
    <w:rsid w:val="001929A5"/>
    <w:rsid w:val="00193D39"/>
    <w:rsid w:val="0019480D"/>
    <w:rsid w:val="001959A8"/>
    <w:rsid w:val="00196908"/>
    <w:rsid w:val="00197E8B"/>
    <w:rsid w:val="001A117A"/>
    <w:rsid w:val="001A25F3"/>
    <w:rsid w:val="001A4F9D"/>
    <w:rsid w:val="001A5135"/>
    <w:rsid w:val="001A755D"/>
    <w:rsid w:val="001B0776"/>
    <w:rsid w:val="001B27DC"/>
    <w:rsid w:val="001B2BF9"/>
    <w:rsid w:val="001B38FE"/>
    <w:rsid w:val="001B3AB4"/>
    <w:rsid w:val="001B4253"/>
    <w:rsid w:val="001B7ECB"/>
    <w:rsid w:val="001C3F74"/>
    <w:rsid w:val="001D0AA7"/>
    <w:rsid w:val="001D0F29"/>
    <w:rsid w:val="001D40BA"/>
    <w:rsid w:val="001E198D"/>
    <w:rsid w:val="001E37B3"/>
    <w:rsid w:val="001F053E"/>
    <w:rsid w:val="001F1314"/>
    <w:rsid w:val="001F208F"/>
    <w:rsid w:val="001F2BF6"/>
    <w:rsid w:val="001F3CA8"/>
    <w:rsid w:val="001F4186"/>
    <w:rsid w:val="001F4E93"/>
    <w:rsid w:val="001F7145"/>
    <w:rsid w:val="00203E96"/>
    <w:rsid w:val="002054B5"/>
    <w:rsid w:val="00205B80"/>
    <w:rsid w:val="002067E3"/>
    <w:rsid w:val="00207095"/>
    <w:rsid w:val="00211B98"/>
    <w:rsid w:val="00212A48"/>
    <w:rsid w:val="00214873"/>
    <w:rsid w:val="002219DB"/>
    <w:rsid w:val="00225AAB"/>
    <w:rsid w:val="00226B2E"/>
    <w:rsid w:val="0023348F"/>
    <w:rsid w:val="002336B2"/>
    <w:rsid w:val="00234C22"/>
    <w:rsid w:val="0023780C"/>
    <w:rsid w:val="00243173"/>
    <w:rsid w:val="0024406F"/>
    <w:rsid w:val="00244A9A"/>
    <w:rsid w:val="002463D0"/>
    <w:rsid w:val="0024649E"/>
    <w:rsid w:val="00247846"/>
    <w:rsid w:val="0024788E"/>
    <w:rsid w:val="00247D79"/>
    <w:rsid w:val="002515E6"/>
    <w:rsid w:val="00253369"/>
    <w:rsid w:val="00253E41"/>
    <w:rsid w:val="00254356"/>
    <w:rsid w:val="002566E7"/>
    <w:rsid w:val="0025711A"/>
    <w:rsid w:val="00257571"/>
    <w:rsid w:val="0026179A"/>
    <w:rsid w:val="00263043"/>
    <w:rsid w:val="002631EE"/>
    <w:rsid w:val="00263D7C"/>
    <w:rsid w:val="0026673F"/>
    <w:rsid w:val="0026745E"/>
    <w:rsid w:val="00267D13"/>
    <w:rsid w:val="00270172"/>
    <w:rsid w:val="002706E3"/>
    <w:rsid w:val="00270C1E"/>
    <w:rsid w:val="002738C4"/>
    <w:rsid w:val="00274FB3"/>
    <w:rsid w:val="00275EBB"/>
    <w:rsid w:val="00276E45"/>
    <w:rsid w:val="00280200"/>
    <w:rsid w:val="00280C7A"/>
    <w:rsid w:val="00280ED8"/>
    <w:rsid w:val="00280EFB"/>
    <w:rsid w:val="0028551B"/>
    <w:rsid w:val="00285ECA"/>
    <w:rsid w:val="002867E4"/>
    <w:rsid w:val="00286D13"/>
    <w:rsid w:val="00287319"/>
    <w:rsid w:val="00290AB1"/>
    <w:rsid w:val="00291334"/>
    <w:rsid w:val="002913A1"/>
    <w:rsid w:val="002913C1"/>
    <w:rsid w:val="00292025"/>
    <w:rsid w:val="0029400A"/>
    <w:rsid w:val="0029734A"/>
    <w:rsid w:val="00297A33"/>
    <w:rsid w:val="00297A6F"/>
    <w:rsid w:val="00297F02"/>
    <w:rsid w:val="002A158F"/>
    <w:rsid w:val="002A209A"/>
    <w:rsid w:val="002A245B"/>
    <w:rsid w:val="002A45C5"/>
    <w:rsid w:val="002A4B61"/>
    <w:rsid w:val="002A778F"/>
    <w:rsid w:val="002B08BB"/>
    <w:rsid w:val="002B0E93"/>
    <w:rsid w:val="002B54AE"/>
    <w:rsid w:val="002B5FF2"/>
    <w:rsid w:val="002B71F7"/>
    <w:rsid w:val="002C04DC"/>
    <w:rsid w:val="002C0A8D"/>
    <w:rsid w:val="002C64DE"/>
    <w:rsid w:val="002C7ECE"/>
    <w:rsid w:val="002D034A"/>
    <w:rsid w:val="002D174A"/>
    <w:rsid w:val="002D1A32"/>
    <w:rsid w:val="002D774A"/>
    <w:rsid w:val="002E114B"/>
    <w:rsid w:val="002E164C"/>
    <w:rsid w:val="002E3628"/>
    <w:rsid w:val="002E3706"/>
    <w:rsid w:val="002E4B64"/>
    <w:rsid w:val="002E71EF"/>
    <w:rsid w:val="002F04DF"/>
    <w:rsid w:val="002F063F"/>
    <w:rsid w:val="002F0A30"/>
    <w:rsid w:val="002F44DB"/>
    <w:rsid w:val="002F5EB3"/>
    <w:rsid w:val="00300803"/>
    <w:rsid w:val="00302969"/>
    <w:rsid w:val="00302CF9"/>
    <w:rsid w:val="00303B8E"/>
    <w:rsid w:val="00304D46"/>
    <w:rsid w:val="00307552"/>
    <w:rsid w:val="00307CBF"/>
    <w:rsid w:val="003107F2"/>
    <w:rsid w:val="00312ED9"/>
    <w:rsid w:val="00314FA9"/>
    <w:rsid w:val="0031596D"/>
    <w:rsid w:val="00315B81"/>
    <w:rsid w:val="00316537"/>
    <w:rsid w:val="00316AE6"/>
    <w:rsid w:val="0031720E"/>
    <w:rsid w:val="003206DC"/>
    <w:rsid w:val="00321DDB"/>
    <w:rsid w:val="00323FB6"/>
    <w:rsid w:val="003269EE"/>
    <w:rsid w:val="00330F9B"/>
    <w:rsid w:val="0033479E"/>
    <w:rsid w:val="00336172"/>
    <w:rsid w:val="00337F1A"/>
    <w:rsid w:val="003401A2"/>
    <w:rsid w:val="00342FD0"/>
    <w:rsid w:val="00344C43"/>
    <w:rsid w:val="00345EDA"/>
    <w:rsid w:val="003461D4"/>
    <w:rsid w:val="0034623D"/>
    <w:rsid w:val="003464D7"/>
    <w:rsid w:val="00347DB0"/>
    <w:rsid w:val="0035259B"/>
    <w:rsid w:val="00352CA9"/>
    <w:rsid w:val="003540B5"/>
    <w:rsid w:val="00356098"/>
    <w:rsid w:val="00356263"/>
    <w:rsid w:val="00356C0C"/>
    <w:rsid w:val="00357F4B"/>
    <w:rsid w:val="00360DA0"/>
    <w:rsid w:val="0036693C"/>
    <w:rsid w:val="00372476"/>
    <w:rsid w:val="00373ECC"/>
    <w:rsid w:val="00376048"/>
    <w:rsid w:val="0037604E"/>
    <w:rsid w:val="003816B9"/>
    <w:rsid w:val="00382201"/>
    <w:rsid w:val="0038631C"/>
    <w:rsid w:val="00396613"/>
    <w:rsid w:val="00397DC1"/>
    <w:rsid w:val="003A11A5"/>
    <w:rsid w:val="003A1223"/>
    <w:rsid w:val="003A18D8"/>
    <w:rsid w:val="003A234F"/>
    <w:rsid w:val="003A4FDD"/>
    <w:rsid w:val="003A5169"/>
    <w:rsid w:val="003A5746"/>
    <w:rsid w:val="003B1720"/>
    <w:rsid w:val="003B33C3"/>
    <w:rsid w:val="003B40B5"/>
    <w:rsid w:val="003B48AB"/>
    <w:rsid w:val="003B4A5A"/>
    <w:rsid w:val="003B7039"/>
    <w:rsid w:val="003B745D"/>
    <w:rsid w:val="003B7A64"/>
    <w:rsid w:val="003C1E38"/>
    <w:rsid w:val="003C21C3"/>
    <w:rsid w:val="003C3276"/>
    <w:rsid w:val="003C5BE0"/>
    <w:rsid w:val="003C5DB3"/>
    <w:rsid w:val="003C7070"/>
    <w:rsid w:val="003D000C"/>
    <w:rsid w:val="003D272F"/>
    <w:rsid w:val="003E1B23"/>
    <w:rsid w:val="003E376A"/>
    <w:rsid w:val="003E3C5D"/>
    <w:rsid w:val="003F004B"/>
    <w:rsid w:val="003F210E"/>
    <w:rsid w:val="003F29D6"/>
    <w:rsid w:val="003F7550"/>
    <w:rsid w:val="00401C4C"/>
    <w:rsid w:val="00402B03"/>
    <w:rsid w:val="00406676"/>
    <w:rsid w:val="00407075"/>
    <w:rsid w:val="0040778A"/>
    <w:rsid w:val="00410046"/>
    <w:rsid w:val="00411F0B"/>
    <w:rsid w:val="00414DA5"/>
    <w:rsid w:val="00415324"/>
    <w:rsid w:val="0041569A"/>
    <w:rsid w:val="004167C7"/>
    <w:rsid w:val="00417C84"/>
    <w:rsid w:val="004212B0"/>
    <w:rsid w:val="00423122"/>
    <w:rsid w:val="00424AB4"/>
    <w:rsid w:val="004272DD"/>
    <w:rsid w:val="004308CE"/>
    <w:rsid w:val="004327E5"/>
    <w:rsid w:val="00432F2E"/>
    <w:rsid w:val="004333F3"/>
    <w:rsid w:val="0043674A"/>
    <w:rsid w:val="00444870"/>
    <w:rsid w:val="00444B40"/>
    <w:rsid w:val="00446058"/>
    <w:rsid w:val="00447ADA"/>
    <w:rsid w:val="0045109D"/>
    <w:rsid w:val="00451E90"/>
    <w:rsid w:val="00453A9E"/>
    <w:rsid w:val="00454B03"/>
    <w:rsid w:val="0045730F"/>
    <w:rsid w:val="00457F9D"/>
    <w:rsid w:val="00461F8D"/>
    <w:rsid w:val="00463A15"/>
    <w:rsid w:val="0046558E"/>
    <w:rsid w:val="00467879"/>
    <w:rsid w:val="0047037B"/>
    <w:rsid w:val="00470C70"/>
    <w:rsid w:val="00476772"/>
    <w:rsid w:val="00476DEA"/>
    <w:rsid w:val="0047721E"/>
    <w:rsid w:val="00480301"/>
    <w:rsid w:val="004817CD"/>
    <w:rsid w:val="00491608"/>
    <w:rsid w:val="004961D3"/>
    <w:rsid w:val="004A134C"/>
    <w:rsid w:val="004A1F2A"/>
    <w:rsid w:val="004A54D6"/>
    <w:rsid w:val="004A6246"/>
    <w:rsid w:val="004A6AEA"/>
    <w:rsid w:val="004B2C57"/>
    <w:rsid w:val="004B6E0D"/>
    <w:rsid w:val="004C0B09"/>
    <w:rsid w:val="004C0CAC"/>
    <w:rsid w:val="004C60C9"/>
    <w:rsid w:val="004C6E0E"/>
    <w:rsid w:val="004C7F71"/>
    <w:rsid w:val="004D11E0"/>
    <w:rsid w:val="004D2DDC"/>
    <w:rsid w:val="004D595A"/>
    <w:rsid w:val="004E032B"/>
    <w:rsid w:val="004E0BA0"/>
    <w:rsid w:val="004E0F01"/>
    <w:rsid w:val="004E15EB"/>
    <w:rsid w:val="004E2271"/>
    <w:rsid w:val="004E22CC"/>
    <w:rsid w:val="004E626B"/>
    <w:rsid w:val="004F2D23"/>
    <w:rsid w:val="004F5859"/>
    <w:rsid w:val="004F5946"/>
    <w:rsid w:val="004F604A"/>
    <w:rsid w:val="00500137"/>
    <w:rsid w:val="00504F97"/>
    <w:rsid w:val="00506E81"/>
    <w:rsid w:val="00507A81"/>
    <w:rsid w:val="00510023"/>
    <w:rsid w:val="0051041D"/>
    <w:rsid w:val="005146C6"/>
    <w:rsid w:val="005157D9"/>
    <w:rsid w:val="005201F1"/>
    <w:rsid w:val="00520AA5"/>
    <w:rsid w:val="00523586"/>
    <w:rsid w:val="0052369B"/>
    <w:rsid w:val="00525A9E"/>
    <w:rsid w:val="005278B4"/>
    <w:rsid w:val="00527BC2"/>
    <w:rsid w:val="0053085C"/>
    <w:rsid w:val="005315FB"/>
    <w:rsid w:val="00532842"/>
    <w:rsid w:val="00533DC1"/>
    <w:rsid w:val="00534939"/>
    <w:rsid w:val="00537CFB"/>
    <w:rsid w:val="00540454"/>
    <w:rsid w:val="005444D3"/>
    <w:rsid w:val="0055398C"/>
    <w:rsid w:val="005561E0"/>
    <w:rsid w:val="00556B44"/>
    <w:rsid w:val="00564687"/>
    <w:rsid w:val="00564E81"/>
    <w:rsid w:val="005650DC"/>
    <w:rsid w:val="005654F9"/>
    <w:rsid w:val="00566D0C"/>
    <w:rsid w:val="00567A19"/>
    <w:rsid w:val="00571F58"/>
    <w:rsid w:val="005721D1"/>
    <w:rsid w:val="0057252F"/>
    <w:rsid w:val="005756FA"/>
    <w:rsid w:val="00575FCA"/>
    <w:rsid w:val="00577AC5"/>
    <w:rsid w:val="005810EC"/>
    <w:rsid w:val="00581ACC"/>
    <w:rsid w:val="00584388"/>
    <w:rsid w:val="0058458B"/>
    <w:rsid w:val="00584D6D"/>
    <w:rsid w:val="00585653"/>
    <w:rsid w:val="00586AE8"/>
    <w:rsid w:val="00592A17"/>
    <w:rsid w:val="00592D68"/>
    <w:rsid w:val="00593DB8"/>
    <w:rsid w:val="00593DF2"/>
    <w:rsid w:val="005955FD"/>
    <w:rsid w:val="00597C4D"/>
    <w:rsid w:val="00597E0D"/>
    <w:rsid w:val="005A0D01"/>
    <w:rsid w:val="005A1B83"/>
    <w:rsid w:val="005A263D"/>
    <w:rsid w:val="005A3180"/>
    <w:rsid w:val="005A4B70"/>
    <w:rsid w:val="005A7A12"/>
    <w:rsid w:val="005B200C"/>
    <w:rsid w:val="005B6179"/>
    <w:rsid w:val="005C0585"/>
    <w:rsid w:val="005C2373"/>
    <w:rsid w:val="005C306F"/>
    <w:rsid w:val="005C3DA1"/>
    <w:rsid w:val="005C4FC6"/>
    <w:rsid w:val="005C6D3B"/>
    <w:rsid w:val="005D3805"/>
    <w:rsid w:val="005D57F4"/>
    <w:rsid w:val="005E131D"/>
    <w:rsid w:val="005E27D9"/>
    <w:rsid w:val="005E3AE6"/>
    <w:rsid w:val="005E413D"/>
    <w:rsid w:val="005E568B"/>
    <w:rsid w:val="005F0ECD"/>
    <w:rsid w:val="005F13BD"/>
    <w:rsid w:val="005F2E82"/>
    <w:rsid w:val="005F3564"/>
    <w:rsid w:val="005F70B3"/>
    <w:rsid w:val="00601852"/>
    <w:rsid w:val="00602A36"/>
    <w:rsid w:val="00602C74"/>
    <w:rsid w:val="00603D3E"/>
    <w:rsid w:val="00605095"/>
    <w:rsid w:val="006050AE"/>
    <w:rsid w:val="00605A38"/>
    <w:rsid w:val="00606753"/>
    <w:rsid w:val="00606BF6"/>
    <w:rsid w:val="00606D9C"/>
    <w:rsid w:val="006122FE"/>
    <w:rsid w:val="00613128"/>
    <w:rsid w:val="00613EB2"/>
    <w:rsid w:val="006148A1"/>
    <w:rsid w:val="00615FF4"/>
    <w:rsid w:val="00617AA7"/>
    <w:rsid w:val="00620EB5"/>
    <w:rsid w:val="00621CB9"/>
    <w:rsid w:val="00624397"/>
    <w:rsid w:val="00624E5A"/>
    <w:rsid w:val="00627458"/>
    <w:rsid w:val="00627963"/>
    <w:rsid w:val="006307FE"/>
    <w:rsid w:val="006368C9"/>
    <w:rsid w:val="00641F47"/>
    <w:rsid w:val="0064228E"/>
    <w:rsid w:val="00644190"/>
    <w:rsid w:val="006460F5"/>
    <w:rsid w:val="00646230"/>
    <w:rsid w:val="0064659E"/>
    <w:rsid w:val="00647A65"/>
    <w:rsid w:val="006530DE"/>
    <w:rsid w:val="00655218"/>
    <w:rsid w:val="00656299"/>
    <w:rsid w:val="00660982"/>
    <w:rsid w:val="00665D10"/>
    <w:rsid w:val="00666EBF"/>
    <w:rsid w:val="00677545"/>
    <w:rsid w:val="006804CB"/>
    <w:rsid w:val="0068207C"/>
    <w:rsid w:val="00682666"/>
    <w:rsid w:val="006846AF"/>
    <w:rsid w:val="00686DCA"/>
    <w:rsid w:val="006932B4"/>
    <w:rsid w:val="006971F1"/>
    <w:rsid w:val="00697970"/>
    <w:rsid w:val="00697BB3"/>
    <w:rsid w:val="006A08F2"/>
    <w:rsid w:val="006A1DDA"/>
    <w:rsid w:val="006A42CD"/>
    <w:rsid w:val="006A5879"/>
    <w:rsid w:val="006A7AAE"/>
    <w:rsid w:val="006B163C"/>
    <w:rsid w:val="006B19F6"/>
    <w:rsid w:val="006B1FAA"/>
    <w:rsid w:val="006B64B2"/>
    <w:rsid w:val="006B767B"/>
    <w:rsid w:val="006B7F6A"/>
    <w:rsid w:val="006C26E0"/>
    <w:rsid w:val="006C4427"/>
    <w:rsid w:val="006C7B69"/>
    <w:rsid w:val="006D0ADE"/>
    <w:rsid w:val="006D132A"/>
    <w:rsid w:val="006D22A0"/>
    <w:rsid w:val="006D7137"/>
    <w:rsid w:val="006E5B01"/>
    <w:rsid w:val="006E721F"/>
    <w:rsid w:val="006F295B"/>
    <w:rsid w:val="006F2AE7"/>
    <w:rsid w:val="006F2F3A"/>
    <w:rsid w:val="006F3F6D"/>
    <w:rsid w:val="006F654C"/>
    <w:rsid w:val="00700802"/>
    <w:rsid w:val="00701693"/>
    <w:rsid w:val="00703FBD"/>
    <w:rsid w:val="00706B37"/>
    <w:rsid w:val="00707E9B"/>
    <w:rsid w:val="0071295E"/>
    <w:rsid w:val="007164AE"/>
    <w:rsid w:val="007204C9"/>
    <w:rsid w:val="00722018"/>
    <w:rsid w:val="00722E5E"/>
    <w:rsid w:val="0073266A"/>
    <w:rsid w:val="00733880"/>
    <w:rsid w:val="00740080"/>
    <w:rsid w:val="007405BD"/>
    <w:rsid w:val="00740DAC"/>
    <w:rsid w:val="00744415"/>
    <w:rsid w:val="007451B7"/>
    <w:rsid w:val="00747964"/>
    <w:rsid w:val="0075008E"/>
    <w:rsid w:val="00750A52"/>
    <w:rsid w:val="00751A12"/>
    <w:rsid w:val="00751A3A"/>
    <w:rsid w:val="00751E1F"/>
    <w:rsid w:val="00755CE1"/>
    <w:rsid w:val="007639CD"/>
    <w:rsid w:val="00763C69"/>
    <w:rsid w:val="00763D09"/>
    <w:rsid w:val="00763E37"/>
    <w:rsid w:val="00766E8A"/>
    <w:rsid w:val="007671F4"/>
    <w:rsid w:val="00770A33"/>
    <w:rsid w:val="00770F79"/>
    <w:rsid w:val="00771335"/>
    <w:rsid w:val="00771FEF"/>
    <w:rsid w:val="00772729"/>
    <w:rsid w:val="00773521"/>
    <w:rsid w:val="007746A4"/>
    <w:rsid w:val="007755E1"/>
    <w:rsid w:val="00776827"/>
    <w:rsid w:val="0077799E"/>
    <w:rsid w:val="0078012F"/>
    <w:rsid w:val="00780E9C"/>
    <w:rsid w:val="00784B0C"/>
    <w:rsid w:val="007867A3"/>
    <w:rsid w:val="007912F4"/>
    <w:rsid w:val="007917C1"/>
    <w:rsid w:val="007937F0"/>
    <w:rsid w:val="00797B8A"/>
    <w:rsid w:val="007A006D"/>
    <w:rsid w:val="007A0AFF"/>
    <w:rsid w:val="007A18CE"/>
    <w:rsid w:val="007A4079"/>
    <w:rsid w:val="007A49A8"/>
    <w:rsid w:val="007A53CC"/>
    <w:rsid w:val="007A54B7"/>
    <w:rsid w:val="007A6A21"/>
    <w:rsid w:val="007B12C2"/>
    <w:rsid w:val="007B731C"/>
    <w:rsid w:val="007B7E11"/>
    <w:rsid w:val="007C4F8E"/>
    <w:rsid w:val="007D35A5"/>
    <w:rsid w:val="007D6259"/>
    <w:rsid w:val="007D69C4"/>
    <w:rsid w:val="007E0422"/>
    <w:rsid w:val="007E1031"/>
    <w:rsid w:val="007E1062"/>
    <w:rsid w:val="007E4017"/>
    <w:rsid w:val="007E7773"/>
    <w:rsid w:val="007F1C42"/>
    <w:rsid w:val="007F1F42"/>
    <w:rsid w:val="007F385C"/>
    <w:rsid w:val="007F3AEF"/>
    <w:rsid w:val="007F3E3C"/>
    <w:rsid w:val="007F4DA0"/>
    <w:rsid w:val="007F5D30"/>
    <w:rsid w:val="00811473"/>
    <w:rsid w:val="00812412"/>
    <w:rsid w:val="008146A3"/>
    <w:rsid w:val="00821C20"/>
    <w:rsid w:val="00823BB9"/>
    <w:rsid w:val="00826117"/>
    <w:rsid w:val="008264AC"/>
    <w:rsid w:val="00827CC6"/>
    <w:rsid w:val="00827F89"/>
    <w:rsid w:val="00831D1E"/>
    <w:rsid w:val="00833106"/>
    <w:rsid w:val="008334D9"/>
    <w:rsid w:val="00834A60"/>
    <w:rsid w:val="00834B6B"/>
    <w:rsid w:val="008355F7"/>
    <w:rsid w:val="00836A98"/>
    <w:rsid w:val="008404FA"/>
    <w:rsid w:val="008415D0"/>
    <w:rsid w:val="00841697"/>
    <w:rsid w:val="0084227E"/>
    <w:rsid w:val="0085197E"/>
    <w:rsid w:val="00851C09"/>
    <w:rsid w:val="008530B5"/>
    <w:rsid w:val="00855D02"/>
    <w:rsid w:val="00856227"/>
    <w:rsid w:val="008566F5"/>
    <w:rsid w:val="0085753C"/>
    <w:rsid w:val="008614D1"/>
    <w:rsid w:val="008615D1"/>
    <w:rsid w:val="00862593"/>
    <w:rsid w:val="0086320E"/>
    <w:rsid w:val="008647AC"/>
    <w:rsid w:val="00864875"/>
    <w:rsid w:val="008665A0"/>
    <w:rsid w:val="00872D45"/>
    <w:rsid w:val="008743D3"/>
    <w:rsid w:val="00875633"/>
    <w:rsid w:val="00876E7D"/>
    <w:rsid w:val="0088068C"/>
    <w:rsid w:val="00883B03"/>
    <w:rsid w:val="00884584"/>
    <w:rsid w:val="0088557C"/>
    <w:rsid w:val="00886BCD"/>
    <w:rsid w:val="00891E49"/>
    <w:rsid w:val="00891F5B"/>
    <w:rsid w:val="0089402D"/>
    <w:rsid w:val="008942A4"/>
    <w:rsid w:val="00894614"/>
    <w:rsid w:val="00897570"/>
    <w:rsid w:val="008A2469"/>
    <w:rsid w:val="008A2798"/>
    <w:rsid w:val="008A32FC"/>
    <w:rsid w:val="008A552E"/>
    <w:rsid w:val="008A5E2A"/>
    <w:rsid w:val="008A66C4"/>
    <w:rsid w:val="008A684B"/>
    <w:rsid w:val="008B0595"/>
    <w:rsid w:val="008B0ADE"/>
    <w:rsid w:val="008B0B96"/>
    <w:rsid w:val="008B62EA"/>
    <w:rsid w:val="008B6823"/>
    <w:rsid w:val="008B6BDF"/>
    <w:rsid w:val="008C0864"/>
    <w:rsid w:val="008C20E6"/>
    <w:rsid w:val="008C37FC"/>
    <w:rsid w:val="008C47ED"/>
    <w:rsid w:val="008C64C5"/>
    <w:rsid w:val="008D2765"/>
    <w:rsid w:val="008D5694"/>
    <w:rsid w:val="008D5C23"/>
    <w:rsid w:val="008D5C50"/>
    <w:rsid w:val="008D7328"/>
    <w:rsid w:val="008D7F7B"/>
    <w:rsid w:val="008E0002"/>
    <w:rsid w:val="008E1851"/>
    <w:rsid w:val="008E2F91"/>
    <w:rsid w:val="008E577E"/>
    <w:rsid w:val="008E5F54"/>
    <w:rsid w:val="008E6FF0"/>
    <w:rsid w:val="008E7569"/>
    <w:rsid w:val="008F26E8"/>
    <w:rsid w:val="008F2EB1"/>
    <w:rsid w:val="008F2FB3"/>
    <w:rsid w:val="008F4B6D"/>
    <w:rsid w:val="008F6E90"/>
    <w:rsid w:val="00900D04"/>
    <w:rsid w:val="009031B8"/>
    <w:rsid w:val="00911717"/>
    <w:rsid w:val="009122A4"/>
    <w:rsid w:val="00914F5C"/>
    <w:rsid w:val="00915C18"/>
    <w:rsid w:val="00922FCC"/>
    <w:rsid w:val="0092342A"/>
    <w:rsid w:val="00926E31"/>
    <w:rsid w:val="009270EF"/>
    <w:rsid w:val="0093009A"/>
    <w:rsid w:val="00932C63"/>
    <w:rsid w:val="00932C6E"/>
    <w:rsid w:val="00935701"/>
    <w:rsid w:val="0093591D"/>
    <w:rsid w:val="009370BD"/>
    <w:rsid w:val="00940524"/>
    <w:rsid w:val="00940E4F"/>
    <w:rsid w:val="00946111"/>
    <w:rsid w:val="009509EA"/>
    <w:rsid w:val="00956009"/>
    <w:rsid w:val="00956FE6"/>
    <w:rsid w:val="00961564"/>
    <w:rsid w:val="00962F0B"/>
    <w:rsid w:val="00964786"/>
    <w:rsid w:val="009651A3"/>
    <w:rsid w:val="009663B4"/>
    <w:rsid w:val="00967016"/>
    <w:rsid w:val="00973B52"/>
    <w:rsid w:val="00973FFF"/>
    <w:rsid w:val="00974C7E"/>
    <w:rsid w:val="00975011"/>
    <w:rsid w:val="0097644D"/>
    <w:rsid w:val="00976C1B"/>
    <w:rsid w:val="00983AD7"/>
    <w:rsid w:val="0098573C"/>
    <w:rsid w:val="00986EEA"/>
    <w:rsid w:val="00987496"/>
    <w:rsid w:val="009903E4"/>
    <w:rsid w:val="00992329"/>
    <w:rsid w:val="00992875"/>
    <w:rsid w:val="00993C2C"/>
    <w:rsid w:val="00994181"/>
    <w:rsid w:val="009979CF"/>
    <w:rsid w:val="009A076B"/>
    <w:rsid w:val="009A16E6"/>
    <w:rsid w:val="009B06EF"/>
    <w:rsid w:val="009B0E83"/>
    <w:rsid w:val="009B0FF9"/>
    <w:rsid w:val="009B1F96"/>
    <w:rsid w:val="009B2AF8"/>
    <w:rsid w:val="009B4BF6"/>
    <w:rsid w:val="009B5A7C"/>
    <w:rsid w:val="009B5F80"/>
    <w:rsid w:val="009B6744"/>
    <w:rsid w:val="009C0BFC"/>
    <w:rsid w:val="009C0E80"/>
    <w:rsid w:val="009C17E9"/>
    <w:rsid w:val="009C350D"/>
    <w:rsid w:val="009C4096"/>
    <w:rsid w:val="009C5C0A"/>
    <w:rsid w:val="009C6998"/>
    <w:rsid w:val="009C7759"/>
    <w:rsid w:val="009D112A"/>
    <w:rsid w:val="009D1C79"/>
    <w:rsid w:val="009D67D6"/>
    <w:rsid w:val="009E1AF1"/>
    <w:rsid w:val="009E31AF"/>
    <w:rsid w:val="009E32FF"/>
    <w:rsid w:val="009E52B1"/>
    <w:rsid w:val="009E5A93"/>
    <w:rsid w:val="009E5B78"/>
    <w:rsid w:val="009E611F"/>
    <w:rsid w:val="009E7013"/>
    <w:rsid w:val="00A03450"/>
    <w:rsid w:val="00A056FD"/>
    <w:rsid w:val="00A064CB"/>
    <w:rsid w:val="00A06E79"/>
    <w:rsid w:val="00A129A3"/>
    <w:rsid w:val="00A13CA3"/>
    <w:rsid w:val="00A143DD"/>
    <w:rsid w:val="00A15143"/>
    <w:rsid w:val="00A22AD2"/>
    <w:rsid w:val="00A2323A"/>
    <w:rsid w:val="00A23608"/>
    <w:rsid w:val="00A236FD"/>
    <w:rsid w:val="00A24B81"/>
    <w:rsid w:val="00A256B8"/>
    <w:rsid w:val="00A267DD"/>
    <w:rsid w:val="00A274B7"/>
    <w:rsid w:val="00A32E56"/>
    <w:rsid w:val="00A33031"/>
    <w:rsid w:val="00A35F8D"/>
    <w:rsid w:val="00A40AFA"/>
    <w:rsid w:val="00A41792"/>
    <w:rsid w:val="00A44041"/>
    <w:rsid w:val="00A44144"/>
    <w:rsid w:val="00A517DA"/>
    <w:rsid w:val="00A518FE"/>
    <w:rsid w:val="00A546ED"/>
    <w:rsid w:val="00A60534"/>
    <w:rsid w:val="00A60A9B"/>
    <w:rsid w:val="00A61C80"/>
    <w:rsid w:val="00A627FE"/>
    <w:rsid w:val="00A655C0"/>
    <w:rsid w:val="00A65A37"/>
    <w:rsid w:val="00A66026"/>
    <w:rsid w:val="00A662F2"/>
    <w:rsid w:val="00A70863"/>
    <w:rsid w:val="00A726B4"/>
    <w:rsid w:val="00A73DE5"/>
    <w:rsid w:val="00A76BB6"/>
    <w:rsid w:val="00A76BCB"/>
    <w:rsid w:val="00A77C87"/>
    <w:rsid w:val="00A809A0"/>
    <w:rsid w:val="00A80E42"/>
    <w:rsid w:val="00A82012"/>
    <w:rsid w:val="00A83611"/>
    <w:rsid w:val="00A83FA1"/>
    <w:rsid w:val="00A85351"/>
    <w:rsid w:val="00A859E5"/>
    <w:rsid w:val="00A864A6"/>
    <w:rsid w:val="00A95784"/>
    <w:rsid w:val="00A976DB"/>
    <w:rsid w:val="00AA002F"/>
    <w:rsid w:val="00AA107F"/>
    <w:rsid w:val="00AA37B7"/>
    <w:rsid w:val="00AA523C"/>
    <w:rsid w:val="00AA7D1E"/>
    <w:rsid w:val="00AB0C42"/>
    <w:rsid w:val="00AB1FEB"/>
    <w:rsid w:val="00AB26D3"/>
    <w:rsid w:val="00AB42B0"/>
    <w:rsid w:val="00AB5072"/>
    <w:rsid w:val="00AB5C74"/>
    <w:rsid w:val="00AB70D2"/>
    <w:rsid w:val="00AB7D63"/>
    <w:rsid w:val="00AC12F7"/>
    <w:rsid w:val="00AC3058"/>
    <w:rsid w:val="00AC3366"/>
    <w:rsid w:val="00AC4082"/>
    <w:rsid w:val="00AC5A1E"/>
    <w:rsid w:val="00AC65C9"/>
    <w:rsid w:val="00AC6EE2"/>
    <w:rsid w:val="00AD003B"/>
    <w:rsid w:val="00AD2385"/>
    <w:rsid w:val="00AD4C5F"/>
    <w:rsid w:val="00AD4E5B"/>
    <w:rsid w:val="00AD76CA"/>
    <w:rsid w:val="00AE08D3"/>
    <w:rsid w:val="00AE13AA"/>
    <w:rsid w:val="00AE170B"/>
    <w:rsid w:val="00AE219E"/>
    <w:rsid w:val="00AE3615"/>
    <w:rsid w:val="00AE4A94"/>
    <w:rsid w:val="00AE4C51"/>
    <w:rsid w:val="00AF2895"/>
    <w:rsid w:val="00AF5280"/>
    <w:rsid w:val="00AF6950"/>
    <w:rsid w:val="00B00E62"/>
    <w:rsid w:val="00B01062"/>
    <w:rsid w:val="00B020FE"/>
    <w:rsid w:val="00B02BE6"/>
    <w:rsid w:val="00B0347D"/>
    <w:rsid w:val="00B036F7"/>
    <w:rsid w:val="00B043E5"/>
    <w:rsid w:val="00B05CA8"/>
    <w:rsid w:val="00B06B2E"/>
    <w:rsid w:val="00B12210"/>
    <w:rsid w:val="00B1461A"/>
    <w:rsid w:val="00B15D03"/>
    <w:rsid w:val="00B161B0"/>
    <w:rsid w:val="00B16E5C"/>
    <w:rsid w:val="00B21FA9"/>
    <w:rsid w:val="00B244A5"/>
    <w:rsid w:val="00B2463A"/>
    <w:rsid w:val="00B25B53"/>
    <w:rsid w:val="00B3004F"/>
    <w:rsid w:val="00B340E7"/>
    <w:rsid w:val="00B348B9"/>
    <w:rsid w:val="00B35374"/>
    <w:rsid w:val="00B37367"/>
    <w:rsid w:val="00B43FFF"/>
    <w:rsid w:val="00B44DA7"/>
    <w:rsid w:val="00B4608A"/>
    <w:rsid w:val="00B46E41"/>
    <w:rsid w:val="00B47C2A"/>
    <w:rsid w:val="00B47DA8"/>
    <w:rsid w:val="00B50743"/>
    <w:rsid w:val="00B51D78"/>
    <w:rsid w:val="00B52180"/>
    <w:rsid w:val="00B546D8"/>
    <w:rsid w:val="00B54BDE"/>
    <w:rsid w:val="00B551DB"/>
    <w:rsid w:val="00B62A7C"/>
    <w:rsid w:val="00B62AB1"/>
    <w:rsid w:val="00B6477C"/>
    <w:rsid w:val="00B65B9F"/>
    <w:rsid w:val="00B70D1C"/>
    <w:rsid w:val="00B73B57"/>
    <w:rsid w:val="00B73B69"/>
    <w:rsid w:val="00B73C0C"/>
    <w:rsid w:val="00B7433A"/>
    <w:rsid w:val="00B75EB0"/>
    <w:rsid w:val="00B82B14"/>
    <w:rsid w:val="00B839B1"/>
    <w:rsid w:val="00B83A3B"/>
    <w:rsid w:val="00B846CB"/>
    <w:rsid w:val="00B857E0"/>
    <w:rsid w:val="00B858C8"/>
    <w:rsid w:val="00B869A8"/>
    <w:rsid w:val="00B90A10"/>
    <w:rsid w:val="00B910AD"/>
    <w:rsid w:val="00B91B2A"/>
    <w:rsid w:val="00B91E80"/>
    <w:rsid w:val="00B92139"/>
    <w:rsid w:val="00B93BF5"/>
    <w:rsid w:val="00BA1C4C"/>
    <w:rsid w:val="00BA21B6"/>
    <w:rsid w:val="00BA239E"/>
    <w:rsid w:val="00BA4073"/>
    <w:rsid w:val="00BA6FD4"/>
    <w:rsid w:val="00BB7BBA"/>
    <w:rsid w:val="00BC2986"/>
    <w:rsid w:val="00BC2F5F"/>
    <w:rsid w:val="00BC4DD4"/>
    <w:rsid w:val="00BC749E"/>
    <w:rsid w:val="00BD08F2"/>
    <w:rsid w:val="00BD0EB4"/>
    <w:rsid w:val="00BD259D"/>
    <w:rsid w:val="00BD3B5A"/>
    <w:rsid w:val="00BD4097"/>
    <w:rsid w:val="00BD4D36"/>
    <w:rsid w:val="00BD5329"/>
    <w:rsid w:val="00BD5902"/>
    <w:rsid w:val="00BE0205"/>
    <w:rsid w:val="00BE1FA9"/>
    <w:rsid w:val="00BE3673"/>
    <w:rsid w:val="00BE3ED1"/>
    <w:rsid w:val="00BF172F"/>
    <w:rsid w:val="00BF1F41"/>
    <w:rsid w:val="00BF24FA"/>
    <w:rsid w:val="00BF2E92"/>
    <w:rsid w:val="00BF5730"/>
    <w:rsid w:val="00BF5797"/>
    <w:rsid w:val="00BF70B3"/>
    <w:rsid w:val="00C0163A"/>
    <w:rsid w:val="00C0232E"/>
    <w:rsid w:val="00C023FF"/>
    <w:rsid w:val="00C032C7"/>
    <w:rsid w:val="00C033D6"/>
    <w:rsid w:val="00C048FC"/>
    <w:rsid w:val="00C1020D"/>
    <w:rsid w:val="00C110A0"/>
    <w:rsid w:val="00C1282F"/>
    <w:rsid w:val="00C12CFA"/>
    <w:rsid w:val="00C1386B"/>
    <w:rsid w:val="00C14E2C"/>
    <w:rsid w:val="00C15263"/>
    <w:rsid w:val="00C154EA"/>
    <w:rsid w:val="00C165C5"/>
    <w:rsid w:val="00C169E1"/>
    <w:rsid w:val="00C16EC6"/>
    <w:rsid w:val="00C21D1D"/>
    <w:rsid w:val="00C21F37"/>
    <w:rsid w:val="00C22ECE"/>
    <w:rsid w:val="00C23797"/>
    <w:rsid w:val="00C2493A"/>
    <w:rsid w:val="00C25604"/>
    <w:rsid w:val="00C26729"/>
    <w:rsid w:val="00C27B36"/>
    <w:rsid w:val="00C309AD"/>
    <w:rsid w:val="00C3215E"/>
    <w:rsid w:val="00C32D3D"/>
    <w:rsid w:val="00C366BA"/>
    <w:rsid w:val="00C36CB8"/>
    <w:rsid w:val="00C37B71"/>
    <w:rsid w:val="00C414F0"/>
    <w:rsid w:val="00C44492"/>
    <w:rsid w:val="00C45307"/>
    <w:rsid w:val="00C47D10"/>
    <w:rsid w:val="00C47E25"/>
    <w:rsid w:val="00C5106F"/>
    <w:rsid w:val="00C529F9"/>
    <w:rsid w:val="00C54BF6"/>
    <w:rsid w:val="00C56DB6"/>
    <w:rsid w:val="00C56ED6"/>
    <w:rsid w:val="00C633B6"/>
    <w:rsid w:val="00C661A7"/>
    <w:rsid w:val="00C66415"/>
    <w:rsid w:val="00C66B8A"/>
    <w:rsid w:val="00C66B8D"/>
    <w:rsid w:val="00C67280"/>
    <w:rsid w:val="00C70EE5"/>
    <w:rsid w:val="00C7362D"/>
    <w:rsid w:val="00C73ED0"/>
    <w:rsid w:val="00C7476D"/>
    <w:rsid w:val="00C74D38"/>
    <w:rsid w:val="00C83F43"/>
    <w:rsid w:val="00C85E09"/>
    <w:rsid w:val="00C9228F"/>
    <w:rsid w:val="00C962FC"/>
    <w:rsid w:val="00C967F6"/>
    <w:rsid w:val="00CA188E"/>
    <w:rsid w:val="00CA293B"/>
    <w:rsid w:val="00CA37E9"/>
    <w:rsid w:val="00CA5846"/>
    <w:rsid w:val="00CA5ADF"/>
    <w:rsid w:val="00CA5C78"/>
    <w:rsid w:val="00CA63B8"/>
    <w:rsid w:val="00CB0DF0"/>
    <w:rsid w:val="00CB0E18"/>
    <w:rsid w:val="00CB231D"/>
    <w:rsid w:val="00CB23C2"/>
    <w:rsid w:val="00CB2BD2"/>
    <w:rsid w:val="00CB3B74"/>
    <w:rsid w:val="00CB7ED5"/>
    <w:rsid w:val="00CC187A"/>
    <w:rsid w:val="00CC4404"/>
    <w:rsid w:val="00CC5027"/>
    <w:rsid w:val="00CC6246"/>
    <w:rsid w:val="00CC6FD6"/>
    <w:rsid w:val="00CC7CFF"/>
    <w:rsid w:val="00CD04B0"/>
    <w:rsid w:val="00CD4D67"/>
    <w:rsid w:val="00CD4DF9"/>
    <w:rsid w:val="00CD671E"/>
    <w:rsid w:val="00CD734C"/>
    <w:rsid w:val="00CE0B5E"/>
    <w:rsid w:val="00CE127D"/>
    <w:rsid w:val="00CE39A1"/>
    <w:rsid w:val="00CE417F"/>
    <w:rsid w:val="00CF1305"/>
    <w:rsid w:val="00CF17F5"/>
    <w:rsid w:val="00CF283F"/>
    <w:rsid w:val="00CF54D5"/>
    <w:rsid w:val="00CF71C3"/>
    <w:rsid w:val="00CF7FD3"/>
    <w:rsid w:val="00D01AAE"/>
    <w:rsid w:val="00D02829"/>
    <w:rsid w:val="00D03A16"/>
    <w:rsid w:val="00D05713"/>
    <w:rsid w:val="00D074D4"/>
    <w:rsid w:val="00D07D72"/>
    <w:rsid w:val="00D10999"/>
    <w:rsid w:val="00D109AF"/>
    <w:rsid w:val="00D15A88"/>
    <w:rsid w:val="00D2217C"/>
    <w:rsid w:val="00D24E3E"/>
    <w:rsid w:val="00D25BCD"/>
    <w:rsid w:val="00D27FE8"/>
    <w:rsid w:val="00D33E15"/>
    <w:rsid w:val="00D360AC"/>
    <w:rsid w:val="00D3719C"/>
    <w:rsid w:val="00D37ABE"/>
    <w:rsid w:val="00D407A0"/>
    <w:rsid w:val="00D40DF7"/>
    <w:rsid w:val="00D41B6A"/>
    <w:rsid w:val="00D41F8B"/>
    <w:rsid w:val="00D437E3"/>
    <w:rsid w:val="00D43CCF"/>
    <w:rsid w:val="00D452FE"/>
    <w:rsid w:val="00D4659E"/>
    <w:rsid w:val="00D46CA4"/>
    <w:rsid w:val="00D50950"/>
    <w:rsid w:val="00D50B5A"/>
    <w:rsid w:val="00D51BD8"/>
    <w:rsid w:val="00D52096"/>
    <w:rsid w:val="00D53082"/>
    <w:rsid w:val="00D56039"/>
    <w:rsid w:val="00D56DF7"/>
    <w:rsid w:val="00D5704D"/>
    <w:rsid w:val="00D62623"/>
    <w:rsid w:val="00D709C9"/>
    <w:rsid w:val="00D70C37"/>
    <w:rsid w:val="00D71149"/>
    <w:rsid w:val="00D72469"/>
    <w:rsid w:val="00D7556F"/>
    <w:rsid w:val="00D7673E"/>
    <w:rsid w:val="00D8228A"/>
    <w:rsid w:val="00D82FA9"/>
    <w:rsid w:val="00D87A13"/>
    <w:rsid w:val="00D87BB2"/>
    <w:rsid w:val="00D90BCD"/>
    <w:rsid w:val="00D97CD6"/>
    <w:rsid w:val="00DA2B55"/>
    <w:rsid w:val="00DA2F5D"/>
    <w:rsid w:val="00DA42AF"/>
    <w:rsid w:val="00DB2BC2"/>
    <w:rsid w:val="00DB4BE5"/>
    <w:rsid w:val="00DB6516"/>
    <w:rsid w:val="00DB7DDE"/>
    <w:rsid w:val="00DB7EAD"/>
    <w:rsid w:val="00DC0477"/>
    <w:rsid w:val="00DC11D5"/>
    <w:rsid w:val="00DC29F9"/>
    <w:rsid w:val="00DC5408"/>
    <w:rsid w:val="00DC6650"/>
    <w:rsid w:val="00DC6A16"/>
    <w:rsid w:val="00DC6F69"/>
    <w:rsid w:val="00DD236D"/>
    <w:rsid w:val="00DE141B"/>
    <w:rsid w:val="00DE2B94"/>
    <w:rsid w:val="00DE3513"/>
    <w:rsid w:val="00DE4536"/>
    <w:rsid w:val="00DE4A04"/>
    <w:rsid w:val="00DE5EFF"/>
    <w:rsid w:val="00DE6A02"/>
    <w:rsid w:val="00DE6BA0"/>
    <w:rsid w:val="00DE768E"/>
    <w:rsid w:val="00DF2949"/>
    <w:rsid w:val="00DF3175"/>
    <w:rsid w:val="00DF4DD3"/>
    <w:rsid w:val="00DF65C4"/>
    <w:rsid w:val="00DF6608"/>
    <w:rsid w:val="00E009E7"/>
    <w:rsid w:val="00E023C8"/>
    <w:rsid w:val="00E03438"/>
    <w:rsid w:val="00E0518C"/>
    <w:rsid w:val="00E10D79"/>
    <w:rsid w:val="00E15887"/>
    <w:rsid w:val="00E168C4"/>
    <w:rsid w:val="00E17F06"/>
    <w:rsid w:val="00E2169A"/>
    <w:rsid w:val="00E22691"/>
    <w:rsid w:val="00E22912"/>
    <w:rsid w:val="00E24D00"/>
    <w:rsid w:val="00E25046"/>
    <w:rsid w:val="00E25514"/>
    <w:rsid w:val="00E31C1C"/>
    <w:rsid w:val="00E321DC"/>
    <w:rsid w:val="00E3389E"/>
    <w:rsid w:val="00E34353"/>
    <w:rsid w:val="00E374D8"/>
    <w:rsid w:val="00E41BCE"/>
    <w:rsid w:val="00E4430A"/>
    <w:rsid w:val="00E45F0D"/>
    <w:rsid w:val="00E462E8"/>
    <w:rsid w:val="00E510C6"/>
    <w:rsid w:val="00E52107"/>
    <w:rsid w:val="00E52113"/>
    <w:rsid w:val="00E53952"/>
    <w:rsid w:val="00E53BC7"/>
    <w:rsid w:val="00E5562D"/>
    <w:rsid w:val="00E55EB9"/>
    <w:rsid w:val="00E60D74"/>
    <w:rsid w:val="00E63358"/>
    <w:rsid w:val="00E63BD0"/>
    <w:rsid w:val="00E63F8A"/>
    <w:rsid w:val="00E65112"/>
    <w:rsid w:val="00E703A5"/>
    <w:rsid w:val="00E76199"/>
    <w:rsid w:val="00E779C7"/>
    <w:rsid w:val="00E93B9B"/>
    <w:rsid w:val="00E9592B"/>
    <w:rsid w:val="00E95D8E"/>
    <w:rsid w:val="00E962DC"/>
    <w:rsid w:val="00E96ACF"/>
    <w:rsid w:val="00E96AF5"/>
    <w:rsid w:val="00E97CC6"/>
    <w:rsid w:val="00EA0A0E"/>
    <w:rsid w:val="00EA2045"/>
    <w:rsid w:val="00EA27BA"/>
    <w:rsid w:val="00EA4EB6"/>
    <w:rsid w:val="00EA68A6"/>
    <w:rsid w:val="00EA7C91"/>
    <w:rsid w:val="00EB0C73"/>
    <w:rsid w:val="00EB1B32"/>
    <w:rsid w:val="00EB4CBF"/>
    <w:rsid w:val="00EB5F42"/>
    <w:rsid w:val="00EC0582"/>
    <w:rsid w:val="00EC0E07"/>
    <w:rsid w:val="00EC1FC0"/>
    <w:rsid w:val="00EC2275"/>
    <w:rsid w:val="00ED2237"/>
    <w:rsid w:val="00ED2313"/>
    <w:rsid w:val="00ED327E"/>
    <w:rsid w:val="00ED3609"/>
    <w:rsid w:val="00ED4BC0"/>
    <w:rsid w:val="00ED557B"/>
    <w:rsid w:val="00ED5EDF"/>
    <w:rsid w:val="00ED7646"/>
    <w:rsid w:val="00EE0183"/>
    <w:rsid w:val="00EE071E"/>
    <w:rsid w:val="00EE0D81"/>
    <w:rsid w:val="00EE3813"/>
    <w:rsid w:val="00EE6A75"/>
    <w:rsid w:val="00EE700F"/>
    <w:rsid w:val="00EE7E3A"/>
    <w:rsid w:val="00EF2548"/>
    <w:rsid w:val="00EF3938"/>
    <w:rsid w:val="00F029D5"/>
    <w:rsid w:val="00F04AD0"/>
    <w:rsid w:val="00F06AB2"/>
    <w:rsid w:val="00F078EB"/>
    <w:rsid w:val="00F07C3B"/>
    <w:rsid w:val="00F1198D"/>
    <w:rsid w:val="00F120FC"/>
    <w:rsid w:val="00F131FD"/>
    <w:rsid w:val="00F138A8"/>
    <w:rsid w:val="00F13BE9"/>
    <w:rsid w:val="00F14BAA"/>
    <w:rsid w:val="00F15312"/>
    <w:rsid w:val="00F15C36"/>
    <w:rsid w:val="00F15D4E"/>
    <w:rsid w:val="00F225E8"/>
    <w:rsid w:val="00F2445C"/>
    <w:rsid w:val="00F25A30"/>
    <w:rsid w:val="00F26AAF"/>
    <w:rsid w:val="00F300B7"/>
    <w:rsid w:val="00F32BC3"/>
    <w:rsid w:val="00F3334E"/>
    <w:rsid w:val="00F35002"/>
    <w:rsid w:val="00F35947"/>
    <w:rsid w:val="00F36C54"/>
    <w:rsid w:val="00F37CC8"/>
    <w:rsid w:val="00F37EC2"/>
    <w:rsid w:val="00F4119F"/>
    <w:rsid w:val="00F4142D"/>
    <w:rsid w:val="00F42DAE"/>
    <w:rsid w:val="00F42FE4"/>
    <w:rsid w:val="00F43C15"/>
    <w:rsid w:val="00F452B2"/>
    <w:rsid w:val="00F45C97"/>
    <w:rsid w:val="00F515A5"/>
    <w:rsid w:val="00F51B7C"/>
    <w:rsid w:val="00F54AC3"/>
    <w:rsid w:val="00F55C6B"/>
    <w:rsid w:val="00F55E19"/>
    <w:rsid w:val="00F57B37"/>
    <w:rsid w:val="00F6056A"/>
    <w:rsid w:val="00F620CA"/>
    <w:rsid w:val="00F64B6A"/>
    <w:rsid w:val="00F66331"/>
    <w:rsid w:val="00F66701"/>
    <w:rsid w:val="00F66894"/>
    <w:rsid w:val="00F72F8B"/>
    <w:rsid w:val="00F732D1"/>
    <w:rsid w:val="00F74ED4"/>
    <w:rsid w:val="00F765EC"/>
    <w:rsid w:val="00F77E44"/>
    <w:rsid w:val="00F8003F"/>
    <w:rsid w:val="00F81D0E"/>
    <w:rsid w:val="00F82C44"/>
    <w:rsid w:val="00F879D5"/>
    <w:rsid w:val="00F90870"/>
    <w:rsid w:val="00F91965"/>
    <w:rsid w:val="00F93100"/>
    <w:rsid w:val="00FA3DA7"/>
    <w:rsid w:val="00FA6668"/>
    <w:rsid w:val="00FA66EF"/>
    <w:rsid w:val="00FA69AA"/>
    <w:rsid w:val="00FA7D10"/>
    <w:rsid w:val="00FB00E8"/>
    <w:rsid w:val="00FB15CD"/>
    <w:rsid w:val="00FB183F"/>
    <w:rsid w:val="00FB2A75"/>
    <w:rsid w:val="00FB3D05"/>
    <w:rsid w:val="00FB6890"/>
    <w:rsid w:val="00FB6CCC"/>
    <w:rsid w:val="00FB6D39"/>
    <w:rsid w:val="00FB7C9B"/>
    <w:rsid w:val="00FC23C5"/>
    <w:rsid w:val="00FC2957"/>
    <w:rsid w:val="00FC2EB9"/>
    <w:rsid w:val="00FC5D64"/>
    <w:rsid w:val="00FD05F0"/>
    <w:rsid w:val="00FD08D3"/>
    <w:rsid w:val="00FD1163"/>
    <w:rsid w:val="00FD30AC"/>
    <w:rsid w:val="00FD39C4"/>
    <w:rsid w:val="00FD486E"/>
    <w:rsid w:val="00FD5992"/>
    <w:rsid w:val="00FD68DB"/>
    <w:rsid w:val="00FD6B76"/>
    <w:rsid w:val="00FD73C2"/>
    <w:rsid w:val="00FE0BC0"/>
    <w:rsid w:val="00FE5B84"/>
    <w:rsid w:val="00FE5DE6"/>
    <w:rsid w:val="00FE62FD"/>
    <w:rsid w:val="00FF1DA1"/>
    <w:rsid w:val="00FF1EE0"/>
    <w:rsid w:val="00FF20B0"/>
    <w:rsid w:val="00FF6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endnote reference" w:uiPriority="0"/>
    <w:lsdException w:name="endnote text" w:uiPriority="0"/>
    <w:lsdException w:name="Lis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13CA3"/>
    <w:pPr>
      <w:keepNext/>
      <w:tabs>
        <w:tab w:val="left" w:pos="1240"/>
      </w:tabs>
      <w:spacing w:after="0" w:line="240" w:lineRule="auto"/>
      <w:jc w:val="both"/>
      <w:outlineLvl w:val="0"/>
    </w:pPr>
    <w:rPr>
      <w:rFonts w:ascii="Times New Roman" w:eastAsia="Times New Roman" w:hAnsi="Times New Roman" w:cs="Times New Roman"/>
      <w:sz w:val="28"/>
      <w:szCs w:val="24"/>
      <w:lang w:eastAsia="ru-RU"/>
    </w:rPr>
  </w:style>
  <w:style w:type="paragraph" w:styleId="20">
    <w:name w:val="heading 2"/>
    <w:basedOn w:val="a"/>
    <w:next w:val="a"/>
    <w:link w:val="21"/>
    <w:uiPriority w:val="9"/>
    <w:unhideWhenUsed/>
    <w:qFormat/>
    <w:rsid w:val="00A13C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qFormat/>
    <w:rsid w:val="00A13CA3"/>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qFormat/>
    <w:rsid w:val="00A13CA3"/>
    <w:pPr>
      <w:keepNext/>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A13CA3"/>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A13CA3"/>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13CA3"/>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A13CA3"/>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A13CA3"/>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3CA3"/>
    <w:rPr>
      <w:rFonts w:ascii="Times New Roman" w:eastAsia="Times New Roman" w:hAnsi="Times New Roman" w:cs="Times New Roman"/>
      <w:sz w:val="28"/>
      <w:szCs w:val="24"/>
      <w:lang w:eastAsia="ru-RU"/>
    </w:rPr>
  </w:style>
  <w:style w:type="character" w:customStyle="1" w:styleId="21">
    <w:name w:val="Заголовок 2 Знак"/>
    <w:basedOn w:val="a0"/>
    <w:link w:val="20"/>
    <w:uiPriority w:val="9"/>
    <w:rsid w:val="00A13CA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0"/>
    <w:link w:val="30"/>
    <w:rsid w:val="00A13CA3"/>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A13CA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A13CA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13CA3"/>
    <w:rPr>
      <w:rFonts w:ascii="Times New Roman" w:eastAsia="Times New Roman" w:hAnsi="Times New Roman" w:cs="Times New Roman"/>
      <w:b/>
      <w:bCs/>
      <w:lang w:eastAsia="ru-RU"/>
    </w:rPr>
  </w:style>
  <w:style w:type="character" w:customStyle="1" w:styleId="70">
    <w:name w:val="Заголовок 7 Знак"/>
    <w:basedOn w:val="a0"/>
    <w:link w:val="7"/>
    <w:rsid w:val="00A13CA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13CA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A13CA3"/>
    <w:rPr>
      <w:rFonts w:ascii="Arial" w:eastAsia="Times New Roman" w:hAnsi="Arial" w:cs="Arial"/>
      <w:lang w:eastAsia="ru-RU"/>
    </w:rPr>
  </w:style>
  <w:style w:type="paragraph" w:styleId="a3">
    <w:name w:val="Balloon Text"/>
    <w:basedOn w:val="a"/>
    <w:link w:val="a4"/>
    <w:uiPriority w:val="99"/>
    <w:unhideWhenUsed/>
    <w:rsid w:val="00A13CA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A13CA3"/>
    <w:rPr>
      <w:rFonts w:ascii="Tahoma" w:hAnsi="Tahoma" w:cs="Tahoma"/>
      <w:sz w:val="16"/>
      <w:szCs w:val="16"/>
    </w:rPr>
  </w:style>
  <w:style w:type="paragraph" w:styleId="a5">
    <w:name w:val="No Spacing"/>
    <w:uiPriority w:val="1"/>
    <w:qFormat/>
    <w:rsid w:val="00A13CA3"/>
    <w:pPr>
      <w:spacing w:after="0" w:line="240" w:lineRule="auto"/>
    </w:pPr>
  </w:style>
  <w:style w:type="paragraph" w:customStyle="1" w:styleId="a6">
    <w:name w:val="Знак Знак Знак Знак Знак Знак Знак Знак Знак Знак Знак Знак Знак Знак Знак Знак Знак Знак Знак Знак Знак Знак"/>
    <w:basedOn w:val="a"/>
    <w:next w:val="20"/>
    <w:autoRedefine/>
    <w:rsid w:val="00A13CA3"/>
    <w:pPr>
      <w:spacing w:after="160" w:line="240" w:lineRule="exact"/>
    </w:pPr>
    <w:rPr>
      <w:rFonts w:ascii="Times New Roman" w:eastAsia="Times New Roman" w:hAnsi="Times New Roman" w:cs="Times New Roman"/>
      <w:sz w:val="24"/>
      <w:szCs w:val="20"/>
      <w:lang w:val="en-US"/>
    </w:rPr>
  </w:style>
  <w:style w:type="character" w:styleId="a7">
    <w:name w:val="Hyperlink"/>
    <w:basedOn w:val="a0"/>
    <w:unhideWhenUsed/>
    <w:rsid w:val="00A13CA3"/>
    <w:rPr>
      <w:color w:val="0000FF" w:themeColor="hyperlink"/>
      <w:u w:val="single"/>
    </w:rPr>
  </w:style>
  <w:style w:type="numbering" w:customStyle="1" w:styleId="11">
    <w:name w:val="Нет списка1"/>
    <w:next w:val="a2"/>
    <w:uiPriority w:val="99"/>
    <w:semiHidden/>
    <w:unhideWhenUsed/>
    <w:rsid w:val="00A13CA3"/>
  </w:style>
  <w:style w:type="table" w:styleId="a8">
    <w:name w:val="Table Grid"/>
    <w:basedOn w:val="a1"/>
    <w:uiPriority w:val="39"/>
    <w:rsid w:val="00A13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A13CA3"/>
  </w:style>
  <w:style w:type="paragraph" w:customStyle="1" w:styleId="a9">
    <w:name w:val="Знак Знак Знак Знак Знак Знак Знак"/>
    <w:basedOn w:val="a"/>
    <w:rsid w:val="00A13CA3"/>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Title"/>
    <w:basedOn w:val="a"/>
    <w:link w:val="ab"/>
    <w:qFormat/>
    <w:rsid w:val="00A13CA3"/>
    <w:pPr>
      <w:spacing w:after="0" w:line="240" w:lineRule="auto"/>
      <w:jc w:val="center"/>
    </w:pPr>
    <w:rPr>
      <w:rFonts w:ascii="Times New Roman" w:eastAsia="Times New Roman" w:hAnsi="Times New Roman" w:cs="Times New Roman"/>
      <w:sz w:val="32"/>
      <w:szCs w:val="24"/>
      <w:lang w:eastAsia="ru-RU"/>
    </w:rPr>
  </w:style>
  <w:style w:type="character" w:customStyle="1" w:styleId="ab">
    <w:name w:val="Название Знак"/>
    <w:basedOn w:val="a0"/>
    <w:link w:val="aa"/>
    <w:rsid w:val="00A13CA3"/>
    <w:rPr>
      <w:rFonts w:ascii="Times New Roman" w:eastAsia="Times New Roman" w:hAnsi="Times New Roman" w:cs="Times New Roman"/>
      <w:sz w:val="32"/>
      <w:szCs w:val="24"/>
      <w:lang w:eastAsia="ru-RU"/>
    </w:rPr>
  </w:style>
  <w:style w:type="paragraph" w:styleId="ac">
    <w:name w:val="Body Text"/>
    <w:basedOn w:val="a"/>
    <w:link w:val="ad"/>
    <w:rsid w:val="00A13CA3"/>
    <w:pPr>
      <w:spacing w:after="0" w:line="240" w:lineRule="auto"/>
      <w:jc w:val="center"/>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rsid w:val="00A13CA3"/>
    <w:rPr>
      <w:rFonts w:ascii="Times New Roman" w:eastAsia="Times New Roman" w:hAnsi="Times New Roman" w:cs="Times New Roman"/>
      <w:sz w:val="28"/>
      <w:szCs w:val="24"/>
      <w:lang w:eastAsia="ru-RU"/>
    </w:rPr>
  </w:style>
  <w:style w:type="paragraph" w:styleId="ae">
    <w:name w:val="Block Text"/>
    <w:basedOn w:val="a"/>
    <w:rsid w:val="00A13CA3"/>
    <w:pPr>
      <w:shd w:val="clear" w:color="auto" w:fill="FFFFFF"/>
      <w:spacing w:before="19" w:after="0" w:line="240" w:lineRule="auto"/>
      <w:ind w:left="-180" w:right="180"/>
      <w:jc w:val="center"/>
    </w:pPr>
    <w:rPr>
      <w:rFonts w:ascii="Times New Roman" w:eastAsia="Times New Roman" w:hAnsi="Times New Roman" w:cs="Times New Roman"/>
      <w:sz w:val="24"/>
      <w:szCs w:val="24"/>
      <w:lang w:eastAsia="ru-RU"/>
    </w:rPr>
  </w:style>
  <w:style w:type="paragraph" w:styleId="22">
    <w:name w:val="Body Text 2"/>
    <w:basedOn w:val="a"/>
    <w:link w:val="23"/>
    <w:rsid w:val="00A13CA3"/>
    <w:pPr>
      <w:spacing w:after="0" w:line="240" w:lineRule="auto"/>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rsid w:val="00A13CA3"/>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A13C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2">
    <w:name w:val="Body Text 3"/>
    <w:basedOn w:val="a"/>
    <w:link w:val="33"/>
    <w:rsid w:val="00A13CA3"/>
    <w:pPr>
      <w:tabs>
        <w:tab w:val="left" w:pos="3195"/>
      </w:tabs>
      <w:spacing w:after="0" w:line="240" w:lineRule="auto"/>
    </w:pPr>
    <w:rPr>
      <w:rFonts w:ascii="Times New Roman" w:eastAsia="Times New Roman" w:hAnsi="Times New Roman" w:cs="Times New Roman"/>
      <w:sz w:val="28"/>
      <w:szCs w:val="24"/>
      <w:lang w:eastAsia="ru-RU"/>
    </w:rPr>
  </w:style>
  <w:style w:type="character" w:customStyle="1" w:styleId="33">
    <w:name w:val="Основной текст 3 Знак"/>
    <w:basedOn w:val="a0"/>
    <w:link w:val="32"/>
    <w:rsid w:val="00A13CA3"/>
    <w:rPr>
      <w:rFonts w:ascii="Times New Roman" w:eastAsia="Times New Roman" w:hAnsi="Times New Roman" w:cs="Times New Roman"/>
      <w:sz w:val="28"/>
      <w:szCs w:val="24"/>
      <w:lang w:eastAsia="ru-RU"/>
    </w:rPr>
  </w:style>
  <w:style w:type="paragraph" w:styleId="34">
    <w:name w:val="Body Text Indent 3"/>
    <w:basedOn w:val="a"/>
    <w:link w:val="35"/>
    <w:rsid w:val="00A13CA3"/>
    <w:pPr>
      <w:spacing w:after="0" w:line="240" w:lineRule="auto"/>
      <w:ind w:firstLine="720"/>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basedOn w:val="a0"/>
    <w:link w:val="34"/>
    <w:rsid w:val="00A13CA3"/>
    <w:rPr>
      <w:rFonts w:ascii="Times New Roman" w:eastAsia="Times New Roman" w:hAnsi="Times New Roman" w:cs="Times New Roman"/>
      <w:sz w:val="28"/>
      <w:szCs w:val="20"/>
      <w:lang w:eastAsia="ru-RU"/>
    </w:rPr>
  </w:style>
  <w:style w:type="paragraph" w:styleId="24">
    <w:name w:val="Body Text Indent 2"/>
    <w:basedOn w:val="a"/>
    <w:link w:val="25"/>
    <w:rsid w:val="00A13CA3"/>
    <w:pPr>
      <w:spacing w:after="0" w:line="360" w:lineRule="auto"/>
      <w:ind w:firstLine="709"/>
      <w:jc w:val="both"/>
    </w:pPr>
    <w:rPr>
      <w:rFonts w:ascii="Times New Roman" w:eastAsia="Times New Roman" w:hAnsi="Times New Roman" w:cs="Times New Roman"/>
      <w:sz w:val="30"/>
      <w:szCs w:val="20"/>
      <w:lang w:eastAsia="ru-RU"/>
    </w:rPr>
  </w:style>
  <w:style w:type="character" w:customStyle="1" w:styleId="25">
    <w:name w:val="Основной текст с отступом 2 Знак"/>
    <w:basedOn w:val="a0"/>
    <w:link w:val="24"/>
    <w:rsid w:val="00A13CA3"/>
    <w:rPr>
      <w:rFonts w:ascii="Times New Roman" w:eastAsia="Times New Roman" w:hAnsi="Times New Roman" w:cs="Times New Roman"/>
      <w:sz w:val="30"/>
      <w:szCs w:val="20"/>
      <w:lang w:eastAsia="ru-RU"/>
    </w:rPr>
  </w:style>
  <w:style w:type="paragraph" w:styleId="af">
    <w:name w:val="header"/>
    <w:basedOn w:val="a"/>
    <w:link w:val="12"/>
    <w:uiPriority w:val="99"/>
    <w:rsid w:val="00A13C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uiPriority w:val="99"/>
    <w:rsid w:val="00A13CA3"/>
  </w:style>
  <w:style w:type="character" w:customStyle="1" w:styleId="12">
    <w:name w:val="Верхний колонтитул Знак1"/>
    <w:link w:val="af"/>
    <w:uiPriority w:val="99"/>
    <w:locked/>
    <w:rsid w:val="00A13CA3"/>
    <w:rPr>
      <w:rFonts w:ascii="Times New Roman" w:eastAsia="Times New Roman" w:hAnsi="Times New Roman" w:cs="Times New Roman"/>
      <w:sz w:val="24"/>
      <w:szCs w:val="24"/>
      <w:lang w:eastAsia="ru-RU"/>
    </w:rPr>
  </w:style>
  <w:style w:type="paragraph" w:customStyle="1" w:styleId="ConsPlusTitle">
    <w:name w:val="ConsPlusTitle"/>
    <w:uiPriority w:val="99"/>
    <w:rsid w:val="00A13CA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Body Text Indent"/>
    <w:basedOn w:val="a"/>
    <w:link w:val="af2"/>
    <w:rsid w:val="00A13CA3"/>
    <w:pPr>
      <w:spacing w:after="0" w:line="240" w:lineRule="auto"/>
      <w:ind w:left="360"/>
      <w:jc w:val="center"/>
    </w:pPr>
    <w:rPr>
      <w:rFonts w:ascii="Times New Roman" w:eastAsia="Times New Roman" w:hAnsi="Times New Roman" w:cs="Times New Roman"/>
      <w:b/>
      <w:bCs/>
      <w:sz w:val="28"/>
      <w:szCs w:val="28"/>
      <w:lang w:eastAsia="ru-RU"/>
    </w:rPr>
  </w:style>
  <w:style w:type="character" w:customStyle="1" w:styleId="af2">
    <w:name w:val="Основной текст с отступом Знак"/>
    <w:basedOn w:val="a0"/>
    <w:link w:val="af1"/>
    <w:rsid w:val="00A13CA3"/>
    <w:rPr>
      <w:rFonts w:ascii="Times New Roman" w:eastAsia="Times New Roman" w:hAnsi="Times New Roman" w:cs="Times New Roman"/>
      <w:b/>
      <w:bCs/>
      <w:sz w:val="28"/>
      <w:szCs w:val="28"/>
      <w:lang w:eastAsia="ru-RU"/>
    </w:rPr>
  </w:style>
  <w:style w:type="paragraph" w:styleId="af3">
    <w:name w:val="Normal (Web)"/>
    <w:aliases w:val="_а_Е’__ (дќа) И’ц_1,_а_Е’__ (дќа) И’ц_ И’ц_,___С¬__ (_x_) ÷¬__1,___С¬__ (_x_) ÷¬__ ÷¬__"/>
    <w:basedOn w:val="a"/>
    <w:link w:val="af4"/>
    <w:uiPriority w:val="99"/>
    <w:rsid w:val="00A13C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A13CA3"/>
    <w:rPr>
      <w:rFonts w:ascii="Times New Roman" w:eastAsia="Times New Roman" w:hAnsi="Times New Roman" w:cs="Times New Roman"/>
      <w:sz w:val="24"/>
      <w:szCs w:val="24"/>
      <w:lang w:eastAsia="ru-RU"/>
    </w:rPr>
  </w:style>
  <w:style w:type="paragraph" w:styleId="af5">
    <w:name w:val="List"/>
    <w:basedOn w:val="a"/>
    <w:rsid w:val="00A13CA3"/>
    <w:pPr>
      <w:spacing w:after="0" w:line="240" w:lineRule="auto"/>
      <w:ind w:left="283" w:hanging="283"/>
    </w:pPr>
    <w:rPr>
      <w:rFonts w:ascii="Times New Roman" w:eastAsia="Times New Roman" w:hAnsi="Times New Roman" w:cs="Times New Roman"/>
      <w:sz w:val="24"/>
      <w:szCs w:val="24"/>
      <w:lang w:eastAsia="ru-RU"/>
    </w:rPr>
  </w:style>
  <w:style w:type="paragraph" w:styleId="26">
    <w:name w:val="List 2"/>
    <w:basedOn w:val="a"/>
    <w:rsid w:val="00A13CA3"/>
    <w:pPr>
      <w:spacing w:after="0" w:line="240" w:lineRule="auto"/>
      <w:ind w:left="566" w:hanging="283"/>
    </w:pPr>
    <w:rPr>
      <w:rFonts w:ascii="Times New Roman" w:eastAsia="Times New Roman" w:hAnsi="Times New Roman" w:cs="Times New Roman"/>
      <w:sz w:val="24"/>
      <w:szCs w:val="24"/>
      <w:lang w:eastAsia="ru-RU"/>
    </w:rPr>
  </w:style>
  <w:style w:type="paragraph" w:styleId="36">
    <w:name w:val="List 3"/>
    <w:basedOn w:val="a"/>
    <w:rsid w:val="00A13CA3"/>
    <w:pPr>
      <w:spacing w:after="0" w:line="240" w:lineRule="auto"/>
      <w:ind w:left="849" w:hanging="283"/>
    </w:pPr>
    <w:rPr>
      <w:rFonts w:ascii="Times New Roman" w:eastAsia="Times New Roman" w:hAnsi="Times New Roman" w:cs="Times New Roman"/>
      <w:sz w:val="24"/>
      <w:szCs w:val="24"/>
      <w:lang w:eastAsia="ru-RU"/>
    </w:rPr>
  </w:style>
  <w:style w:type="paragraph" w:styleId="41">
    <w:name w:val="List 4"/>
    <w:basedOn w:val="a"/>
    <w:rsid w:val="00A13CA3"/>
    <w:pPr>
      <w:spacing w:after="0" w:line="240" w:lineRule="auto"/>
      <w:ind w:left="1132" w:hanging="283"/>
    </w:pPr>
    <w:rPr>
      <w:rFonts w:ascii="Times New Roman" w:eastAsia="Times New Roman" w:hAnsi="Times New Roman" w:cs="Times New Roman"/>
      <w:sz w:val="24"/>
      <w:szCs w:val="24"/>
      <w:lang w:eastAsia="ru-RU"/>
    </w:rPr>
  </w:style>
  <w:style w:type="paragraph" w:styleId="2">
    <w:name w:val="List Bullet 2"/>
    <w:basedOn w:val="a"/>
    <w:rsid w:val="00A13CA3"/>
    <w:pPr>
      <w:numPr>
        <w:numId w:val="5"/>
      </w:numPr>
      <w:spacing w:after="0" w:line="240" w:lineRule="auto"/>
    </w:pPr>
    <w:rPr>
      <w:rFonts w:ascii="Times New Roman" w:eastAsia="Times New Roman" w:hAnsi="Times New Roman" w:cs="Times New Roman"/>
      <w:sz w:val="24"/>
      <w:szCs w:val="24"/>
      <w:lang w:eastAsia="ru-RU"/>
    </w:rPr>
  </w:style>
  <w:style w:type="paragraph" w:styleId="3">
    <w:name w:val="List Bullet 3"/>
    <w:basedOn w:val="a"/>
    <w:rsid w:val="00A13CA3"/>
    <w:pPr>
      <w:numPr>
        <w:numId w:val="6"/>
      </w:numPr>
      <w:spacing w:after="0" w:line="240" w:lineRule="auto"/>
    </w:pPr>
    <w:rPr>
      <w:rFonts w:ascii="Times New Roman" w:eastAsia="Times New Roman" w:hAnsi="Times New Roman" w:cs="Times New Roman"/>
      <w:sz w:val="24"/>
      <w:szCs w:val="24"/>
      <w:lang w:eastAsia="ru-RU"/>
    </w:rPr>
  </w:style>
  <w:style w:type="paragraph" w:styleId="27">
    <w:name w:val="List Continue 2"/>
    <w:basedOn w:val="a"/>
    <w:rsid w:val="00A13CA3"/>
    <w:pPr>
      <w:spacing w:after="120" w:line="240" w:lineRule="auto"/>
      <w:ind w:left="566"/>
    </w:pPr>
    <w:rPr>
      <w:rFonts w:ascii="Times New Roman" w:eastAsia="Times New Roman" w:hAnsi="Times New Roman" w:cs="Times New Roman"/>
      <w:sz w:val="24"/>
      <w:szCs w:val="24"/>
      <w:lang w:eastAsia="ru-RU"/>
    </w:rPr>
  </w:style>
  <w:style w:type="paragraph" w:styleId="37">
    <w:name w:val="List Continue 3"/>
    <w:basedOn w:val="a"/>
    <w:rsid w:val="00A13CA3"/>
    <w:pPr>
      <w:spacing w:after="120" w:line="240" w:lineRule="auto"/>
      <w:ind w:left="849"/>
    </w:pPr>
    <w:rPr>
      <w:rFonts w:ascii="Times New Roman" w:eastAsia="Times New Roman" w:hAnsi="Times New Roman" w:cs="Times New Roman"/>
      <w:sz w:val="24"/>
      <w:szCs w:val="24"/>
      <w:lang w:eastAsia="ru-RU"/>
    </w:rPr>
  </w:style>
  <w:style w:type="paragraph" w:styleId="af6">
    <w:name w:val="Normal Indent"/>
    <w:basedOn w:val="a"/>
    <w:rsid w:val="00A13CA3"/>
    <w:pPr>
      <w:spacing w:after="0" w:line="240" w:lineRule="auto"/>
      <w:ind w:left="708"/>
    </w:pPr>
    <w:rPr>
      <w:rFonts w:ascii="Times New Roman" w:eastAsia="Times New Roman" w:hAnsi="Times New Roman" w:cs="Times New Roman"/>
      <w:sz w:val="24"/>
      <w:szCs w:val="24"/>
      <w:lang w:eastAsia="ru-RU"/>
    </w:rPr>
  </w:style>
  <w:style w:type="paragraph" w:customStyle="1" w:styleId="af7">
    <w:name w:val="Краткий обратный адрес"/>
    <w:basedOn w:val="a"/>
    <w:rsid w:val="00A13CA3"/>
    <w:pPr>
      <w:spacing w:after="0" w:line="240" w:lineRule="auto"/>
    </w:pPr>
    <w:rPr>
      <w:rFonts w:ascii="Times New Roman" w:eastAsia="Times New Roman" w:hAnsi="Times New Roman" w:cs="Times New Roman"/>
      <w:sz w:val="24"/>
      <w:szCs w:val="24"/>
      <w:lang w:eastAsia="ru-RU"/>
    </w:rPr>
  </w:style>
  <w:style w:type="paragraph" w:styleId="af8">
    <w:name w:val="Body Text First Indent"/>
    <w:basedOn w:val="ac"/>
    <w:link w:val="af9"/>
    <w:rsid w:val="00A13CA3"/>
    <w:pPr>
      <w:spacing w:after="120"/>
      <w:ind w:firstLine="210"/>
      <w:jc w:val="left"/>
    </w:pPr>
    <w:rPr>
      <w:sz w:val="24"/>
    </w:rPr>
  </w:style>
  <w:style w:type="character" w:customStyle="1" w:styleId="af9">
    <w:name w:val="Красная строка Знак"/>
    <w:basedOn w:val="ad"/>
    <w:link w:val="af8"/>
    <w:rsid w:val="00A13CA3"/>
    <w:rPr>
      <w:rFonts w:ascii="Times New Roman" w:eastAsia="Times New Roman" w:hAnsi="Times New Roman" w:cs="Times New Roman"/>
      <w:sz w:val="24"/>
      <w:szCs w:val="24"/>
      <w:lang w:eastAsia="ru-RU"/>
    </w:rPr>
  </w:style>
  <w:style w:type="paragraph" w:styleId="28">
    <w:name w:val="Body Text First Indent 2"/>
    <w:basedOn w:val="af1"/>
    <w:link w:val="29"/>
    <w:rsid w:val="00A13CA3"/>
    <w:pPr>
      <w:spacing w:after="120"/>
      <w:ind w:left="283" w:firstLine="210"/>
      <w:jc w:val="left"/>
    </w:pPr>
    <w:rPr>
      <w:b w:val="0"/>
      <w:bCs w:val="0"/>
      <w:sz w:val="24"/>
      <w:szCs w:val="24"/>
    </w:rPr>
  </w:style>
  <w:style w:type="character" w:customStyle="1" w:styleId="29">
    <w:name w:val="Красная строка 2 Знак"/>
    <w:basedOn w:val="af2"/>
    <w:link w:val="28"/>
    <w:rsid w:val="00A13CA3"/>
    <w:rPr>
      <w:rFonts w:ascii="Times New Roman" w:eastAsia="Times New Roman" w:hAnsi="Times New Roman" w:cs="Times New Roman"/>
      <w:b w:val="0"/>
      <w:bCs w:val="0"/>
      <w:sz w:val="24"/>
      <w:szCs w:val="24"/>
      <w:lang w:eastAsia="ru-RU"/>
    </w:rPr>
  </w:style>
  <w:style w:type="character" w:styleId="afa">
    <w:name w:val="Strong"/>
    <w:uiPriority w:val="22"/>
    <w:qFormat/>
    <w:rsid w:val="00A13CA3"/>
    <w:rPr>
      <w:b/>
      <w:bCs/>
    </w:rPr>
  </w:style>
  <w:style w:type="paragraph" w:customStyle="1" w:styleId="afb">
    <w:name w:val="Знак Знак Знак Знак"/>
    <w:basedOn w:val="a"/>
    <w:rsid w:val="00A13CA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c">
    <w:name w:val="Знак"/>
    <w:basedOn w:val="a"/>
    <w:link w:val="afd"/>
    <w:autoRedefine/>
    <w:rsid w:val="00A13CA3"/>
    <w:pPr>
      <w:spacing w:after="160" w:line="240" w:lineRule="exact"/>
    </w:pPr>
    <w:rPr>
      <w:rFonts w:ascii="Times New Roman" w:eastAsia="Times New Roman" w:hAnsi="Times New Roman" w:cs="Times New Roman"/>
      <w:sz w:val="28"/>
      <w:szCs w:val="20"/>
      <w:lang w:val="en-US"/>
    </w:rPr>
  </w:style>
  <w:style w:type="paragraph" w:customStyle="1" w:styleId="ConsPlusNonformat">
    <w:name w:val="ConsPlusNonformat"/>
    <w:rsid w:val="00A13C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заголовок 1"/>
    <w:basedOn w:val="a"/>
    <w:next w:val="a"/>
    <w:rsid w:val="00A13CA3"/>
    <w:pPr>
      <w:keepNext/>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MinorHeading">
    <w:name w:val="Minor Heading"/>
    <w:next w:val="a"/>
    <w:rsid w:val="00A13CA3"/>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SUBHEADR">
    <w:name w:val="SUBHEAD_R"/>
    <w:rsid w:val="00A13CA3"/>
    <w:pPr>
      <w:widowControl w:val="0"/>
      <w:spacing w:after="0" w:line="220" w:lineRule="atLeast"/>
      <w:ind w:left="4535"/>
    </w:pPr>
    <w:rPr>
      <w:rFonts w:ascii="TimesDL" w:eastAsia="Times New Roman" w:hAnsi="TimesDL" w:cs="Times New Roman"/>
      <w:sz w:val="20"/>
      <w:szCs w:val="20"/>
      <w:lang w:eastAsia="ru-RU"/>
    </w:rPr>
  </w:style>
  <w:style w:type="character" w:customStyle="1" w:styleId="afd">
    <w:name w:val="Знак Знак"/>
    <w:link w:val="afc"/>
    <w:locked/>
    <w:rsid w:val="00A13CA3"/>
    <w:rPr>
      <w:rFonts w:ascii="Times New Roman" w:eastAsia="Times New Roman" w:hAnsi="Times New Roman" w:cs="Times New Roman"/>
      <w:sz w:val="28"/>
      <w:szCs w:val="20"/>
      <w:lang w:val="en-US"/>
    </w:rPr>
  </w:style>
  <w:style w:type="paragraph" w:customStyle="1" w:styleId="CharChar">
    <w:name w:val="Char Char"/>
    <w:basedOn w:val="a"/>
    <w:rsid w:val="00A13CA3"/>
    <w:pPr>
      <w:spacing w:after="0" w:line="240" w:lineRule="auto"/>
    </w:pPr>
    <w:rPr>
      <w:rFonts w:ascii="Times New Roman" w:eastAsia="Times New Roman" w:hAnsi="Times New Roman" w:cs="Times New Roman"/>
      <w:sz w:val="20"/>
      <w:szCs w:val="20"/>
      <w:lang w:val="en-US"/>
    </w:rPr>
  </w:style>
  <w:style w:type="paragraph" w:customStyle="1" w:styleId="210">
    <w:name w:val="Основной текст 21"/>
    <w:basedOn w:val="a"/>
    <w:rsid w:val="00A13CA3"/>
    <w:pPr>
      <w:overflowPunct w:val="0"/>
      <w:autoSpaceDE w:val="0"/>
      <w:autoSpaceDN w:val="0"/>
      <w:adjustRightInd w:val="0"/>
      <w:spacing w:after="0" w:line="240" w:lineRule="auto"/>
      <w:ind w:left="284" w:hanging="284"/>
    </w:pPr>
    <w:rPr>
      <w:rFonts w:ascii="Times New Roman" w:eastAsia="Times New Roman" w:hAnsi="Times New Roman" w:cs="Times New Roman"/>
      <w:sz w:val="28"/>
      <w:szCs w:val="20"/>
      <w:lang w:eastAsia="ru-RU"/>
    </w:rPr>
  </w:style>
  <w:style w:type="paragraph" w:customStyle="1" w:styleId="14">
    <w:name w:val="Абзац списка1"/>
    <w:basedOn w:val="a"/>
    <w:rsid w:val="00A13CA3"/>
    <w:pPr>
      <w:spacing w:after="0" w:line="240" w:lineRule="auto"/>
      <w:ind w:left="720"/>
      <w:contextualSpacing/>
    </w:pPr>
    <w:rPr>
      <w:rFonts w:ascii="Times New Roman" w:eastAsia="Calibri" w:hAnsi="Times New Roman" w:cs="Times New Roman"/>
      <w:color w:val="000000"/>
      <w:sz w:val="24"/>
      <w:szCs w:val="24"/>
      <w:lang w:eastAsia="ru-RU"/>
    </w:rPr>
  </w:style>
  <w:style w:type="paragraph" w:customStyle="1" w:styleId="headertext">
    <w:name w:val="headertext"/>
    <w:basedOn w:val="a"/>
    <w:rsid w:val="00A13CA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rmattext">
    <w:name w:val="formattext"/>
    <w:basedOn w:val="a"/>
    <w:rsid w:val="00A13CA3"/>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HTML">
    <w:name w:val="HTML Preformatted"/>
    <w:basedOn w:val="a"/>
    <w:link w:val="HTML0"/>
    <w:uiPriority w:val="99"/>
    <w:rsid w:val="00A13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A13CA3"/>
    <w:rPr>
      <w:rFonts w:ascii="Courier New" w:eastAsia="Calibri" w:hAnsi="Courier New" w:cs="Courier New"/>
      <w:sz w:val="20"/>
      <w:szCs w:val="20"/>
      <w:lang w:eastAsia="ru-RU"/>
    </w:rPr>
  </w:style>
  <w:style w:type="paragraph" w:customStyle="1" w:styleId="Standard">
    <w:name w:val="Standard"/>
    <w:rsid w:val="00A13CA3"/>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rPr>
  </w:style>
  <w:style w:type="character" w:customStyle="1" w:styleId="afe">
    <w:name w:val="Основной текст_"/>
    <w:link w:val="71"/>
    <w:uiPriority w:val="99"/>
    <w:rsid w:val="00A13CA3"/>
    <w:rPr>
      <w:sz w:val="24"/>
      <w:szCs w:val="24"/>
      <w:shd w:val="clear" w:color="auto" w:fill="FFFFFF"/>
    </w:rPr>
  </w:style>
  <w:style w:type="paragraph" w:customStyle="1" w:styleId="71">
    <w:name w:val="Основной текст7"/>
    <w:basedOn w:val="a"/>
    <w:link w:val="afe"/>
    <w:uiPriority w:val="99"/>
    <w:rsid w:val="00A13CA3"/>
    <w:pPr>
      <w:shd w:val="clear" w:color="auto" w:fill="FFFFFF"/>
      <w:spacing w:after="0" w:line="0" w:lineRule="atLeast"/>
    </w:pPr>
    <w:rPr>
      <w:sz w:val="24"/>
      <w:szCs w:val="24"/>
      <w:shd w:val="clear" w:color="auto" w:fill="FFFFFF"/>
    </w:rPr>
  </w:style>
  <w:style w:type="character" w:customStyle="1" w:styleId="15">
    <w:name w:val="Основной текст1"/>
    <w:basedOn w:val="afe"/>
    <w:rsid w:val="00A13CA3"/>
    <w:rPr>
      <w:sz w:val="24"/>
      <w:szCs w:val="24"/>
      <w:shd w:val="clear" w:color="auto" w:fill="FFFFFF"/>
    </w:rPr>
  </w:style>
  <w:style w:type="character" w:customStyle="1" w:styleId="2a">
    <w:name w:val="Основной текст2"/>
    <w:basedOn w:val="afe"/>
    <w:rsid w:val="00A13CA3"/>
    <w:rPr>
      <w:sz w:val="24"/>
      <w:szCs w:val="24"/>
      <w:shd w:val="clear" w:color="auto" w:fill="FFFFFF"/>
    </w:rPr>
  </w:style>
  <w:style w:type="character" w:customStyle="1" w:styleId="38">
    <w:name w:val="Основной текст3"/>
    <w:rsid w:val="00A13CA3"/>
    <w:rPr>
      <w:rFonts w:ascii="Times New Roman" w:eastAsia="Times New Roman" w:hAnsi="Times New Roman" w:cs="Times New Roman"/>
      <w:b w:val="0"/>
      <w:bCs w:val="0"/>
      <w:i w:val="0"/>
      <w:iCs w:val="0"/>
      <w:smallCaps w:val="0"/>
      <w:strike w:val="0"/>
      <w:spacing w:val="0"/>
      <w:sz w:val="24"/>
      <w:szCs w:val="24"/>
      <w:shd w:val="clear" w:color="auto" w:fill="FFFFFF"/>
      <w:lang w:bidi="ar-SA"/>
    </w:rPr>
  </w:style>
  <w:style w:type="character" w:customStyle="1" w:styleId="72">
    <w:name w:val="Основной текст (7)"/>
    <w:rsid w:val="00A13CA3"/>
    <w:rPr>
      <w:rFonts w:ascii="Times New Roman" w:eastAsia="Times New Roman" w:hAnsi="Times New Roman" w:cs="Times New Roman"/>
      <w:b w:val="0"/>
      <w:bCs w:val="0"/>
      <w:i w:val="0"/>
      <w:iCs w:val="0"/>
      <w:smallCaps w:val="0"/>
      <w:strike w:val="0"/>
      <w:spacing w:val="0"/>
      <w:sz w:val="24"/>
      <w:szCs w:val="24"/>
    </w:rPr>
  </w:style>
  <w:style w:type="paragraph" w:customStyle="1" w:styleId="text">
    <w:name w:val="text"/>
    <w:basedOn w:val="a"/>
    <w:rsid w:val="00A13CA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
    <w:name w:val="footer"/>
    <w:basedOn w:val="a"/>
    <w:link w:val="16"/>
    <w:unhideWhenUsed/>
    <w:rsid w:val="00A13CA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f0">
    <w:name w:val="Нижний колонтитул Знак"/>
    <w:basedOn w:val="a0"/>
    <w:rsid w:val="00A13CA3"/>
  </w:style>
  <w:style w:type="character" w:customStyle="1" w:styleId="16">
    <w:name w:val="Нижний колонтитул Знак1"/>
    <w:link w:val="aff"/>
    <w:rsid w:val="00A13CA3"/>
    <w:rPr>
      <w:rFonts w:ascii="Times New Roman" w:eastAsia="Times New Roman" w:hAnsi="Times New Roman" w:cs="Times New Roman"/>
      <w:sz w:val="24"/>
      <w:szCs w:val="24"/>
      <w:lang w:val="x-none" w:eastAsia="x-none"/>
    </w:rPr>
  </w:style>
  <w:style w:type="paragraph" w:customStyle="1" w:styleId="subheader">
    <w:name w:val="subheader"/>
    <w:basedOn w:val="a"/>
    <w:rsid w:val="00A13CA3"/>
    <w:pPr>
      <w:spacing w:before="150" w:after="75" w:line="240" w:lineRule="auto"/>
    </w:pPr>
    <w:rPr>
      <w:rFonts w:ascii="Arial" w:eastAsia="Times New Roman" w:hAnsi="Arial" w:cs="Arial"/>
      <w:b/>
      <w:bCs/>
      <w:color w:val="000000"/>
      <w:sz w:val="18"/>
      <w:szCs w:val="18"/>
      <w:lang w:eastAsia="ru-RU"/>
    </w:rPr>
  </w:style>
  <w:style w:type="character" w:styleId="aff1">
    <w:name w:val="page number"/>
    <w:uiPriority w:val="99"/>
    <w:rsid w:val="00A13CA3"/>
  </w:style>
  <w:style w:type="paragraph" w:customStyle="1" w:styleId="240">
    <w:name w:val="Основной текст24"/>
    <w:basedOn w:val="a"/>
    <w:uiPriority w:val="99"/>
    <w:rsid w:val="00A13CA3"/>
    <w:pPr>
      <w:shd w:val="clear" w:color="auto" w:fill="FFFFFF"/>
      <w:spacing w:after="120" w:line="240" w:lineRule="atLeast"/>
      <w:ind w:hanging="1160"/>
      <w:jc w:val="right"/>
    </w:pPr>
    <w:rPr>
      <w:rFonts w:ascii="Times New Roman" w:eastAsia="Calibri" w:hAnsi="Times New Roman" w:cs="Times New Roman"/>
      <w:sz w:val="23"/>
      <w:szCs w:val="23"/>
      <w:lang w:eastAsia="ru-RU"/>
    </w:rPr>
  </w:style>
  <w:style w:type="character" w:customStyle="1" w:styleId="WW8Num1z0">
    <w:name w:val="WW8Num1z0"/>
    <w:rsid w:val="00A13CA3"/>
    <w:rPr>
      <w:rFonts w:cs="Times New Roman"/>
    </w:rPr>
  </w:style>
  <w:style w:type="character" w:customStyle="1" w:styleId="WW8Num2z0">
    <w:name w:val="WW8Num2z0"/>
    <w:rsid w:val="00A13CA3"/>
    <w:rPr>
      <w:rFonts w:ascii="Wingdings" w:hAnsi="Wingdings"/>
      <w:color w:val="00000A"/>
    </w:rPr>
  </w:style>
  <w:style w:type="character" w:customStyle="1" w:styleId="WW8Num2z1">
    <w:name w:val="WW8Num2z1"/>
    <w:rsid w:val="00A13CA3"/>
    <w:rPr>
      <w:rFonts w:ascii="Courier New" w:hAnsi="Courier New"/>
    </w:rPr>
  </w:style>
  <w:style w:type="character" w:customStyle="1" w:styleId="WW8Num2z2">
    <w:name w:val="WW8Num2z2"/>
    <w:rsid w:val="00A13CA3"/>
    <w:rPr>
      <w:rFonts w:ascii="Wingdings" w:hAnsi="Wingdings"/>
    </w:rPr>
  </w:style>
  <w:style w:type="character" w:customStyle="1" w:styleId="WW8Num2z3">
    <w:name w:val="WW8Num2z3"/>
    <w:rsid w:val="00A13CA3"/>
    <w:rPr>
      <w:rFonts w:ascii="Symbol" w:hAnsi="Symbol"/>
    </w:rPr>
  </w:style>
  <w:style w:type="character" w:customStyle="1" w:styleId="WW8Num3z0">
    <w:name w:val="WW8Num3z0"/>
    <w:rsid w:val="00A13CA3"/>
    <w:rPr>
      <w:rFonts w:ascii="Symbol" w:hAnsi="Symbol"/>
    </w:rPr>
  </w:style>
  <w:style w:type="character" w:customStyle="1" w:styleId="WW8Num3z1">
    <w:name w:val="WW8Num3z1"/>
    <w:rsid w:val="00A13CA3"/>
    <w:rPr>
      <w:rFonts w:ascii="Courier New" w:hAnsi="Courier New"/>
    </w:rPr>
  </w:style>
  <w:style w:type="character" w:customStyle="1" w:styleId="WW8Num3z2">
    <w:name w:val="WW8Num3z2"/>
    <w:rsid w:val="00A13CA3"/>
    <w:rPr>
      <w:rFonts w:ascii="Wingdings" w:hAnsi="Wingdings"/>
    </w:rPr>
  </w:style>
  <w:style w:type="character" w:customStyle="1" w:styleId="WW8Num4z0">
    <w:name w:val="WW8Num4z0"/>
    <w:rsid w:val="00A13CA3"/>
    <w:rPr>
      <w:rFonts w:ascii="Symbol" w:hAnsi="Symbol"/>
    </w:rPr>
  </w:style>
  <w:style w:type="character" w:customStyle="1" w:styleId="WW8Num4z1">
    <w:name w:val="WW8Num4z1"/>
    <w:rsid w:val="00A13CA3"/>
    <w:rPr>
      <w:rFonts w:ascii="Courier New" w:hAnsi="Courier New"/>
    </w:rPr>
  </w:style>
  <w:style w:type="character" w:customStyle="1" w:styleId="WW8Num4z2">
    <w:name w:val="WW8Num4z2"/>
    <w:rsid w:val="00A13CA3"/>
    <w:rPr>
      <w:rFonts w:ascii="Wingdings" w:hAnsi="Wingdings"/>
    </w:rPr>
  </w:style>
  <w:style w:type="character" w:customStyle="1" w:styleId="WW8Num5z0">
    <w:name w:val="WW8Num5z0"/>
    <w:rsid w:val="00A13CA3"/>
    <w:rPr>
      <w:rFonts w:ascii="Symbol" w:hAnsi="Symbol"/>
    </w:rPr>
  </w:style>
  <w:style w:type="character" w:customStyle="1" w:styleId="WW8Num5z1">
    <w:name w:val="WW8Num5z1"/>
    <w:rsid w:val="00A13CA3"/>
    <w:rPr>
      <w:rFonts w:ascii="Courier New" w:hAnsi="Courier New"/>
    </w:rPr>
  </w:style>
  <w:style w:type="character" w:customStyle="1" w:styleId="WW8Num5z2">
    <w:name w:val="WW8Num5z2"/>
    <w:rsid w:val="00A13CA3"/>
    <w:rPr>
      <w:rFonts w:ascii="Wingdings" w:hAnsi="Wingdings"/>
    </w:rPr>
  </w:style>
  <w:style w:type="character" w:customStyle="1" w:styleId="WW8Num6z0">
    <w:name w:val="WW8Num6z0"/>
    <w:rsid w:val="00A13CA3"/>
    <w:rPr>
      <w:rFonts w:ascii="Symbol" w:hAnsi="Symbol"/>
    </w:rPr>
  </w:style>
  <w:style w:type="character" w:customStyle="1" w:styleId="WW8Num6z1">
    <w:name w:val="WW8Num6z1"/>
    <w:rsid w:val="00A13CA3"/>
    <w:rPr>
      <w:rFonts w:ascii="Courier New" w:hAnsi="Courier New"/>
    </w:rPr>
  </w:style>
  <w:style w:type="character" w:customStyle="1" w:styleId="WW8Num6z2">
    <w:name w:val="WW8Num6z2"/>
    <w:rsid w:val="00A13CA3"/>
    <w:rPr>
      <w:rFonts w:ascii="Wingdings" w:hAnsi="Wingdings"/>
    </w:rPr>
  </w:style>
  <w:style w:type="character" w:customStyle="1" w:styleId="WW8Num7z0">
    <w:name w:val="WW8Num7z0"/>
    <w:rsid w:val="00A13CA3"/>
    <w:rPr>
      <w:rFonts w:ascii="Symbol" w:hAnsi="Symbol"/>
    </w:rPr>
  </w:style>
  <w:style w:type="character" w:customStyle="1" w:styleId="WW8Num7z1">
    <w:name w:val="WW8Num7z1"/>
    <w:rsid w:val="00A13CA3"/>
    <w:rPr>
      <w:rFonts w:ascii="Courier New" w:hAnsi="Courier New" w:cs="Courier New"/>
    </w:rPr>
  </w:style>
  <w:style w:type="character" w:customStyle="1" w:styleId="WW8Num7z2">
    <w:name w:val="WW8Num7z2"/>
    <w:rsid w:val="00A13CA3"/>
    <w:rPr>
      <w:rFonts w:ascii="Wingdings" w:hAnsi="Wingdings"/>
    </w:rPr>
  </w:style>
  <w:style w:type="character" w:customStyle="1" w:styleId="17">
    <w:name w:val="Основной шрифт абзаца1"/>
    <w:rsid w:val="00A13CA3"/>
  </w:style>
  <w:style w:type="character" w:customStyle="1" w:styleId="2b">
    <w:name w:val="Основной шрифт абзаца2"/>
    <w:rsid w:val="00A13CA3"/>
  </w:style>
  <w:style w:type="character" w:customStyle="1" w:styleId="18">
    <w:name w:val="Номер строки1"/>
    <w:rsid w:val="00A13CA3"/>
    <w:rPr>
      <w:rFonts w:cs="Times New Roman"/>
    </w:rPr>
  </w:style>
  <w:style w:type="character" w:customStyle="1" w:styleId="ListLabel1">
    <w:name w:val="ListLabel 1"/>
    <w:rsid w:val="00A13CA3"/>
    <w:rPr>
      <w:rFonts w:cs="Times New Roman"/>
    </w:rPr>
  </w:style>
  <w:style w:type="character" w:customStyle="1" w:styleId="ListLabel2">
    <w:name w:val="ListLabel 2"/>
    <w:rsid w:val="00A13CA3"/>
    <w:rPr>
      <w:sz w:val="20"/>
    </w:rPr>
  </w:style>
  <w:style w:type="character" w:customStyle="1" w:styleId="ListLabel3">
    <w:name w:val="ListLabel 3"/>
    <w:rsid w:val="00A13CA3"/>
    <w:rPr>
      <w:color w:val="00000A"/>
    </w:rPr>
  </w:style>
  <w:style w:type="character" w:customStyle="1" w:styleId="ListLabel4">
    <w:name w:val="ListLabel 4"/>
    <w:rsid w:val="00A13CA3"/>
    <w:rPr>
      <w:rFonts w:cs="Courier New"/>
    </w:rPr>
  </w:style>
  <w:style w:type="character" w:customStyle="1" w:styleId="aff2">
    <w:name w:val="Символ нумерации"/>
    <w:rsid w:val="00A13CA3"/>
  </w:style>
  <w:style w:type="character" w:customStyle="1" w:styleId="aff3">
    <w:name w:val="Подзаголовок Знак"/>
    <w:rsid w:val="00A13CA3"/>
    <w:rPr>
      <w:sz w:val="32"/>
    </w:rPr>
  </w:style>
  <w:style w:type="paragraph" w:customStyle="1" w:styleId="aff4">
    <w:name w:val="Заголовок"/>
    <w:basedOn w:val="a"/>
    <w:next w:val="ac"/>
    <w:rsid w:val="00A13CA3"/>
    <w:pPr>
      <w:keepNext/>
      <w:suppressAutoHyphens/>
      <w:spacing w:before="240" w:after="120" w:line="240" w:lineRule="auto"/>
    </w:pPr>
    <w:rPr>
      <w:rFonts w:ascii="Arial" w:eastAsia="Microsoft YaHei" w:hAnsi="Arial" w:cs="Mangal"/>
      <w:kern w:val="1"/>
      <w:sz w:val="28"/>
      <w:szCs w:val="28"/>
      <w:lang w:eastAsia="hi-IN" w:bidi="hi-IN"/>
    </w:rPr>
  </w:style>
  <w:style w:type="paragraph" w:customStyle="1" w:styleId="2c">
    <w:name w:val="Название2"/>
    <w:basedOn w:val="a"/>
    <w:rsid w:val="00A13CA3"/>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2d">
    <w:name w:val="Указатель2"/>
    <w:basedOn w:val="a"/>
    <w:rsid w:val="00A13CA3"/>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9">
    <w:name w:val="Название1"/>
    <w:basedOn w:val="a"/>
    <w:rsid w:val="00A13CA3"/>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a">
    <w:name w:val="Указатель1"/>
    <w:basedOn w:val="a"/>
    <w:rsid w:val="00A13CA3"/>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oaenoniinee">
    <w:name w:val="oaeno niinee"/>
    <w:basedOn w:val="a"/>
    <w:rsid w:val="00A13CA3"/>
    <w:p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1b">
    <w:name w:val="Без интервала1"/>
    <w:rsid w:val="00A13CA3"/>
    <w:pPr>
      <w:suppressAutoHyphens/>
      <w:spacing w:after="0" w:line="240" w:lineRule="auto"/>
    </w:pPr>
    <w:rPr>
      <w:rFonts w:ascii="Times New Roman" w:eastAsia="SimSun" w:hAnsi="Times New Roman" w:cs="Mangal"/>
      <w:kern w:val="1"/>
      <w:sz w:val="24"/>
      <w:szCs w:val="24"/>
      <w:lang w:eastAsia="hi-IN" w:bidi="hi-IN"/>
    </w:rPr>
  </w:style>
  <w:style w:type="paragraph" w:customStyle="1" w:styleId="1c">
    <w:name w:val="Обычный (веб)1"/>
    <w:basedOn w:val="a"/>
    <w:rsid w:val="00A13CA3"/>
    <w:pPr>
      <w:suppressAutoHyphens/>
      <w:spacing w:before="28" w:after="28" w:line="240" w:lineRule="auto"/>
    </w:pPr>
    <w:rPr>
      <w:rFonts w:ascii="Times New Roman" w:eastAsia="SimSun" w:hAnsi="Times New Roman" w:cs="Mangal"/>
      <w:kern w:val="1"/>
      <w:sz w:val="24"/>
      <w:szCs w:val="24"/>
      <w:lang w:eastAsia="hi-IN" w:bidi="hi-IN"/>
    </w:rPr>
  </w:style>
  <w:style w:type="paragraph" w:customStyle="1" w:styleId="ConsPlusCell">
    <w:name w:val="ConsPlusCell"/>
    <w:uiPriority w:val="99"/>
    <w:rsid w:val="00A13CA3"/>
    <w:pPr>
      <w:widowControl w:val="0"/>
      <w:suppressAutoHyphens/>
      <w:spacing w:after="0" w:line="240" w:lineRule="auto"/>
    </w:pPr>
    <w:rPr>
      <w:rFonts w:ascii="Arial" w:eastAsia="SimSun" w:hAnsi="Arial" w:cs="Arial"/>
      <w:kern w:val="1"/>
      <w:sz w:val="24"/>
      <w:szCs w:val="24"/>
      <w:lang w:eastAsia="hi-IN" w:bidi="hi-IN"/>
    </w:rPr>
  </w:style>
  <w:style w:type="paragraph" w:customStyle="1" w:styleId="1d">
    <w:name w:val="Текст выноски1"/>
    <w:basedOn w:val="a"/>
    <w:rsid w:val="00A13CA3"/>
    <w:pPr>
      <w:suppressAutoHyphens/>
      <w:spacing w:after="0" w:line="240" w:lineRule="auto"/>
    </w:pPr>
    <w:rPr>
      <w:rFonts w:ascii="Tahoma" w:eastAsia="SimSun" w:hAnsi="Tahoma" w:cs="Tahoma"/>
      <w:kern w:val="1"/>
      <w:sz w:val="16"/>
      <w:szCs w:val="16"/>
      <w:lang w:eastAsia="hi-IN" w:bidi="hi-IN"/>
    </w:rPr>
  </w:style>
  <w:style w:type="paragraph" w:styleId="aff5">
    <w:name w:val="Subtitle"/>
    <w:basedOn w:val="a"/>
    <w:next w:val="ac"/>
    <w:link w:val="1e"/>
    <w:qFormat/>
    <w:rsid w:val="00A13CA3"/>
    <w:pPr>
      <w:spacing w:after="0" w:line="240" w:lineRule="auto"/>
      <w:jc w:val="center"/>
    </w:pPr>
    <w:rPr>
      <w:rFonts w:ascii="Times New Roman" w:eastAsia="Times New Roman" w:hAnsi="Times New Roman" w:cs="Times New Roman"/>
      <w:kern w:val="1"/>
      <w:sz w:val="32"/>
      <w:szCs w:val="20"/>
      <w:lang w:eastAsia="ar-SA"/>
    </w:rPr>
  </w:style>
  <w:style w:type="character" w:customStyle="1" w:styleId="1e">
    <w:name w:val="Подзаголовок Знак1"/>
    <w:basedOn w:val="a0"/>
    <w:link w:val="aff5"/>
    <w:rsid w:val="00A13CA3"/>
    <w:rPr>
      <w:rFonts w:ascii="Times New Roman" w:eastAsia="Times New Roman" w:hAnsi="Times New Roman" w:cs="Times New Roman"/>
      <w:kern w:val="1"/>
      <w:sz w:val="32"/>
      <w:szCs w:val="20"/>
      <w:lang w:eastAsia="ar-SA"/>
    </w:rPr>
  </w:style>
  <w:style w:type="paragraph" w:customStyle="1" w:styleId="aff6">
    <w:name w:val="Содержимое таблицы"/>
    <w:basedOn w:val="a"/>
    <w:rsid w:val="00A13CA3"/>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7">
    <w:name w:val="Заголовок таблицы"/>
    <w:basedOn w:val="aff6"/>
    <w:rsid w:val="00A13CA3"/>
    <w:pPr>
      <w:jc w:val="center"/>
    </w:pPr>
    <w:rPr>
      <w:b/>
      <w:bCs/>
    </w:rPr>
  </w:style>
  <w:style w:type="paragraph" w:customStyle="1" w:styleId="xl66">
    <w:name w:val="xl66"/>
    <w:basedOn w:val="a"/>
    <w:rsid w:val="00A13CA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A13CA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A13CA3"/>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69">
    <w:name w:val="xl69"/>
    <w:basedOn w:val="a"/>
    <w:rsid w:val="00A13C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A13CA3"/>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71">
    <w:name w:val="xl71"/>
    <w:basedOn w:val="a"/>
    <w:rsid w:val="00A13CA3"/>
    <w:pPr>
      <w:shd w:val="clear" w:color="000000" w:fill="FFFFFF"/>
      <w:spacing w:before="100" w:beforeAutospacing="1" w:after="100" w:afterAutospacing="1" w:line="240" w:lineRule="auto"/>
    </w:pPr>
    <w:rPr>
      <w:rFonts w:ascii="Arial" w:eastAsia="Times New Roman" w:hAnsi="Arial" w:cs="Times New Roman"/>
      <w:sz w:val="34"/>
      <w:szCs w:val="34"/>
      <w:lang w:eastAsia="ru-RU"/>
    </w:rPr>
  </w:style>
  <w:style w:type="paragraph" w:customStyle="1" w:styleId="xl72">
    <w:name w:val="xl72"/>
    <w:basedOn w:val="a"/>
    <w:rsid w:val="00A13CA3"/>
    <w:pPr>
      <w:shd w:val="clear" w:color="000000" w:fill="FFFFFF"/>
      <w:spacing w:before="100" w:beforeAutospacing="1" w:after="100" w:afterAutospacing="1" w:line="240" w:lineRule="auto"/>
    </w:pPr>
    <w:rPr>
      <w:rFonts w:ascii="Arial" w:eastAsia="Times New Roman" w:hAnsi="Arial" w:cs="Arial"/>
      <w:sz w:val="34"/>
      <w:szCs w:val="34"/>
      <w:lang w:eastAsia="ru-RU"/>
    </w:rPr>
  </w:style>
  <w:style w:type="paragraph" w:customStyle="1" w:styleId="xl73">
    <w:name w:val="xl73"/>
    <w:basedOn w:val="a"/>
    <w:rsid w:val="00A13CA3"/>
    <w:pPr>
      <w:shd w:val="clear" w:color="000000" w:fill="FFFFFF"/>
      <w:spacing w:before="100" w:beforeAutospacing="1" w:after="100" w:afterAutospacing="1" w:line="240" w:lineRule="auto"/>
    </w:pPr>
    <w:rPr>
      <w:rFonts w:ascii="Arial" w:eastAsia="Times New Roman" w:hAnsi="Arial" w:cs="Times New Roman"/>
      <w:sz w:val="32"/>
      <w:szCs w:val="32"/>
      <w:lang w:eastAsia="ru-RU"/>
    </w:rPr>
  </w:style>
  <w:style w:type="paragraph" w:customStyle="1" w:styleId="xl74">
    <w:name w:val="xl74"/>
    <w:basedOn w:val="a"/>
    <w:rsid w:val="00A13CA3"/>
    <w:pPr>
      <w:shd w:val="clear" w:color="000000" w:fill="FFFFFF"/>
      <w:spacing w:before="100" w:beforeAutospacing="1" w:after="100" w:afterAutospacing="1" w:line="240" w:lineRule="auto"/>
    </w:pPr>
    <w:rPr>
      <w:rFonts w:ascii="Arial" w:eastAsia="Times New Roman" w:hAnsi="Arial" w:cs="Times New Roman"/>
      <w:sz w:val="30"/>
      <w:szCs w:val="30"/>
      <w:lang w:eastAsia="ru-RU"/>
    </w:rPr>
  </w:style>
  <w:style w:type="paragraph" w:customStyle="1" w:styleId="xl75">
    <w:name w:val="xl75"/>
    <w:basedOn w:val="a"/>
    <w:rsid w:val="00A13CA3"/>
    <w:pP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76">
    <w:name w:val="xl76"/>
    <w:basedOn w:val="a"/>
    <w:rsid w:val="00A13CA3"/>
    <w:pPr>
      <w:shd w:val="clear" w:color="000000" w:fill="FFFFFF"/>
      <w:spacing w:before="100" w:beforeAutospacing="1" w:after="100" w:afterAutospacing="1" w:line="240" w:lineRule="auto"/>
    </w:pPr>
    <w:rPr>
      <w:rFonts w:ascii="Arial" w:eastAsia="Times New Roman" w:hAnsi="Arial" w:cs="Times New Roman"/>
      <w:sz w:val="16"/>
      <w:szCs w:val="16"/>
      <w:lang w:eastAsia="ru-RU"/>
    </w:rPr>
  </w:style>
  <w:style w:type="paragraph" w:customStyle="1" w:styleId="xl77">
    <w:name w:val="xl77"/>
    <w:basedOn w:val="a"/>
    <w:rsid w:val="00A13CA3"/>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rsid w:val="00A13CA3"/>
    <w:pPr>
      <w:pBdr>
        <w:top w:val="single" w:sz="8" w:space="0" w:color="auto"/>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A13CA3"/>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0">
    <w:name w:val="xl80"/>
    <w:basedOn w:val="a"/>
    <w:rsid w:val="00A13CA3"/>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1">
    <w:name w:val="xl81"/>
    <w:basedOn w:val="a"/>
    <w:rsid w:val="00A13CA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2">
    <w:name w:val="xl82"/>
    <w:basedOn w:val="a"/>
    <w:rsid w:val="00A13CA3"/>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3">
    <w:name w:val="xl83"/>
    <w:basedOn w:val="a"/>
    <w:rsid w:val="00A13C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4">
    <w:name w:val="xl84"/>
    <w:basedOn w:val="a"/>
    <w:rsid w:val="00A13CA3"/>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5">
    <w:name w:val="xl85"/>
    <w:basedOn w:val="a"/>
    <w:rsid w:val="00A13CA3"/>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
    <w:rsid w:val="00A13CA3"/>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7">
    <w:name w:val="xl87"/>
    <w:basedOn w:val="a"/>
    <w:rsid w:val="00A13CA3"/>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8">
    <w:name w:val="xl88"/>
    <w:basedOn w:val="a"/>
    <w:rsid w:val="00A13CA3"/>
    <w:pPr>
      <w:pBdr>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9">
    <w:name w:val="xl89"/>
    <w:basedOn w:val="a"/>
    <w:rsid w:val="00A13CA3"/>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0">
    <w:name w:val="xl90"/>
    <w:basedOn w:val="a"/>
    <w:rsid w:val="00A13CA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1">
    <w:name w:val="xl91"/>
    <w:basedOn w:val="a"/>
    <w:rsid w:val="00A13CA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2">
    <w:name w:val="xl92"/>
    <w:basedOn w:val="a"/>
    <w:rsid w:val="00A13CA3"/>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A13CA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94">
    <w:name w:val="xl94"/>
    <w:basedOn w:val="a"/>
    <w:rsid w:val="00A13CA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5">
    <w:name w:val="xl95"/>
    <w:basedOn w:val="a"/>
    <w:rsid w:val="00A13CA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6">
    <w:name w:val="xl96"/>
    <w:basedOn w:val="a"/>
    <w:rsid w:val="00A13CA3"/>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7">
    <w:name w:val="xl97"/>
    <w:basedOn w:val="a"/>
    <w:rsid w:val="00A13CA3"/>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8">
    <w:name w:val="xl98"/>
    <w:basedOn w:val="a"/>
    <w:rsid w:val="00A13CA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9">
    <w:name w:val="xl99"/>
    <w:basedOn w:val="a"/>
    <w:rsid w:val="00A13CA3"/>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
    <w:rsid w:val="00A13CA3"/>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1">
    <w:name w:val="xl101"/>
    <w:basedOn w:val="a"/>
    <w:rsid w:val="00A13CA3"/>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A13CA3"/>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3">
    <w:name w:val="xl103"/>
    <w:basedOn w:val="a"/>
    <w:rsid w:val="00A13CA3"/>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4">
    <w:name w:val="xl104"/>
    <w:basedOn w:val="a"/>
    <w:rsid w:val="00A13CA3"/>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105">
    <w:name w:val="xl105"/>
    <w:basedOn w:val="a"/>
    <w:rsid w:val="00A13CA3"/>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6">
    <w:name w:val="xl106"/>
    <w:basedOn w:val="a"/>
    <w:rsid w:val="00A13CA3"/>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7">
    <w:name w:val="xl107"/>
    <w:basedOn w:val="a"/>
    <w:rsid w:val="00A13CA3"/>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8">
    <w:name w:val="xl108"/>
    <w:basedOn w:val="a"/>
    <w:rsid w:val="00A13CA3"/>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9">
    <w:name w:val="xl109"/>
    <w:basedOn w:val="a"/>
    <w:rsid w:val="00A13CA3"/>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0">
    <w:name w:val="xl110"/>
    <w:basedOn w:val="a"/>
    <w:rsid w:val="00A13CA3"/>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1">
    <w:name w:val="xl111"/>
    <w:basedOn w:val="a"/>
    <w:rsid w:val="00A13CA3"/>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2">
    <w:name w:val="xl112"/>
    <w:basedOn w:val="a"/>
    <w:rsid w:val="00A13CA3"/>
    <w:pPr>
      <w:pBdr>
        <w:top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3">
    <w:name w:val="xl113"/>
    <w:basedOn w:val="a"/>
    <w:rsid w:val="00A13CA3"/>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4">
    <w:name w:val="xl114"/>
    <w:basedOn w:val="a"/>
    <w:rsid w:val="00A13CA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A13CA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6">
    <w:name w:val="xl116"/>
    <w:basedOn w:val="a"/>
    <w:rsid w:val="00A13CA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A13C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A13C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A13C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A13CA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A13CA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A1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A1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A1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A1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A13CA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A13CA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A13CA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A13CA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A13C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A13C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A13C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A13CA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A13CA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A13CA3"/>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6">
    <w:name w:val="xl136"/>
    <w:basedOn w:val="a"/>
    <w:rsid w:val="00A13CA3"/>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
    <w:rsid w:val="00A13CA3"/>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8">
    <w:name w:val="xl138"/>
    <w:basedOn w:val="a"/>
    <w:rsid w:val="00A13CA3"/>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A13CA3"/>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A13CA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1">
    <w:name w:val="xl141"/>
    <w:basedOn w:val="a"/>
    <w:rsid w:val="00A13CA3"/>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
    <w:rsid w:val="00A13CA3"/>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3">
    <w:name w:val="xl143"/>
    <w:basedOn w:val="a"/>
    <w:rsid w:val="00A13CA3"/>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4">
    <w:name w:val="xl144"/>
    <w:basedOn w:val="a"/>
    <w:rsid w:val="00A13CA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A13CA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A13C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A13C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A13C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A13CA3"/>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50">
    <w:name w:val="xl150"/>
    <w:basedOn w:val="a"/>
    <w:rsid w:val="00A13CA3"/>
    <w:pP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51">
    <w:name w:val="xl151"/>
    <w:basedOn w:val="a"/>
    <w:rsid w:val="00A13CA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2">
    <w:name w:val="xl152"/>
    <w:basedOn w:val="a"/>
    <w:rsid w:val="00A13CA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
    <w:rsid w:val="00A13CA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4">
    <w:name w:val="xl154"/>
    <w:basedOn w:val="a"/>
    <w:rsid w:val="00A13CA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5">
    <w:name w:val="xl155"/>
    <w:basedOn w:val="a"/>
    <w:rsid w:val="00A13CA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6">
    <w:name w:val="xl156"/>
    <w:basedOn w:val="a"/>
    <w:rsid w:val="00A13CA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Style2">
    <w:name w:val="Style 2"/>
    <w:basedOn w:val="a"/>
    <w:rsid w:val="00A13CA3"/>
    <w:pPr>
      <w:widowControl w:val="0"/>
      <w:autoSpaceDE w:val="0"/>
      <w:autoSpaceDN w:val="0"/>
      <w:spacing w:after="0" w:line="240" w:lineRule="auto"/>
      <w:ind w:left="36"/>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A13C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
    <w:name w:val="Текст выноски Знак1"/>
    <w:basedOn w:val="a0"/>
    <w:rsid w:val="00A13CA3"/>
    <w:rPr>
      <w:rFonts w:ascii="Tahoma" w:hAnsi="Tahoma" w:cs="Tahoma"/>
      <w:sz w:val="16"/>
      <w:szCs w:val="16"/>
    </w:rPr>
  </w:style>
  <w:style w:type="paragraph" w:customStyle="1" w:styleId="conspluscell0">
    <w:name w:val="conspluscell"/>
    <w:basedOn w:val="a"/>
    <w:rsid w:val="00A13C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A13C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List Paragraph"/>
    <w:basedOn w:val="a"/>
    <w:uiPriority w:val="34"/>
    <w:qFormat/>
    <w:rsid w:val="00A13C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9">
    <w:name w:val="FollowedHyperlink"/>
    <w:uiPriority w:val="99"/>
    <w:unhideWhenUsed/>
    <w:rsid w:val="00A13CA3"/>
    <w:rPr>
      <w:color w:val="800080"/>
      <w:u w:val="single"/>
    </w:rPr>
  </w:style>
  <w:style w:type="character" w:customStyle="1" w:styleId="external">
    <w:name w:val="external"/>
    <w:basedOn w:val="a0"/>
    <w:rsid w:val="00A13CA3"/>
  </w:style>
  <w:style w:type="character" w:customStyle="1" w:styleId="73">
    <w:name w:val="Основной текст (7)_"/>
    <w:rsid w:val="00A13CA3"/>
    <w:rPr>
      <w:rFonts w:ascii="Times New Roman" w:eastAsia="Times New Roman" w:hAnsi="Times New Roman" w:cs="Times New Roman"/>
      <w:sz w:val="27"/>
      <w:szCs w:val="27"/>
      <w:shd w:val="clear" w:color="auto" w:fill="FFFFFF"/>
    </w:rPr>
  </w:style>
  <w:style w:type="paragraph" w:customStyle="1" w:styleId="2e">
    <w:name w:val="Знак Знак2"/>
    <w:basedOn w:val="a"/>
    <w:rsid w:val="00A13CA3"/>
    <w:pPr>
      <w:spacing w:after="160" w:line="240" w:lineRule="exact"/>
    </w:pPr>
    <w:rPr>
      <w:rFonts w:ascii="Verdana" w:eastAsia="Times New Roman" w:hAnsi="Verdana" w:cs="Verdana"/>
      <w:sz w:val="20"/>
      <w:szCs w:val="20"/>
      <w:lang w:val="en-US"/>
    </w:rPr>
  </w:style>
  <w:style w:type="paragraph" w:customStyle="1" w:styleId="af60">
    <w:name w:val="af6"/>
    <w:basedOn w:val="a"/>
    <w:rsid w:val="00A13CA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f">
    <w:name w:val="Нет списка2"/>
    <w:next w:val="a2"/>
    <w:uiPriority w:val="99"/>
    <w:semiHidden/>
    <w:unhideWhenUsed/>
    <w:rsid w:val="00A13CA3"/>
  </w:style>
  <w:style w:type="character" w:styleId="affa">
    <w:name w:val="annotation reference"/>
    <w:basedOn w:val="a0"/>
    <w:uiPriority w:val="99"/>
    <w:unhideWhenUsed/>
    <w:rsid w:val="00A13CA3"/>
    <w:rPr>
      <w:sz w:val="16"/>
      <w:szCs w:val="16"/>
    </w:rPr>
  </w:style>
  <w:style w:type="paragraph" w:customStyle="1" w:styleId="1f0">
    <w:name w:val="Текст примечания1"/>
    <w:basedOn w:val="a"/>
    <w:next w:val="affb"/>
    <w:link w:val="affc"/>
    <w:unhideWhenUsed/>
    <w:rsid w:val="00A13CA3"/>
    <w:pPr>
      <w:spacing w:line="240" w:lineRule="auto"/>
    </w:pPr>
    <w:rPr>
      <w:sz w:val="20"/>
      <w:szCs w:val="20"/>
    </w:rPr>
  </w:style>
  <w:style w:type="character" w:customStyle="1" w:styleId="affc">
    <w:name w:val="Текст примечания Знак"/>
    <w:basedOn w:val="a0"/>
    <w:link w:val="1f0"/>
    <w:rsid w:val="00A13CA3"/>
    <w:rPr>
      <w:sz w:val="20"/>
      <w:szCs w:val="20"/>
    </w:rPr>
  </w:style>
  <w:style w:type="paragraph" w:customStyle="1" w:styleId="1f1">
    <w:name w:val="Тема примечания1"/>
    <w:basedOn w:val="affb"/>
    <w:next w:val="affb"/>
    <w:uiPriority w:val="99"/>
    <w:semiHidden/>
    <w:unhideWhenUsed/>
    <w:rsid w:val="00A13CA3"/>
    <w:pPr>
      <w:spacing w:after="200"/>
    </w:pPr>
    <w:rPr>
      <w:rFonts w:ascii="Calibri" w:hAnsi="Calibri"/>
      <w:b/>
      <w:bCs/>
      <w:lang w:eastAsia="en-US"/>
    </w:rPr>
  </w:style>
  <w:style w:type="character" w:customStyle="1" w:styleId="affd">
    <w:name w:val="Тема примечания Знак"/>
    <w:basedOn w:val="affc"/>
    <w:link w:val="affe"/>
    <w:uiPriority w:val="99"/>
    <w:rsid w:val="00A13CA3"/>
    <w:rPr>
      <w:b/>
      <w:bCs/>
      <w:sz w:val="20"/>
      <w:szCs w:val="20"/>
    </w:rPr>
  </w:style>
  <w:style w:type="paragraph" w:styleId="afff">
    <w:name w:val="footnote text"/>
    <w:basedOn w:val="a"/>
    <w:link w:val="afff0"/>
    <w:uiPriority w:val="99"/>
    <w:semiHidden/>
    <w:rsid w:val="00A13CA3"/>
    <w:pPr>
      <w:spacing w:after="0" w:line="240" w:lineRule="auto"/>
    </w:pPr>
    <w:rPr>
      <w:rFonts w:ascii="Times New Roman" w:eastAsia="Times New Roman" w:hAnsi="Times New Roman" w:cs="Times New Roman"/>
      <w:sz w:val="20"/>
      <w:szCs w:val="20"/>
      <w:lang w:eastAsia="ru-RU"/>
    </w:rPr>
  </w:style>
  <w:style w:type="character" w:customStyle="1" w:styleId="afff0">
    <w:name w:val="Текст сноски Знак"/>
    <w:basedOn w:val="a0"/>
    <w:link w:val="afff"/>
    <w:uiPriority w:val="99"/>
    <w:semiHidden/>
    <w:rsid w:val="00A13CA3"/>
    <w:rPr>
      <w:rFonts w:ascii="Times New Roman" w:eastAsia="Times New Roman" w:hAnsi="Times New Roman" w:cs="Times New Roman"/>
      <w:sz w:val="20"/>
      <w:szCs w:val="20"/>
      <w:lang w:eastAsia="ru-RU"/>
    </w:rPr>
  </w:style>
  <w:style w:type="character" w:styleId="afff1">
    <w:name w:val="footnote reference"/>
    <w:uiPriority w:val="99"/>
    <w:semiHidden/>
    <w:rsid w:val="00A13CA3"/>
    <w:rPr>
      <w:vertAlign w:val="superscript"/>
    </w:rPr>
  </w:style>
  <w:style w:type="character" w:customStyle="1" w:styleId="ConsPlusNormal0">
    <w:name w:val="ConsPlusNormal Знак"/>
    <w:link w:val="ConsPlusNormal"/>
    <w:locked/>
    <w:rsid w:val="00A13CA3"/>
    <w:rPr>
      <w:rFonts w:ascii="Arial" w:eastAsia="Times New Roman" w:hAnsi="Arial" w:cs="Arial"/>
      <w:sz w:val="20"/>
      <w:szCs w:val="20"/>
      <w:lang w:eastAsia="ru-RU"/>
    </w:rPr>
  </w:style>
  <w:style w:type="paragraph" w:customStyle="1" w:styleId="Default">
    <w:name w:val="Default"/>
    <w:rsid w:val="00A13CA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f2">
    <w:name w:val="line number"/>
    <w:basedOn w:val="a0"/>
    <w:uiPriority w:val="99"/>
    <w:semiHidden/>
    <w:unhideWhenUsed/>
    <w:rsid w:val="00A13CA3"/>
  </w:style>
  <w:style w:type="paragraph" w:customStyle="1" w:styleId="1f2">
    <w:name w:val="Рецензия1"/>
    <w:next w:val="afff3"/>
    <w:hidden/>
    <w:uiPriority w:val="99"/>
    <w:semiHidden/>
    <w:rsid w:val="00A13CA3"/>
    <w:pPr>
      <w:spacing w:after="0" w:line="240" w:lineRule="auto"/>
    </w:pPr>
  </w:style>
  <w:style w:type="character" w:customStyle="1" w:styleId="frgu-content-accordeon">
    <w:name w:val="frgu-content-accordeon"/>
    <w:basedOn w:val="a0"/>
    <w:rsid w:val="00A13CA3"/>
  </w:style>
  <w:style w:type="paragraph" w:customStyle="1" w:styleId="81">
    <w:name w:val="Стиль8"/>
    <w:basedOn w:val="a"/>
    <w:rsid w:val="00A13CA3"/>
    <w:pPr>
      <w:spacing w:after="0" w:line="240" w:lineRule="auto"/>
    </w:pPr>
    <w:rPr>
      <w:rFonts w:ascii="Times New Roman" w:eastAsia="Calibri" w:hAnsi="Times New Roman" w:cs="Times New Roman"/>
      <w:noProof/>
      <w:sz w:val="28"/>
      <w:szCs w:val="28"/>
      <w:lang w:eastAsia="ru-RU"/>
    </w:rPr>
  </w:style>
  <w:style w:type="character" w:styleId="afff4">
    <w:name w:val="Placeholder Text"/>
    <w:basedOn w:val="a0"/>
    <w:uiPriority w:val="99"/>
    <w:semiHidden/>
    <w:rsid w:val="00A13CA3"/>
    <w:rPr>
      <w:color w:val="808080"/>
    </w:rPr>
  </w:style>
  <w:style w:type="character" w:customStyle="1" w:styleId="fontstyle01">
    <w:name w:val="fontstyle01"/>
    <w:basedOn w:val="a0"/>
    <w:rsid w:val="00A13CA3"/>
    <w:rPr>
      <w:rFonts w:ascii="TimesNewRomanPSMT" w:hAnsi="TimesNewRomanPSMT" w:hint="default"/>
      <w:b w:val="0"/>
      <w:bCs w:val="0"/>
      <w:i w:val="0"/>
      <w:iCs w:val="0"/>
      <w:color w:val="000000"/>
      <w:sz w:val="28"/>
      <w:szCs w:val="28"/>
    </w:rPr>
  </w:style>
  <w:style w:type="character" w:customStyle="1" w:styleId="fontstyle21">
    <w:name w:val="fontstyle21"/>
    <w:basedOn w:val="a0"/>
    <w:rsid w:val="00A13CA3"/>
    <w:rPr>
      <w:rFonts w:ascii="TimesNewRomanPSMT" w:hAnsi="TimesNewRomanPSMT" w:hint="default"/>
      <w:b w:val="0"/>
      <w:bCs w:val="0"/>
      <w:i w:val="0"/>
      <w:iCs w:val="0"/>
      <w:color w:val="000000"/>
      <w:sz w:val="28"/>
      <w:szCs w:val="28"/>
    </w:rPr>
  </w:style>
  <w:style w:type="paragraph" w:styleId="affb">
    <w:name w:val="annotation text"/>
    <w:basedOn w:val="a"/>
    <w:link w:val="1f3"/>
    <w:uiPriority w:val="99"/>
    <w:unhideWhenUsed/>
    <w:rsid w:val="00A13CA3"/>
    <w:pPr>
      <w:spacing w:after="0" w:line="240" w:lineRule="auto"/>
    </w:pPr>
    <w:rPr>
      <w:rFonts w:ascii="Times New Roman" w:eastAsia="Calibri" w:hAnsi="Times New Roman" w:cs="Times New Roman"/>
      <w:sz w:val="20"/>
      <w:szCs w:val="20"/>
      <w:lang w:eastAsia="ru-RU"/>
    </w:rPr>
  </w:style>
  <w:style w:type="character" w:customStyle="1" w:styleId="1f3">
    <w:name w:val="Текст примечания Знак1"/>
    <w:basedOn w:val="a0"/>
    <w:link w:val="affb"/>
    <w:uiPriority w:val="99"/>
    <w:rsid w:val="00A13CA3"/>
    <w:rPr>
      <w:rFonts w:ascii="Times New Roman" w:eastAsia="Calibri" w:hAnsi="Times New Roman" w:cs="Times New Roman"/>
      <w:sz w:val="20"/>
      <w:szCs w:val="20"/>
      <w:lang w:eastAsia="ru-RU"/>
    </w:rPr>
  </w:style>
  <w:style w:type="paragraph" w:styleId="affe">
    <w:name w:val="annotation subject"/>
    <w:basedOn w:val="affb"/>
    <w:next w:val="affb"/>
    <w:link w:val="affd"/>
    <w:uiPriority w:val="99"/>
    <w:unhideWhenUsed/>
    <w:rsid w:val="00A13CA3"/>
    <w:rPr>
      <w:rFonts w:asciiTheme="minorHAnsi" w:eastAsiaTheme="minorHAnsi" w:hAnsiTheme="minorHAnsi" w:cstheme="minorBidi"/>
      <w:b/>
      <w:bCs/>
      <w:lang w:eastAsia="en-US"/>
    </w:rPr>
  </w:style>
  <w:style w:type="character" w:customStyle="1" w:styleId="1f4">
    <w:name w:val="Тема примечания Знак1"/>
    <w:basedOn w:val="1f3"/>
    <w:uiPriority w:val="99"/>
    <w:rsid w:val="00A13CA3"/>
    <w:rPr>
      <w:rFonts w:ascii="Times New Roman" w:eastAsia="Calibri" w:hAnsi="Times New Roman" w:cs="Times New Roman"/>
      <w:b/>
      <w:bCs/>
      <w:sz w:val="20"/>
      <w:szCs w:val="20"/>
      <w:lang w:eastAsia="ru-RU"/>
    </w:rPr>
  </w:style>
  <w:style w:type="paragraph" w:styleId="afff3">
    <w:name w:val="Revision"/>
    <w:hidden/>
    <w:uiPriority w:val="99"/>
    <w:semiHidden/>
    <w:rsid w:val="00A13CA3"/>
    <w:pPr>
      <w:spacing w:after="0" w:line="240" w:lineRule="auto"/>
    </w:pPr>
    <w:rPr>
      <w:rFonts w:ascii="Times New Roman" w:eastAsia="Calibri" w:hAnsi="Times New Roman" w:cs="Times New Roman"/>
      <w:sz w:val="24"/>
      <w:szCs w:val="24"/>
      <w:lang w:eastAsia="ru-RU"/>
    </w:rPr>
  </w:style>
  <w:style w:type="paragraph" w:customStyle="1" w:styleId="1-21">
    <w:name w:val="Средняя сетка 1 - Акцент 21"/>
    <w:basedOn w:val="a"/>
    <w:uiPriority w:val="34"/>
    <w:qFormat/>
    <w:rsid w:val="00A13CA3"/>
    <w:pPr>
      <w:ind w:left="720"/>
      <w:contextualSpacing/>
    </w:pPr>
    <w:rPr>
      <w:rFonts w:ascii="Calibri" w:eastAsia="Calibri" w:hAnsi="Calibri" w:cs="Times New Roman"/>
    </w:rPr>
  </w:style>
  <w:style w:type="paragraph" w:customStyle="1" w:styleId="-11">
    <w:name w:val="Цветная заливка - Акцент 11"/>
    <w:hidden/>
    <w:uiPriority w:val="71"/>
    <w:rsid w:val="00A13CA3"/>
    <w:pPr>
      <w:spacing w:after="0" w:line="240" w:lineRule="auto"/>
    </w:pPr>
    <w:rPr>
      <w:rFonts w:ascii="Times New Roman" w:eastAsia="Times New Roman" w:hAnsi="Times New Roman" w:cs="Times New Roman"/>
      <w:sz w:val="24"/>
      <w:szCs w:val="24"/>
      <w:lang w:eastAsia="ru-RU"/>
    </w:rPr>
  </w:style>
  <w:style w:type="paragraph" w:customStyle="1" w:styleId="afff5">
    <w:name w:val="÷¬__ ÷¬__ ÷¬__ ÷¬__"/>
    <w:basedOn w:val="a"/>
    <w:rsid w:val="00A13CA3"/>
    <w:pPr>
      <w:spacing w:before="100" w:beforeAutospacing="1" w:after="100" w:afterAutospacing="1" w:line="240" w:lineRule="auto"/>
    </w:pPr>
    <w:rPr>
      <w:rFonts w:ascii="Tahoma" w:eastAsia="Times New Roman" w:hAnsi="Tahoma" w:cs="Times New Roman"/>
      <w:sz w:val="20"/>
      <w:szCs w:val="20"/>
      <w:lang w:val="en-US"/>
    </w:rPr>
  </w:style>
  <w:style w:type="paragraph" w:styleId="afff6">
    <w:name w:val="endnote text"/>
    <w:basedOn w:val="a"/>
    <w:link w:val="afff7"/>
    <w:rsid w:val="00A13CA3"/>
    <w:pPr>
      <w:spacing w:after="0" w:line="240" w:lineRule="auto"/>
    </w:pPr>
    <w:rPr>
      <w:rFonts w:ascii="Times New Roman" w:eastAsia="Times New Roman" w:hAnsi="Times New Roman" w:cs="Times New Roman"/>
      <w:sz w:val="20"/>
      <w:szCs w:val="20"/>
      <w:lang w:eastAsia="ru-RU"/>
    </w:rPr>
  </w:style>
  <w:style w:type="character" w:customStyle="1" w:styleId="afff7">
    <w:name w:val="Текст концевой сноски Знак"/>
    <w:basedOn w:val="a0"/>
    <w:link w:val="afff6"/>
    <w:rsid w:val="00A13CA3"/>
    <w:rPr>
      <w:rFonts w:ascii="Times New Roman" w:eastAsia="Times New Roman" w:hAnsi="Times New Roman" w:cs="Times New Roman"/>
      <w:sz w:val="20"/>
      <w:szCs w:val="20"/>
      <w:lang w:eastAsia="ru-RU"/>
    </w:rPr>
  </w:style>
  <w:style w:type="character" w:styleId="afff8">
    <w:name w:val="endnote reference"/>
    <w:rsid w:val="00A13CA3"/>
    <w:rPr>
      <w:vertAlign w:val="superscript"/>
    </w:rPr>
  </w:style>
  <w:style w:type="paragraph" w:customStyle="1" w:styleId="P16">
    <w:name w:val="P16"/>
    <w:basedOn w:val="a"/>
    <w:hidden/>
    <w:rsid w:val="00A13CA3"/>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A13CA3"/>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A13CA3"/>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A13CA3"/>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A13CA3"/>
    <w:rPr>
      <w:sz w:val="24"/>
    </w:rPr>
  </w:style>
  <w:style w:type="paragraph" w:customStyle="1" w:styleId="afff9">
    <w:name w:val="МУ Обычный стиль"/>
    <w:basedOn w:val="a"/>
    <w:autoRedefine/>
    <w:rsid w:val="00A13CA3"/>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A13CA3"/>
  </w:style>
  <w:style w:type="table" w:customStyle="1" w:styleId="1f5">
    <w:name w:val="Сетка таблицы1"/>
    <w:basedOn w:val="a1"/>
    <w:next w:val="a8"/>
    <w:uiPriority w:val="59"/>
    <w:rsid w:val="00A13CA3"/>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8"/>
    <w:uiPriority w:val="99"/>
    <w:rsid w:val="00A13C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fs">
    <w:name w:val="cfs"/>
    <w:rsid w:val="00A13C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endnote reference" w:uiPriority="0"/>
    <w:lsdException w:name="endnote text" w:uiPriority="0"/>
    <w:lsdException w:name="Lis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13CA3"/>
    <w:pPr>
      <w:keepNext/>
      <w:tabs>
        <w:tab w:val="left" w:pos="1240"/>
      </w:tabs>
      <w:spacing w:after="0" w:line="240" w:lineRule="auto"/>
      <w:jc w:val="both"/>
      <w:outlineLvl w:val="0"/>
    </w:pPr>
    <w:rPr>
      <w:rFonts w:ascii="Times New Roman" w:eastAsia="Times New Roman" w:hAnsi="Times New Roman" w:cs="Times New Roman"/>
      <w:sz w:val="28"/>
      <w:szCs w:val="24"/>
      <w:lang w:eastAsia="ru-RU"/>
    </w:rPr>
  </w:style>
  <w:style w:type="paragraph" w:styleId="20">
    <w:name w:val="heading 2"/>
    <w:basedOn w:val="a"/>
    <w:next w:val="a"/>
    <w:link w:val="21"/>
    <w:uiPriority w:val="9"/>
    <w:unhideWhenUsed/>
    <w:qFormat/>
    <w:rsid w:val="00A13C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qFormat/>
    <w:rsid w:val="00A13CA3"/>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qFormat/>
    <w:rsid w:val="00A13CA3"/>
    <w:pPr>
      <w:keepNext/>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A13CA3"/>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A13CA3"/>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13CA3"/>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A13CA3"/>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A13CA3"/>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3CA3"/>
    <w:rPr>
      <w:rFonts w:ascii="Times New Roman" w:eastAsia="Times New Roman" w:hAnsi="Times New Roman" w:cs="Times New Roman"/>
      <w:sz w:val="28"/>
      <w:szCs w:val="24"/>
      <w:lang w:eastAsia="ru-RU"/>
    </w:rPr>
  </w:style>
  <w:style w:type="character" w:customStyle="1" w:styleId="21">
    <w:name w:val="Заголовок 2 Знак"/>
    <w:basedOn w:val="a0"/>
    <w:link w:val="20"/>
    <w:uiPriority w:val="9"/>
    <w:rsid w:val="00A13CA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0"/>
    <w:link w:val="30"/>
    <w:rsid w:val="00A13CA3"/>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A13CA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A13CA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13CA3"/>
    <w:rPr>
      <w:rFonts w:ascii="Times New Roman" w:eastAsia="Times New Roman" w:hAnsi="Times New Roman" w:cs="Times New Roman"/>
      <w:b/>
      <w:bCs/>
      <w:lang w:eastAsia="ru-RU"/>
    </w:rPr>
  </w:style>
  <w:style w:type="character" w:customStyle="1" w:styleId="70">
    <w:name w:val="Заголовок 7 Знак"/>
    <w:basedOn w:val="a0"/>
    <w:link w:val="7"/>
    <w:rsid w:val="00A13CA3"/>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13CA3"/>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A13CA3"/>
    <w:rPr>
      <w:rFonts w:ascii="Arial" w:eastAsia="Times New Roman" w:hAnsi="Arial" w:cs="Arial"/>
      <w:lang w:eastAsia="ru-RU"/>
    </w:rPr>
  </w:style>
  <w:style w:type="paragraph" w:styleId="a3">
    <w:name w:val="Balloon Text"/>
    <w:basedOn w:val="a"/>
    <w:link w:val="a4"/>
    <w:uiPriority w:val="99"/>
    <w:unhideWhenUsed/>
    <w:rsid w:val="00A13CA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A13CA3"/>
    <w:rPr>
      <w:rFonts w:ascii="Tahoma" w:hAnsi="Tahoma" w:cs="Tahoma"/>
      <w:sz w:val="16"/>
      <w:szCs w:val="16"/>
    </w:rPr>
  </w:style>
  <w:style w:type="paragraph" w:styleId="a5">
    <w:name w:val="No Spacing"/>
    <w:uiPriority w:val="1"/>
    <w:qFormat/>
    <w:rsid w:val="00A13CA3"/>
    <w:pPr>
      <w:spacing w:after="0" w:line="240" w:lineRule="auto"/>
    </w:pPr>
  </w:style>
  <w:style w:type="paragraph" w:customStyle="1" w:styleId="a6">
    <w:name w:val="Знак Знак Знак Знак Знак Знак Знак Знак Знак Знак Знак Знак Знак Знак Знак Знак Знак Знак Знак Знак Знак Знак"/>
    <w:basedOn w:val="a"/>
    <w:next w:val="20"/>
    <w:autoRedefine/>
    <w:rsid w:val="00A13CA3"/>
    <w:pPr>
      <w:spacing w:after="160" w:line="240" w:lineRule="exact"/>
    </w:pPr>
    <w:rPr>
      <w:rFonts w:ascii="Times New Roman" w:eastAsia="Times New Roman" w:hAnsi="Times New Roman" w:cs="Times New Roman"/>
      <w:sz w:val="24"/>
      <w:szCs w:val="20"/>
      <w:lang w:val="en-US"/>
    </w:rPr>
  </w:style>
  <w:style w:type="character" w:styleId="a7">
    <w:name w:val="Hyperlink"/>
    <w:basedOn w:val="a0"/>
    <w:unhideWhenUsed/>
    <w:rsid w:val="00A13CA3"/>
    <w:rPr>
      <w:color w:val="0000FF" w:themeColor="hyperlink"/>
      <w:u w:val="single"/>
    </w:rPr>
  </w:style>
  <w:style w:type="numbering" w:customStyle="1" w:styleId="11">
    <w:name w:val="Нет списка1"/>
    <w:next w:val="a2"/>
    <w:uiPriority w:val="99"/>
    <w:semiHidden/>
    <w:unhideWhenUsed/>
    <w:rsid w:val="00A13CA3"/>
  </w:style>
  <w:style w:type="table" w:styleId="a8">
    <w:name w:val="Table Grid"/>
    <w:basedOn w:val="a1"/>
    <w:uiPriority w:val="39"/>
    <w:rsid w:val="00A13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A13CA3"/>
  </w:style>
  <w:style w:type="paragraph" w:customStyle="1" w:styleId="a9">
    <w:name w:val="Знак Знак Знак Знак Знак Знак Знак"/>
    <w:basedOn w:val="a"/>
    <w:rsid w:val="00A13CA3"/>
    <w:pPr>
      <w:spacing w:before="100" w:beforeAutospacing="1" w:after="100" w:afterAutospacing="1" w:line="240" w:lineRule="auto"/>
    </w:pPr>
    <w:rPr>
      <w:rFonts w:ascii="Tahoma" w:eastAsia="Times New Roman" w:hAnsi="Tahoma" w:cs="Times New Roman"/>
      <w:sz w:val="20"/>
      <w:szCs w:val="20"/>
      <w:lang w:val="en-US"/>
    </w:rPr>
  </w:style>
  <w:style w:type="paragraph" w:styleId="aa">
    <w:name w:val="Title"/>
    <w:basedOn w:val="a"/>
    <w:link w:val="ab"/>
    <w:qFormat/>
    <w:rsid w:val="00A13CA3"/>
    <w:pPr>
      <w:spacing w:after="0" w:line="240" w:lineRule="auto"/>
      <w:jc w:val="center"/>
    </w:pPr>
    <w:rPr>
      <w:rFonts w:ascii="Times New Roman" w:eastAsia="Times New Roman" w:hAnsi="Times New Roman" w:cs="Times New Roman"/>
      <w:sz w:val="32"/>
      <w:szCs w:val="24"/>
      <w:lang w:eastAsia="ru-RU"/>
    </w:rPr>
  </w:style>
  <w:style w:type="character" w:customStyle="1" w:styleId="ab">
    <w:name w:val="Название Знак"/>
    <w:basedOn w:val="a0"/>
    <w:link w:val="aa"/>
    <w:rsid w:val="00A13CA3"/>
    <w:rPr>
      <w:rFonts w:ascii="Times New Roman" w:eastAsia="Times New Roman" w:hAnsi="Times New Roman" w:cs="Times New Roman"/>
      <w:sz w:val="32"/>
      <w:szCs w:val="24"/>
      <w:lang w:eastAsia="ru-RU"/>
    </w:rPr>
  </w:style>
  <w:style w:type="paragraph" w:styleId="ac">
    <w:name w:val="Body Text"/>
    <w:basedOn w:val="a"/>
    <w:link w:val="ad"/>
    <w:rsid w:val="00A13CA3"/>
    <w:pPr>
      <w:spacing w:after="0" w:line="240" w:lineRule="auto"/>
      <w:jc w:val="center"/>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rsid w:val="00A13CA3"/>
    <w:rPr>
      <w:rFonts w:ascii="Times New Roman" w:eastAsia="Times New Roman" w:hAnsi="Times New Roman" w:cs="Times New Roman"/>
      <w:sz w:val="28"/>
      <w:szCs w:val="24"/>
      <w:lang w:eastAsia="ru-RU"/>
    </w:rPr>
  </w:style>
  <w:style w:type="paragraph" w:styleId="ae">
    <w:name w:val="Block Text"/>
    <w:basedOn w:val="a"/>
    <w:rsid w:val="00A13CA3"/>
    <w:pPr>
      <w:shd w:val="clear" w:color="auto" w:fill="FFFFFF"/>
      <w:spacing w:before="19" w:after="0" w:line="240" w:lineRule="auto"/>
      <w:ind w:left="-180" w:right="180"/>
      <w:jc w:val="center"/>
    </w:pPr>
    <w:rPr>
      <w:rFonts w:ascii="Times New Roman" w:eastAsia="Times New Roman" w:hAnsi="Times New Roman" w:cs="Times New Roman"/>
      <w:sz w:val="24"/>
      <w:szCs w:val="24"/>
      <w:lang w:eastAsia="ru-RU"/>
    </w:rPr>
  </w:style>
  <w:style w:type="paragraph" w:styleId="22">
    <w:name w:val="Body Text 2"/>
    <w:basedOn w:val="a"/>
    <w:link w:val="23"/>
    <w:rsid w:val="00A13CA3"/>
    <w:pPr>
      <w:spacing w:after="0" w:line="240" w:lineRule="auto"/>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0"/>
    <w:link w:val="22"/>
    <w:rsid w:val="00A13CA3"/>
    <w:rPr>
      <w:rFonts w:ascii="Times New Roman" w:eastAsia="Times New Roman" w:hAnsi="Times New Roman" w:cs="Times New Roman"/>
      <w:sz w:val="28"/>
      <w:szCs w:val="24"/>
      <w:lang w:eastAsia="ru-RU"/>
    </w:rPr>
  </w:style>
  <w:style w:type="paragraph" w:customStyle="1" w:styleId="ConsPlusNormal">
    <w:name w:val="ConsPlusNormal"/>
    <w:link w:val="ConsPlusNormal0"/>
    <w:rsid w:val="00A13C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2">
    <w:name w:val="Body Text 3"/>
    <w:basedOn w:val="a"/>
    <w:link w:val="33"/>
    <w:rsid w:val="00A13CA3"/>
    <w:pPr>
      <w:tabs>
        <w:tab w:val="left" w:pos="3195"/>
      </w:tabs>
      <w:spacing w:after="0" w:line="240" w:lineRule="auto"/>
    </w:pPr>
    <w:rPr>
      <w:rFonts w:ascii="Times New Roman" w:eastAsia="Times New Roman" w:hAnsi="Times New Roman" w:cs="Times New Roman"/>
      <w:sz w:val="28"/>
      <w:szCs w:val="24"/>
      <w:lang w:eastAsia="ru-RU"/>
    </w:rPr>
  </w:style>
  <w:style w:type="character" w:customStyle="1" w:styleId="33">
    <w:name w:val="Основной текст 3 Знак"/>
    <w:basedOn w:val="a0"/>
    <w:link w:val="32"/>
    <w:rsid w:val="00A13CA3"/>
    <w:rPr>
      <w:rFonts w:ascii="Times New Roman" w:eastAsia="Times New Roman" w:hAnsi="Times New Roman" w:cs="Times New Roman"/>
      <w:sz w:val="28"/>
      <w:szCs w:val="24"/>
      <w:lang w:eastAsia="ru-RU"/>
    </w:rPr>
  </w:style>
  <w:style w:type="paragraph" w:styleId="34">
    <w:name w:val="Body Text Indent 3"/>
    <w:basedOn w:val="a"/>
    <w:link w:val="35"/>
    <w:rsid w:val="00A13CA3"/>
    <w:pPr>
      <w:spacing w:after="0" w:line="240" w:lineRule="auto"/>
      <w:ind w:firstLine="720"/>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basedOn w:val="a0"/>
    <w:link w:val="34"/>
    <w:rsid w:val="00A13CA3"/>
    <w:rPr>
      <w:rFonts w:ascii="Times New Roman" w:eastAsia="Times New Roman" w:hAnsi="Times New Roman" w:cs="Times New Roman"/>
      <w:sz w:val="28"/>
      <w:szCs w:val="20"/>
      <w:lang w:eastAsia="ru-RU"/>
    </w:rPr>
  </w:style>
  <w:style w:type="paragraph" w:styleId="24">
    <w:name w:val="Body Text Indent 2"/>
    <w:basedOn w:val="a"/>
    <w:link w:val="25"/>
    <w:rsid w:val="00A13CA3"/>
    <w:pPr>
      <w:spacing w:after="0" w:line="360" w:lineRule="auto"/>
      <w:ind w:firstLine="709"/>
      <w:jc w:val="both"/>
    </w:pPr>
    <w:rPr>
      <w:rFonts w:ascii="Times New Roman" w:eastAsia="Times New Roman" w:hAnsi="Times New Roman" w:cs="Times New Roman"/>
      <w:sz w:val="30"/>
      <w:szCs w:val="20"/>
      <w:lang w:eastAsia="ru-RU"/>
    </w:rPr>
  </w:style>
  <w:style w:type="character" w:customStyle="1" w:styleId="25">
    <w:name w:val="Основной текст с отступом 2 Знак"/>
    <w:basedOn w:val="a0"/>
    <w:link w:val="24"/>
    <w:rsid w:val="00A13CA3"/>
    <w:rPr>
      <w:rFonts w:ascii="Times New Roman" w:eastAsia="Times New Roman" w:hAnsi="Times New Roman" w:cs="Times New Roman"/>
      <w:sz w:val="30"/>
      <w:szCs w:val="20"/>
      <w:lang w:eastAsia="ru-RU"/>
    </w:rPr>
  </w:style>
  <w:style w:type="paragraph" w:styleId="af">
    <w:name w:val="header"/>
    <w:basedOn w:val="a"/>
    <w:link w:val="12"/>
    <w:uiPriority w:val="99"/>
    <w:rsid w:val="00A13C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uiPriority w:val="99"/>
    <w:rsid w:val="00A13CA3"/>
  </w:style>
  <w:style w:type="character" w:customStyle="1" w:styleId="12">
    <w:name w:val="Верхний колонтитул Знак1"/>
    <w:link w:val="af"/>
    <w:uiPriority w:val="99"/>
    <w:locked/>
    <w:rsid w:val="00A13CA3"/>
    <w:rPr>
      <w:rFonts w:ascii="Times New Roman" w:eastAsia="Times New Roman" w:hAnsi="Times New Roman" w:cs="Times New Roman"/>
      <w:sz w:val="24"/>
      <w:szCs w:val="24"/>
      <w:lang w:eastAsia="ru-RU"/>
    </w:rPr>
  </w:style>
  <w:style w:type="paragraph" w:customStyle="1" w:styleId="ConsPlusTitle">
    <w:name w:val="ConsPlusTitle"/>
    <w:uiPriority w:val="99"/>
    <w:rsid w:val="00A13CA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Body Text Indent"/>
    <w:basedOn w:val="a"/>
    <w:link w:val="af2"/>
    <w:rsid w:val="00A13CA3"/>
    <w:pPr>
      <w:spacing w:after="0" w:line="240" w:lineRule="auto"/>
      <w:ind w:left="360"/>
      <w:jc w:val="center"/>
    </w:pPr>
    <w:rPr>
      <w:rFonts w:ascii="Times New Roman" w:eastAsia="Times New Roman" w:hAnsi="Times New Roman" w:cs="Times New Roman"/>
      <w:b/>
      <w:bCs/>
      <w:sz w:val="28"/>
      <w:szCs w:val="28"/>
      <w:lang w:eastAsia="ru-RU"/>
    </w:rPr>
  </w:style>
  <w:style w:type="character" w:customStyle="1" w:styleId="af2">
    <w:name w:val="Основной текст с отступом Знак"/>
    <w:basedOn w:val="a0"/>
    <w:link w:val="af1"/>
    <w:rsid w:val="00A13CA3"/>
    <w:rPr>
      <w:rFonts w:ascii="Times New Roman" w:eastAsia="Times New Roman" w:hAnsi="Times New Roman" w:cs="Times New Roman"/>
      <w:b/>
      <w:bCs/>
      <w:sz w:val="28"/>
      <w:szCs w:val="28"/>
      <w:lang w:eastAsia="ru-RU"/>
    </w:rPr>
  </w:style>
  <w:style w:type="paragraph" w:styleId="af3">
    <w:name w:val="Normal (Web)"/>
    <w:aliases w:val="_а_Е’__ (дќа) И’ц_1,_а_Е’__ (дќа) И’ц_ И’ц_,___С¬__ (_x_) ÷¬__1,___С¬__ (_x_) ÷¬__ ÷¬__"/>
    <w:basedOn w:val="a"/>
    <w:link w:val="af4"/>
    <w:uiPriority w:val="99"/>
    <w:rsid w:val="00A13C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A13CA3"/>
    <w:rPr>
      <w:rFonts w:ascii="Times New Roman" w:eastAsia="Times New Roman" w:hAnsi="Times New Roman" w:cs="Times New Roman"/>
      <w:sz w:val="24"/>
      <w:szCs w:val="24"/>
      <w:lang w:eastAsia="ru-RU"/>
    </w:rPr>
  </w:style>
  <w:style w:type="paragraph" w:styleId="af5">
    <w:name w:val="List"/>
    <w:basedOn w:val="a"/>
    <w:rsid w:val="00A13CA3"/>
    <w:pPr>
      <w:spacing w:after="0" w:line="240" w:lineRule="auto"/>
      <w:ind w:left="283" w:hanging="283"/>
    </w:pPr>
    <w:rPr>
      <w:rFonts w:ascii="Times New Roman" w:eastAsia="Times New Roman" w:hAnsi="Times New Roman" w:cs="Times New Roman"/>
      <w:sz w:val="24"/>
      <w:szCs w:val="24"/>
      <w:lang w:eastAsia="ru-RU"/>
    </w:rPr>
  </w:style>
  <w:style w:type="paragraph" w:styleId="26">
    <w:name w:val="List 2"/>
    <w:basedOn w:val="a"/>
    <w:rsid w:val="00A13CA3"/>
    <w:pPr>
      <w:spacing w:after="0" w:line="240" w:lineRule="auto"/>
      <w:ind w:left="566" w:hanging="283"/>
    </w:pPr>
    <w:rPr>
      <w:rFonts w:ascii="Times New Roman" w:eastAsia="Times New Roman" w:hAnsi="Times New Roman" w:cs="Times New Roman"/>
      <w:sz w:val="24"/>
      <w:szCs w:val="24"/>
      <w:lang w:eastAsia="ru-RU"/>
    </w:rPr>
  </w:style>
  <w:style w:type="paragraph" w:styleId="36">
    <w:name w:val="List 3"/>
    <w:basedOn w:val="a"/>
    <w:rsid w:val="00A13CA3"/>
    <w:pPr>
      <w:spacing w:after="0" w:line="240" w:lineRule="auto"/>
      <w:ind w:left="849" w:hanging="283"/>
    </w:pPr>
    <w:rPr>
      <w:rFonts w:ascii="Times New Roman" w:eastAsia="Times New Roman" w:hAnsi="Times New Roman" w:cs="Times New Roman"/>
      <w:sz w:val="24"/>
      <w:szCs w:val="24"/>
      <w:lang w:eastAsia="ru-RU"/>
    </w:rPr>
  </w:style>
  <w:style w:type="paragraph" w:styleId="41">
    <w:name w:val="List 4"/>
    <w:basedOn w:val="a"/>
    <w:rsid w:val="00A13CA3"/>
    <w:pPr>
      <w:spacing w:after="0" w:line="240" w:lineRule="auto"/>
      <w:ind w:left="1132" w:hanging="283"/>
    </w:pPr>
    <w:rPr>
      <w:rFonts w:ascii="Times New Roman" w:eastAsia="Times New Roman" w:hAnsi="Times New Roman" w:cs="Times New Roman"/>
      <w:sz w:val="24"/>
      <w:szCs w:val="24"/>
      <w:lang w:eastAsia="ru-RU"/>
    </w:rPr>
  </w:style>
  <w:style w:type="paragraph" w:styleId="2">
    <w:name w:val="List Bullet 2"/>
    <w:basedOn w:val="a"/>
    <w:rsid w:val="00A13CA3"/>
    <w:pPr>
      <w:numPr>
        <w:numId w:val="5"/>
      </w:numPr>
      <w:spacing w:after="0" w:line="240" w:lineRule="auto"/>
    </w:pPr>
    <w:rPr>
      <w:rFonts w:ascii="Times New Roman" w:eastAsia="Times New Roman" w:hAnsi="Times New Roman" w:cs="Times New Roman"/>
      <w:sz w:val="24"/>
      <w:szCs w:val="24"/>
      <w:lang w:eastAsia="ru-RU"/>
    </w:rPr>
  </w:style>
  <w:style w:type="paragraph" w:styleId="3">
    <w:name w:val="List Bullet 3"/>
    <w:basedOn w:val="a"/>
    <w:rsid w:val="00A13CA3"/>
    <w:pPr>
      <w:numPr>
        <w:numId w:val="6"/>
      </w:numPr>
      <w:spacing w:after="0" w:line="240" w:lineRule="auto"/>
    </w:pPr>
    <w:rPr>
      <w:rFonts w:ascii="Times New Roman" w:eastAsia="Times New Roman" w:hAnsi="Times New Roman" w:cs="Times New Roman"/>
      <w:sz w:val="24"/>
      <w:szCs w:val="24"/>
      <w:lang w:eastAsia="ru-RU"/>
    </w:rPr>
  </w:style>
  <w:style w:type="paragraph" w:styleId="27">
    <w:name w:val="List Continue 2"/>
    <w:basedOn w:val="a"/>
    <w:rsid w:val="00A13CA3"/>
    <w:pPr>
      <w:spacing w:after="120" w:line="240" w:lineRule="auto"/>
      <w:ind w:left="566"/>
    </w:pPr>
    <w:rPr>
      <w:rFonts w:ascii="Times New Roman" w:eastAsia="Times New Roman" w:hAnsi="Times New Roman" w:cs="Times New Roman"/>
      <w:sz w:val="24"/>
      <w:szCs w:val="24"/>
      <w:lang w:eastAsia="ru-RU"/>
    </w:rPr>
  </w:style>
  <w:style w:type="paragraph" w:styleId="37">
    <w:name w:val="List Continue 3"/>
    <w:basedOn w:val="a"/>
    <w:rsid w:val="00A13CA3"/>
    <w:pPr>
      <w:spacing w:after="120" w:line="240" w:lineRule="auto"/>
      <w:ind w:left="849"/>
    </w:pPr>
    <w:rPr>
      <w:rFonts w:ascii="Times New Roman" w:eastAsia="Times New Roman" w:hAnsi="Times New Roman" w:cs="Times New Roman"/>
      <w:sz w:val="24"/>
      <w:szCs w:val="24"/>
      <w:lang w:eastAsia="ru-RU"/>
    </w:rPr>
  </w:style>
  <w:style w:type="paragraph" w:styleId="af6">
    <w:name w:val="Normal Indent"/>
    <w:basedOn w:val="a"/>
    <w:rsid w:val="00A13CA3"/>
    <w:pPr>
      <w:spacing w:after="0" w:line="240" w:lineRule="auto"/>
      <w:ind w:left="708"/>
    </w:pPr>
    <w:rPr>
      <w:rFonts w:ascii="Times New Roman" w:eastAsia="Times New Roman" w:hAnsi="Times New Roman" w:cs="Times New Roman"/>
      <w:sz w:val="24"/>
      <w:szCs w:val="24"/>
      <w:lang w:eastAsia="ru-RU"/>
    </w:rPr>
  </w:style>
  <w:style w:type="paragraph" w:customStyle="1" w:styleId="af7">
    <w:name w:val="Краткий обратный адрес"/>
    <w:basedOn w:val="a"/>
    <w:rsid w:val="00A13CA3"/>
    <w:pPr>
      <w:spacing w:after="0" w:line="240" w:lineRule="auto"/>
    </w:pPr>
    <w:rPr>
      <w:rFonts w:ascii="Times New Roman" w:eastAsia="Times New Roman" w:hAnsi="Times New Roman" w:cs="Times New Roman"/>
      <w:sz w:val="24"/>
      <w:szCs w:val="24"/>
      <w:lang w:eastAsia="ru-RU"/>
    </w:rPr>
  </w:style>
  <w:style w:type="paragraph" w:styleId="af8">
    <w:name w:val="Body Text First Indent"/>
    <w:basedOn w:val="ac"/>
    <w:link w:val="af9"/>
    <w:rsid w:val="00A13CA3"/>
    <w:pPr>
      <w:spacing w:after="120"/>
      <w:ind w:firstLine="210"/>
      <w:jc w:val="left"/>
    </w:pPr>
    <w:rPr>
      <w:sz w:val="24"/>
    </w:rPr>
  </w:style>
  <w:style w:type="character" w:customStyle="1" w:styleId="af9">
    <w:name w:val="Красная строка Знак"/>
    <w:basedOn w:val="ad"/>
    <w:link w:val="af8"/>
    <w:rsid w:val="00A13CA3"/>
    <w:rPr>
      <w:rFonts w:ascii="Times New Roman" w:eastAsia="Times New Roman" w:hAnsi="Times New Roman" w:cs="Times New Roman"/>
      <w:sz w:val="24"/>
      <w:szCs w:val="24"/>
      <w:lang w:eastAsia="ru-RU"/>
    </w:rPr>
  </w:style>
  <w:style w:type="paragraph" w:styleId="28">
    <w:name w:val="Body Text First Indent 2"/>
    <w:basedOn w:val="af1"/>
    <w:link w:val="29"/>
    <w:rsid w:val="00A13CA3"/>
    <w:pPr>
      <w:spacing w:after="120"/>
      <w:ind w:left="283" w:firstLine="210"/>
      <w:jc w:val="left"/>
    </w:pPr>
    <w:rPr>
      <w:b w:val="0"/>
      <w:bCs w:val="0"/>
      <w:sz w:val="24"/>
      <w:szCs w:val="24"/>
    </w:rPr>
  </w:style>
  <w:style w:type="character" w:customStyle="1" w:styleId="29">
    <w:name w:val="Красная строка 2 Знак"/>
    <w:basedOn w:val="af2"/>
    <w:link w:val="28"/>
    <w:rsid w:val="00A13CA3"/>
    <w:rPr>
      <w:rFonts w:ascii="Times New Roman" w:eastAsia="Times New Roman" w:hAnsi="Times New Roman" w:cs="Times New Roman"/>
      <w:b w:val="0"/>
      <w:bCs w:val="0"/>
      <w:sz w:val="24"/>
      <w:szCs w:val="24"/>
      <w:lang w:eastAsia="ru-RU"/>
    </w:rPr>
  </w:style>
  <w:style w:type="character" w:styleId="afa">
    <w:name w:val="Strong"/>
    <w:uiPriority w:val="22"/>
    <w:qFormat/>
    <w:rsid w:val="00A13CA3"/>
    <w:rPr>
      <w:b/>
      <w:bCs/>
    </w:rPr>
  </w:style>
  <w:style w:type="paragraph" w:customStyle="1" w:styleId="afb">
    <w:name w:val="Знак Знак Знак Знак"/>
    <w:basedOn w:val="a"/>
    <w:rsid w:val="00A13CA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c">
    <w:name w:val="Знак"/>
    <w:basedOn w:val="a"/>
    <w:link w:val="afd"/>
    <w:autoRedefine/>
    <w:rsid w:val="00A13CA3"/>
    <w:pPr>
      <w:spacing w:after="160" w:line="240" w:lineRule="exact"/>
    </w:pPr>
    <w:rPr>
      <w:rFonts w:ascii="Times New Roman" w:eastAsia="Times New Roman" w:hAnsi="Times New Roman" w:cs="Times New Roman"/>
      <w:sz w:val="28"/>
      <w:szCs w:val="20"/>
      <w:lang w:val="en-US"/>
    </w:rPr>
  </w:style>
  <w:style w:type="paragraph" w:customStyle="1" w:styleId="ConsPlusNonformat">
    <w:name w:val="ConsPlusNonformat"/>
    <w:rsid w:val="00A13C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заголовок 1"/>
    <w:basedOn w:val="a"/>
    <w:next w:val="a"/>
    <w:rsid w:val="00A13CA3"/>
    <w:pPr>
      <w:keepNext/>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MinorHeading">
    <w:name w:val="Minor Heading"/>
    <w:next w:val="a"/>
    <w:rsid w:val="00A13CA3"/>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SUBHEADR">
    <w:name w:val="SUBHEAD_R"/>
    <w:rsid w:val="00A13CA3"/>
    <w:pPr>
      <w:widowControl w:val="0"/>
      <w:spacing w:after="0" w:line="220" w:lineRule="atLeast"/>
      <w:ind w:left="4535"/>
    </w:pPr>
    <w:rPr>
      <w:rFonts w:ascii="TimesDL" w:eastAsia="Times New Roman" w:hAnsi="TimesDL" w:cs="Times New Roman"/>
      <w:sz w:val="20"/>
      <w:szCs w:val="20"/>
      <w:lang w:eastAsia="ru-RU"/>
    </w:rPr>
  </w:style>
  <w:style w:type="character" w:customStyle="1" w:styleId="afd">
    <w:name w:val="Знак Знак"/>
    <w:link w:val="afc"/>
    <w:locked/>
    <w:rsid w:val="00A13CA3"/>
    <w:rPr>
      <w:rFonts w:ascii="Times New Roman" w:eastAsia="Times New Roman" w:hAnsi="Times New Roman" w:cs="Times New Roman"/>
      <w:sz w:val="28"/>
      <w:szCs w:val="20"/>
      <w:lang w:val="en-US"/>
    </w:rPr>
  </w:style>
  <w:style w:type="paragraph" w:customStyle="1" w:styleId="CharChar">
    <w:name w:val="Char Char"/>
    <w:basedOn w:val="a"/>
    <w:rsid w:val="00A13CA3"/>
    <w:pPr>
      <w:spacing w:after="0" w:line="240" w:lineRule="auto"/>
    </w:pPr>
    <w:rPr>
      <w:rFonts w:ascii="Times New Roman" w:eastAsia="Times New Roman" w:hAnsi="Times New Roman" w:cs="Times New Roman"/>
      <w:sz w:val="20"/>
      <w:szCs w:val="20"/>
      <w:lang w:val="en-US"/>
    </w:rPr>
  </w:style>
  <w:style w:type="paragraph" w:customStyle="1" w:styleId="210">
    <w:name w:val="Основной текст 21"/>
    <w:basedOn w:val="a"/>
    <w:rsid w:val="00A13CA3"/>
    <w:pPr>
      <w:overflowPunct w:val="0"/>
      <w:autoSpaceDE w:val="0"/>
      <w:autoSpaceDN w:val="0"/>
      <w:adjustRightInd w:val="0"/>
      <w:spacing w:after="0" w:line="240" w:lineRule="auto"/>
      <w:ind w:left="284" w:hanging="284"/>
    </w:pPr>
    <w:rPr>
      <w:rFonts w:ascii="Times New Roman" w:eastAsia="Times New Roman" w:hAnsi="Times New Roman" w:cs="Times New Roman"/>
      <w:sz w:val="28"/>
      <w:szCs w:val="20"/>
      <w:lang w:eastAsia="ru-RU"/>
    </w:rPr>
  </w:style>
  <w:style w:type="paragraph" w:customStyle="1" w:styleId="14">
    <w:name w:val="Абзац списка1"/>
    <w:basedOn w:val="a"/>
    <w:rsid w:val="00A13CA3"/>
    <w:pPr>
      <w:spacing w:after="0" w:line="240" w:lineRule="auto"/>
      <w:ind w:left="720"/>
      <w:contextualSpacing/>
    </w:pPr>
    <w:rPr>
      <w:rFonts w:ascii="Times New Roman" w:eastAsia="Calibri" w:hAnsi="Times New Roman" w:cs="Times New Roman"/>
      <w:color w:val="000000"/>
      <w:sz w:val="24"/>
      <w:szCs w:val="24"/>
      <w:lang w:eastAsia="ru-RU"/>
    </w:rPr>
  </w:style>
  <w:style w:type="paragraph" w:customStyle="1" w:styleId="headertext">
    <w:name w:val="headertext"/>
    <w:basedOn w:val="a"/>
    <w:rsid w:val="00A13CA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formattext">
    <w:name w:val="formattext"/>
    <w:basedOn w:val="a"/>
    <w:rsid w:val="00A13CA3"/>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HTML">
    <w:name w:val="HTML Preformatted"/>
    <w:basedOn w:val="a"/>
    <w:link w:val="HTML0"/>
    <w:uiPriority w:val="99"/>
    <w:rsid w:val="00A13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A13CA3"/>
    <w:rPr>
      <w:rFonts w:ascii="Courier New" w:eastAsia="Calibri" w:hAnsi="Courier New" w:cs="Courier New"/>
      <w:sz w:val="20"/>
      <w:szCs w:val="20"/>
      <w:lang w:eastAsia="ru-RU"/>
    </w:rPr>
  </w:style>
  <w:style w:type="paragraph" w:customStyle="1" w:styleId="Standard">
    <w:name w:val="Standard"/>
    <w:rsid w:val="00A13CA3"/>
    <w:pPr>
      <w:widowControl w:val="0"/>
      <w:suppressAutoHyphens/>
      <w:spacing w:after="0" w:line="240" w:lineRule="auto"/>
      <w:textAlignment w:val="baseline"/>
    </w:pPr>
    <w:rPr>
      <w:rFonts w:ascii="Times New Roman" w:eastAsia="Times New Roman" w:hAnsi="Times New Roman" w:cs="Times New Roman"/>
      <w:color w:val="000000"/>
      <w:kern w:val="1"/>
      <w:sz w:val="24"/>
      <w:szCs w:val="24"/>
      <w:lang w:val="en-US"/>
    </w:rPr>
  </w:style>
  <w:style w:type="character" w:customStyle="1" w:styleId="afe">
    <w:name w:val="Основной текст_"/>
    <w:link w:val="71"/>
    <w:uiPriority w:val="99"/>
    <w:rsid w:val="00A13CA3"/>
    <w:rPr>
      <w:sz w:val="24"/>
      <w:szCs w:val="24"/>
      <w:shd w:val="clear" w:color="auto" w:fill="FFFFFF"/>
    </w:rPr>
  </w:style>
  <w:style w:type="paragraph" w:customStyle="1" w:styleId="71">
    <w:name w:val="Основной текст7"/>
    <w:basedOn w:val="a"/>
    <w:link w:val="afe"/>
    <w:uiPriority w:val="99"/>
    <w:rsid w:val="00A13CA3"/>
    <w:pPr>
      <w:shd w:val="clear" w:color="auto" w:fill="FFFFFF"/>
      <w:spacing w:after="0" w:line="0" w:lineRule="atLeast"/>
    </w:pPr>
    <w:rPr>
      <w:sz w:val="24"/>
      <w:szCs w:val="24"/>
      <w:shd w:val="clear" w:color="auto" w:fill="FFFFFF"/>
    </w:rPr>
  </w:style>
  <w:style w:type="character" w:customStyle="1" w:styleId="15">
    <w:name w:val="Основной текст1"/>
    <w:basedOn w:val="afe"/>
    <w:rsid w:val="00A13CA3"/>
    <w:rPr>
      <w:sz w:val="24"/>
      <w:szCs w:val="24"/>
      <w:shd w:val="clear" w:color="auto" w:fill="FFFFFF"/>
    </w:rPr>
  </w:style>
  <w:style w:type="character" w:customStyle="1" w:styleId="2a">
    <w:name w:val="Основной текст2"/>
    <w:basedOn w:val="afe"/>
    <w:rsid w:val="00A13CA3"/>
    <w:rPr>
      <w:sz w:val="24"/>
      <w:szCs w:val="24"/>
      <w:shd w:val="clear" w:color="auto" w:fill="FFFFFF"/>
    </w:rPr>
  </w:style>
  <w:style w:type="character" w:customStyle="1" w:styleId="38">
    <w:name w:val="Основной текст3"/>
    <w:rsid w:val="00A13CA3"/>
    <w:rPr>
      <w:rFonts w:ascii="Times New Roman" w:eastAsia="Times New Roman" w:hAnsi="Times New Roman" w:cs="Times New Roman"/>
      <w:b w:val="0"/>
      <w:bCs w:val="0"/>
      <w:i w:val="0"/>
      <w:iCs w:val="0"/>
      <w:smallCaps w:val="0"/>
      <w:strike w:val="0"/>
      <w:spacing w:val="0"/>
      <w:sz w:val="24"/>
      <w:szCs w:val="24"/>
      <w:shd w:val="clear" w:color="auto" w:fill="FFFFFF"/>
      <w:lang w:bidi="ar-SA"/>
    </w:rPr>
  </w:style>
  <w:style w:type="character" w:customStyle="1" w:styleId="72">
    <w:name w:val="Основной текст (7)"/>
    <w:rsid w:val="00A13CA3"/>
    <w:rPr>
      <w:rFonts w:ascii="Times New Roman" w:eastAsia="Times New Roman" w:hAnsi="Times New Roman" w:cs="Times New Roman"/>
      <w:b w:val="0"/>
      <w:bCs w:val="0"/>
      <w:i w:val="0"/>
      <w:iCs w:val="0"/>
      <w:smallCaps w:val="0"/>
      <w:strike w:val="0"/>
      <w:spacing w:val="0"/>
      <w:sz w:val="24"/>
      <w:szCs w:val="24"/>
    </w:rPr>
  </w:style>
  <w:style w:type="paragraph" w:customStyle="1" w:styleId="text">
    <w:name w:val="text"/>
    <w:basedOn w:val="a"/>
    <w:rsid w:val="00A13CA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
    <w:name w:val="footer"/>
    <w:basedOn w:val="a"/>
    <w:link w:val="16"/>
    <w:unhideWhenUsed/>
    <w:rsid w:val="00A13CA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f0">
    <w:name w:val="Нижний колонтитул Знак"/>
    <w:basedOn w:val="a0"/>
    <w:rsid w:val="00A13CA3"/>
  </w:style>
  <w:style w:type="character" w:customStyle="1" w:styleId="16">
    <w:name w:val="Нижний колонтитул Знак1"/>
    <w:link w:val="aff"/>
    <w:rsid w:val="00A13CA3"/>
    <w:rPr>
      <w:rFonts w:ascii="Times New Roman" w:eastAsia="Times New Roman" w:hAnsi="Times New Roman" w:cs="Times New Roman"/>
      <w:sz w:val="24"/>
      <w:szCs w:val="24"/>
      <w:lang w:val="x-none" w:eastAsia="x-none"/>
    </w:rPr>
  </w:style>
  <w:style w:type="paragraph" w:customStyle="1" w:styleId="subheader">
    <w:name w:val="subheader"/>
    <w:basedOn w:val="a"/>
    <w:rsid w:val="00A13CA3"/>
    <w:pPr>
      <w:spacing w:before="150" w:after="75" w:line="240" w:lineRule="auto"/>
    </w:pPr>
    <w:rPr>
      <w:rFonts w:ascii="Arial" w:eastAsia="Times New Roman" w:hAnsi="Arial" w:cs="Arial"/>
      <w:b/>
      <w:bCs/>
      <w:color w:val="000000"/>
      <w:sz w:val="18"/>
      <w:szCs w:val="18"/>
      <w:lang w:eastAsia="ru-RU"/>
    </w:rPr>
  </w:style>
  <w:style w:type="character" w:styleId="aff1">
    <w:name w:val="page number"/>
    <w:uiPriority w:val="99"/>
    <w:rsid w:val="00A13CA3"/>
  </w:style>
  <w:style w:type="paragraph" w:customStyle="1" w:styleId="240">
    <w:name w:val="Основной текст24"/>
    <w:basedOn w:val="a"/>
    <w:uiPriority w:val="99"/>
    <w:rsid w:val="00A13CA3"/>
    <w:pPr>
      <w:shd w:val="clear" w:color="auto" w:fill="FFFFFF"/>
      <w:spacing w:after="120" w:line="240" w:lineRule="atLeast"/>
      <w:ind w:hanging="1160"/>
      <w:jc w:val="right"/>
    </w:pPr>
    <w:rPr>
      <w:rFonts w:ascii="Times New Roman" w:eastAsia="Calibri" w:hAnsi="Times New Roman" w:cs="Times New Roman"/>
      <w:sz w:val="23"/>
      <w:szCs w:val="23"/>
      <w:lang w:eastAsia="ru-RU"/>
    </w:rPr>
  </w:style>
  <w:style w:type="character" w:customStyle="1" w:styleId="WW8Num1z0">
    <w:name w:val="WW8Num1z0"/>
    <w:rsid w:val="00A13CA3"/>
    <w:rPr>
      <w:rFonts w:cs="Times New Roman"/>
    </w:rPr>
  </w:style>
  <w:style w:type="character" w:customStyle="1" w:styleId="WW8Num2z0">
    <w:name w:val="WW8Num2z0"/>
    <w:rsid w:val="00A13CA3"/>
    <w:rPr>
      <w:rFonts w:ascii="Wingdings" w:hAnsi="Wingdings"/>
      <w:color w:val="00000A"/>
    </w:rPr>
  </w:style>
  <w:style w:type="character" w:customStyle="1" w:styleId="WW8Num2z1">
    <w:name w:val="WW8Num2z1"/>
    <w:rsid w:val="00A13CA3"/>
    <w:rPr>
      <w:rFonts w:ascii="Courier New" w:hAnsi="Courier New"/>
    </w:rPr>
  </w:style>
  <w:style w:type="character" w:customStyle="1" w:styleId="WW8Num2z2">
    <w:name w:val="WW8Num2z2"/>
    <w:rsid w:val="00A13CA3"/>
    <w:rPr>
      <w:rFonts w:ascii="Wingdings" w:hAnsi="Wingdings"/>
    </w:rPr>
  </w:style>
  <w:style w:type="character" w:customStyle="1" w:styleId="WW8Num2z3">
    <w:name w:val="WW8Num2z3"/>
    <w:rsid w:val="00A13CA3"/>
    <w:rPr>
      <w:rFonts w:ascii="Symbol" w:hAnsi="Symbol"/>
    </w:rPr>
  </w:style>
  <w:style w:type="character" w:customStyle="1" w:styleId="WW8Num3z0">
    <w:name w:val="WW8Num3z0"/>
    <w:rsid w:val="00A13CA3"/>
    <w:rPr>
      <w:rFonts w:ascii="Symbol" w:hAnsi="Symbol"/>
    </w:rPr>
  </w:style>
  <w:style w:type="character" w:customStyle="1" w:styleId="WW8Num3z1">
    <w:name w:val="WW8Num3z1"/>
    <w:rsid w:val="00A13CA3"/>
    <w:rPr>
      <w:rFonts w:ascii="Courier New" w:hAnsi="Courier New"/>
    </w:rPr>
  </w:style>
  <w:style w:type="character" w:customStyle="1" w:styleId="WW8Num3z2">
    <w:name w:val="WW8Num3z2"/>
    <w:rsid w:val="00A13CA3"/>
    <w:rPr>
      <w:rFonts w:ascii="Wingdings" w:hAnsi="Wingdings"/>
    </w:rPr>
  </w:style>
  <w:style w:type="character" w:customStyle="1" w:styleId="WW8Num4z0">
    <w:name w:val="WW8Num4z0"/>
    <w:rsid w:val="00A13CA3"/>
    <w:rPr>
      <w:rFonts w:ascii="Symbol" w:hAnsi="Symbol"/>
    </w:rPr>
  </w:style>
  <w:style w:type="character" w:customStyle="1" w:styleId="WW8Num4z1">
    <w:name w:val="WW8Num4z1"/>
    <w:rsid w:val="00A13CA3"/>
    <w:rPr>
      <w:rFonts w:ascii="Courier New" w:hAnsi="Courier New"/>
    </w:rPr>
  </w:style>
  <w:style w:type="character" w:customStyle="1" w:styleId="WW8Num4z2">
    <w:name w:val="WW8Num4z2"/>
    <w:rsid w:val="00A13CA3"/>
    <w:rPr>
      <w:rFonts w:ascii="Wingdings" w:hAnsi="Wingdings"/>
    </w:rPr>
  </w:style>
  <w:style w:type="character" w:customStyle="1" w:styleId="WW8Num5z0">
    <w:name w:val="WW8Num5z0"/>
    <w:rsid w:val="00A13CA3"/>
    <w:rPr>
      <w:rFonts w:ascii="Symbol" w:hAnsi="Symbol"/>
    </w:rPr>
  </w:style>
  <w:style w:type="character" w:customStyle="1" w:styleId="WW8Num5z1">
    <w:name w:val="WW8Num5z1"/>
    <w:rsid w:val="00A13CA3"/>
    <w:rPr>
      <w:rFonts w:ascii="Courier New" w:hAnsi="Courier New"/>
    </w:rPr>
  </w:style>
  <w:style w:type="character" w:customStyle="1" w:styleId="WW8Num5z2">
    <w:name w:val="WW8Num5z2"/>
    <w:rsid w:val="00A13CA3"/>
    <w:rPr>
      <w:rFonts w:ascii="Wingdings" w:hAnsi="Wingdings"/>
    </w:rPr>
  </w:style>
  <w:style w:type="character" w:customStyle="1" w:styleId="WW8Num6z0">
    <w:name w:val="WW8Num6z0"/>
    <w:rsid w:val="00A13CA3"/>
    <w:rPr>
      <w:rFonts w:ascii="Symbol" w:hAnsi="Symbol"/>
    </w:rPr>
  </w:style>
  <w:style w:type="character" w:customStyle="1" w:styleId="WW8Num6z1">
    <w:name w:val="WW8Num6z1"/>
    <w:rsid w:val="00A13CA3"/>
    <w:rPr>
      <w:rFonts w:ascii="Courier New" w:hAnsi="Courier New"/>
    </w:rPr>
  </w:style>
  <w:style w:type="character" w:customStyle="1" w:styleId="WW8Num6z2">
    <w:name w:val="WW8Num6z2"/>
    <w:rsid w:val="00A13CA3"/>
    <w:rPr>
      <w:rFonts w:ascii="Wingdings" w:hAnsi="Wingdings"/>
    </w:rPr>
  </w:style>
  <w:style w:type="character" w:customStyle="1" w:styleId="WW8Num7z0">
    <w:name w:val="WW8Num7z0"/>
    <w:rsid w:val="00A13CA3"/>
    <w:rPr>
      <w:rFonts w:ascii="Symbol" w:hAnsi="Symbol"/>
    </w:rPr>
  </w:style>
  <w:style w:type="character" w:customStyle="1" w:styleId="WW8Num7z1">
    <w:name w:val="WW8Num7z1"/>
    <w:rsid w:val="00A13CA3"/>
    <w:rPr>
      <w:rFonts w:ascii="Courier New" w:hAnsi="Courier New" w:cs="Courier New"/>
    </w:rPr>
  </w:style>
  <w:style w:type="character" w:customStyle="1" w:styleId="WW8Num7z2">
    <w:name w:val="WW8Num7z2"/>
    <w:rsid w:val="00A13CA3"/>
    <w:rPr>
      <w:rFonts w:ascii="Wingdings" w:hAnsi="Wingdings"/>
    </w:rPr>
  </w:style>
  <w:style w:type="character" w:customStyle="1" w:styleId="17">
    <w:name w:val="Основной шрифт абзаца1"/>
    <w:rsid w:val="00A13CA3"/>
  </w:style>
  <w:style w:type="character" w:customStyle="1" w:styleId="2b">
    <w:name w:val="Основной шрифт абзаца2"/>
    <w:rsid w:val="00A13CA3"/>
  </w:style>
  <w:style w:type="character" w:customStyle="1" w:styleId="18">
    <w:name w:val="Номер строки1"/>
    <w:rsid w:val="00A13CA3"/>
    <w:rPr>
      <w:rFonts w:cs="Times New Roman"/>
    </w:rPr>
  </w:style>
  <w:style w:type="character" w:customStyle="1" w:styleId="ListLabel1">
    <w:name w:val="ListLabel 1"/>
    <w:rsid w:val="00A13CA3"/>
    <w:rPr>
      <w:rFonts w:cs="Times New Roman"/>
    </w:rPr>
  </w:style>
  <w:style w:type="character" w:customStyle="1" w:styleId="ListLabel2">
    <w:name w:val="ListLabel 2"/>
    <w:rsid w:val="00A13CA3"/>
    <w:rPr>
      <w:sz w:val="20"/>
    </w:rPr>
  </w:style>
  <w:style w:type="character" w:customStyle="1" w:styleId="ListLabel3">
    <w:name w:val="ListLabel 3"/>
    <w:rsid w:val="00A13CA3"/>
    <w:rPr>
      <w:color w:val="00000A"/>
    </w:rPr>
  </w:style>
  <w:style w:type="character" w:customStyle="1" w:styleId="ListLabel4">
    <w:name w:val="ListLabel 4"/>
    <w:rsid w:val="00A13CA3"/>
    <w:rPr>
      <w:rFonts w:cs="Courier New"/>
    </w:rPr>
  </w:style>
  <w:style w:type="character" w:customStyle="1" w:styleId="aff2">
    <w:name w:val="Символ нумерации"/>
    <w:rsid w:val="00A13CA3"/>
  </w:style>
  <w:style w:type="character" w:customStyle="1" w:styleId="aff3">
    <w:name w:val="Подзаголовок Знак"/>
    <w:rsid w:val="00A13CA3"/>
    <w:rPr>
      <w:sz w:val="32"/>
    </w:rPr>
  </w:style>
  <w:style w:type="paragraph" w:customStyle="1" w:styleId="aff4">
    <w:name w:val="Заголовок"/>
    <w:basedOn w:val="a"/>
    <w:next w:val="ac"/>
    <w:rsid w:val="00A13CA3"/>
    <w:pPr>
      <w:keepNext/>
      <w:suppressAutoHyphens/>
      <w:spacing w:before="240" w:after="120" w:line="240" w:lineRule="auto"/>
    </w:pPr>
    <w:rPr>
      <w:rFonts w:ascii="Arial" w:eastAsia="Microsoft YaHei" w:hAnsi="Arial" w:cs="Mangal"/>
      <w:kern w:val="1"/>
      <w:sz w:val="28"/>
      <w:szCs w:val="28"/>
      <w:lang w:eastAsia="hi-IN" w:bidi="hi-IN"/>
    </w:rPr>
  </w:style>
  <w:style w:type="paragraph" w:customStyle="1" w:styleId="2c">
    <w:name w:val="Название2"/>
    <w:basedOn w:val="a"/>
    <w:rsid w:val="00A13CA3"/>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2d">
    <w:name w:val="Указатель2"/>
    <w:basedOn w:val="a"/>
    <w:rsid w:val="00A13CA3"/>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19">
    <w:name w:val="Название1"/>
    <w:basedOn w:val="a"/>
    <w:rsid w:val="00A13CA3"/>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1a">
    <w:name w:val="Указатель1"/>
    <w:basedOn w:val="a"/>
    <w:rsid w:val="00A13CA3"/>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oaenoniinee">
    <w:name w:val="oaeno niinee"/>
    <w:basedOn w:val="a"/>
    <w:rsid w:val="00A13CA3"/>
    <w:pPr>
      <w:suppressAutoHyphens/>
      <w:spacing w:after="0" w:line="240" w:lineRule="auto"/>
      <w:jc w:val="both"/>
    </w:pPr>
    <w:rPr>
      <w:rFonts w:ascii="Times New Roman" w:eastAsia="SimSun" w:hAnsi="Times New Roman" w:cs="Mangal"/>
      <w:kern w:val="1"/>
      <w:sz w:val="24"/>
      <w:szCs w:val="24"/>
      <w:lang w:eastAsia="hi-IN" w:bidi="hi-IN"/>
    </w:rPr>
  </w:style>
  <w:style w:type="paragraph" w:customStyle="1" w:styleId="1b">
    <w:name w:val="Без интервала1"/>
    <w:rsid w:val="00A13CA3"/>
    <w:pPr>
      <w:suppressAutoHyphens/>
      <w:spacing w:after="0" w:line="240" w:lineRule="auto"/>
    </w:pPr>
    <w:rPr>
      <w:rFonts w:ascii="Times New Roman" w:eastAsia="SimSun" w:hAnsi="Times New Roman" w:cs="Mangal"/>
      <w:kern w:val="1"/>
      <w:sz w:val="24"/>
      <w:szCs w:val="24"/>
      <w:lang w:eastAsia="hi-IN" w:bidi="hi-IN"/>
    </w:rPr>
  </w:style>
  <w:style w:type="paragraph" w:customStyle="1" w:styleId="1c">
    <w:name w:val="Обычный (веб)1"/>
    <w:basedOn w:val="a"/>
    <w:rsid w:val="00A13CA3"/>
    <w:pPr>
      <w:suppressAutoHyphens/>
      <w:spacing w:before="28" w:after="28" w:line="240" w:lineRule="auto"/>
    </w:pPr>
    <w:rPr>
      <w:rFonts w:ascii="Times New Roman" w:eastAsia="SimSun" w:hAnsi="Times New Roman" w:cs="Mangal"/>
      <w:kern w:val="1"/>
      <w:sz w:val="24"/>
      <w:szCs w:val="24"/>
      <w:lang w:eastAsia="hi-IN" w:bidi="hi-IN"/>
    </w:rPr>
  </w:style>
  <w:style w:type="paragraph" w:customStyle="1" w:styleId="ConsPlusCell">
    <w:name w:val="ConsPlusCell"/>
    <w:uiPriority w:val="99"/>
    <w:rsid w:val="00A13CA3"/>
    <w:pPr>
      <w:widowControl w:val="0"/>
      <w:suppressAutoHyphens/>
      <w:spacing w:after="0" w:line="240" w:lineRule="auto"/>
    </w:pPr>
    <w:rPr>
      <w:rFonts w:ascii="Arial" w:eastAsia="SimSun" w:hAnsi="Arial" w:cs="Arial"/>
      <w:kern w:val="1"/>
      <w:sz w:val="24"/>
      <w:szCs w:val="24"/>
      <w:lang w:eastAsia="hi-IN" w:bidi="hi-IN"/>
    </w:rPr>
  </w:style>
  <w:style w:type="paragraph" w:customStyle="1" w:styleId="1d">
    <w:name w:val="Текст выноски1"/>
    <w:basedOn w:val="a"/>
    <w:rsid w:val="00A13CA3"/>
    <w:pPr>
      <w:suppressAutoHyphens/>
      <w:spacing w:after="0" w:line="240" w:lineRule="auto"/>
    </w:pPr>
    <w:rPr>
      <w:rFonts w:ascii="Tahoma" w:eastAsia="SimSun" w:hAnsi="Tahoma" w:cs="Tahoma"/>
      <w:kern w:val="1"/>
      <w:sz w:val="16"/>
      <w:szCs w:val="16"/>
      <w:lang w:eastAsia="hi-IN" w:bidi="hi-IN"/>
    </w:rPr>
  </w:style>
  <w:style w:type="paragraph" w:styleId="aff5">
    <w:name w:val="Subtitle"/>
    <w:basedOn w:val="a"/>
    <w:next w:val="ac"/>
    <w:link w:val="1e"/>
    <w:qFormat/>
    <w:rsid w:val="00A13CA3"/>
    <w:pPr>
      <w:spacing w:after="0" w:line="240" w:lineRule="auto"/>
      <w:jc w:val="center"/>
    </w:pPr>
    <w:rPr>
      <w:rFonts w:ascii="Times New Roman" w:eastAsia="Times New Roman" w:hAnsi="Times New Roman" w:cs="Times New Roman"/>
      <w:kern w:val="1"/>
      <w:sz w:val="32"/>
      <w:szCs w:val="20"/>
      <w:lang w:eastAsia="ar-SA"/>
    </w:rPr>
  </w:style>
  <w:style w:type="character" w:customStyle="1" w:styleId="1e">
    <w:name w:val="Подзаголовок Знак1"/>
    <w:basedOn w:val="a0"/>
    <w:link w:val="aff5"/>
    <w:rsid w:val="00A13CA3"/>
    <w:rPr>
      <w:rFonts w:ascii="Times New Roman" w:eastAsia="Times New Roman" w:hAnsi="Times New Roman" w:cs="Times New Roman"/>
      <w:kern w:val="1"/>
      <w:sz w:val="32"/>
      <w:szCs w:val="20"/>
      <w:lang w:eastAsia="ar-SA"/>
    </w:rPr>
  </w:style>
  <w:style w:type="paragraph" w:customStyle="1" w:styleId="aff6">
    <w:name w:val="Содержимое таблицы"/>
    <w:basedOn w:val="a"/>
    <w:rsid w:val="00A13CA3"/>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ff7">
    <w:name w:val="Заголовок таблицы"/>
    <w:basedOn w:val="aff6"/>
    <w:rsid w:val="00A13CA3"/>
    <w:pPr>
      <w:jc w:val="center"/>
    </w:pPr>
    <w:rPr>
      <w:b/>
      <w:bCs/>
    </w:rPr>
  </w:style>
  <w:style w:type="paragraph" w:customStyle="1" w:styleId="xl66">
    <w:name w:val="xl66"/>
    <w:basedOn w:val="a"/>
    <w:rsid w:val="00A13CA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A13CA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A13CA3"/>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69">
    <w:name w:val="xl69"/>
    <w:basedOn w:val="a"/>
    <w:rsid w:val="00A13CA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A13CA3"/>
    <w:pPr>
      <w:shd w:val="clear" w:color="000000" w:fill="FFFFFF"/>
      <w:spacing w:before="100" w:beforeAutospacing="1" w:after="100" w:afterAutospacing="1" w:line="240" w:lineRule="auto"/>
    </w:pPr>
    <w:rPr>
      <w:rFonts w:ascii="Arial" w:eastAsia="Times New Roman" w:hAnsi="Arial" w:cs="Times New Roman"/>
      <w:sz w:val="20"/>
      <w:szCs w:val="20"/>
      <w:lang w:eastAsia="ru-RU"/>
    </w:rPr>
  </w:style>
  <w:style w:type="paragraph" w:customStyle="1" w:styleId="xl71">
    <w:name w:val="xl71"/>
    <w:basedOn w:val="a"/>
    <w:rsid w:val="00A13CA3"/>
    <w:pPr>
      <w:shd w:val="clear" w:color="000000" w:fill="FFFFFF"/>
      <w:spacing w:before="100" w:beforeAutospacing="1" w:after="100" w:afterAutospacing="1" w:line="240" w:lineRule="auto"/>
    </w:pPr>
    <w:rPr>
      <w:rFonts w:ascii="Arial" w:eastAsia="Times New Roman" w:hAnsi="Arial" w:cs="Times New Roman"/>
      <w:sz w:val="34"/>
      <w:szCs w:val="34"/>
      <w:lang w:eastAsia="ru-RU"/>
    </w:rPr>
  </w:style>
  <w:style w:type="paragraph" w:customStyle="1" w:styleId="xl72">
    <w:name w:val="xl72"/>
    <w:basedOn w:val="a"/>
    <w:rsid w:val="00A13CA3"/>
    <w:pPr>
      <w:shd w:val="clear" w:color="000000" w:fill="FFFFFF"/>
      <w:spacing w:before="100" w:beforeAutospacing="1" w:after="100" w:afterAutospacing="1" w:line="240" w:lineRule="auto"/>
    </w:pPr>
    <w:rPr>
      <w:rFonts w:ascii="Arial" w:eastAsia="Times New Roman" w:hAnsi="Arial" w:cs="Arial"/>
      <w:sz w:val="34"/>
      <w:szCs w:val="34"/>
      <w:lang w:eastAsia="ru-RU"/>
    </w:rPr>
  </w:style>
  <w:style w:type="paragraph" w:customStyle="1" w:styleId="xl73">
    <w:name w:val="xl73"/>
    <w:basedOn w:val="a"/>
    <w:rsid w:val="00A13CA3"/>
    <w:pPr>
      <w:shd w:val="clear" w:color="000000" w:fill="FFFFFF"/>
      <w:spacing w:before="100" w:beforeAutospacing="1" w:after="100" w:afterAutospacing="1" w:line="240" w:lineRule="auto"/>
    </w:pPr>
    <w:rPr>
      <w:rFonts w:ascii="Arial" w:eastAsia="Times New Roman" w:hAnsi="Arial" w:cs="Times New Roman"/>
      <w:sz w:val="32"/>
      <w:szCs w:val="32"/>
      <w:lang w:eastAsia="ru-RU"/>
    </w:rPr>
  </w:style>
  <w:style w:type="paragraph" w:customStyle="1" w:styleId="xl74">
    <w:name w:val="xl74"/>
    <w:basedOn w:val="a"/>
    <w:rsid w:val="00A13CA3"/>
    <w:pPr>
      <w:shd w:val="clear" w:color="000000" w:fill="FFFFFF"/>
      <w:spacing w:before="100" w:beforeAutospacing="1" w:after="100" w:afterAutospacing="1" w:line="240" w:lineRule="auto"/>
    </w:pPr>
    <w:rPr>
      <w:rFonts w:ascii="Arial" w:eastAsia="Times New Roman" w:hAnsi="Arial" w:cs="Times New Roman"/>
      <w:sz w:val="30"/>
      <w:szCs w:val="30"/>
      <w:lang w:eastAsia="ru-RU"/>
    </w:rPr>
  </w:style>
  <w:style w:type="paragraph" w:customStyle="1" w:styleId="xl75">
    <w:name w:val="xl75"/>
    <w:basedOn w:val="a"/>
    <w:rsid w:val="00A13CA3"/>
    <w:pP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76">
    <w:name w:val="xl76"/>
    <w:basedOn w:val="a"/>
    <w:rsid w:val="00A13CA3"/>
    <w:pPr>
      <w:shd w:val="clear" w:color="000000" w:fill="FFFFFF"/>
      <w:spacing w:before="100" w:beforeAutospacing="1" w:after="100" w:afterAutospacing="1" w:line="240" w:lineRule="auto"/>
    </w:pPr>
    <w:rPr>
      <w:rFonts w:ascii="Arial" w:eastAsia="Times New Roman" w:hAnsi="Arial" w:cs="Times New Roman"/>
      <w:sz w:val="16"/>
      <w:szCs w:val="16"/>
      <w:lang w:eastAsia="ru-RU"/>
    </w:rPr>
  </w:style>
  <w:style w:type="paragraph" w:customStyle="1" w:styleId="xl77">
    <w:name w:val="xl77"/>
    <w:basedOn w:val="a"/>
    <w:rsid w:val="00A13CA3"/>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rsid w:val="00A13CA3"/>
    <w:pPr>
      <w:pBdr>
        <w:top w:val="single" w:sz="8" w:space="0" w:color="auto"/>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A13CA3"/>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0">
    <w:name w:val="xl80"/>
    <w:basedOn w:val="a"/>
    <w:rsid w:val="00A13CA3"/>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1">
    <w:name w:val="xl81"/>
    <w:basedOn w:val="a"/>
    <w:rsid w:val="00A13CA3"/>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2">
    <w:name w:val="xl82"/>
    <w:basedOn w:val="a"/>
    <w:rsid w:val="00A13CA3"/>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3">
    <w:name w:val="xl83"/>
    <w:basedOn w:val="a"/>
    <w:rsid w:val="00A13CA3"/>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4">
    <w:name w:val="xl84"/>
    <w:basedOn w:val="a"/>
    <w:rsid w:val="00A13CA3"/>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85">
    <w:name w:val="xl85"/>
    <w:basedOn w:val="a"/>
    <w:rsid w:val="00A13CA3"/>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
    <w:rsid w:val="00A13CA3"/>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7">
    <w:name w:val="xl87"/>
    <w:basedOn w:val="a"/>
    <w:rsid w:val="00A13CA3"/>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8">
    <w:name w:val="xl88"/>
    <w:basedOn w:val="a"/>
    <w:rsid w:val="00A13CA3"/>
    <w:pPr>
      <w:pBdr>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9">
    <w:name w:val="xl89"/>
    <w:basedOn w:val="a"/>
    <w:rsid w:val="00A13CA3"/>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0">
    <w:name w:val="xl90"/>
    <w:basedOn w:val="a"/>
    <w:rsid w:val="00A13CA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1">
    <w:name w:val="xl91"/>
    <w:basedOn w:val="a"/>
    <w:rsid w:val="00A13CA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2">
    <w:name w:val="xl92"/>
    <w:basedOn w:val="a"/>
    <w:rsid w:val="00A13CA3"/>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3">
    <w:name w:val="xl93"/>
    <w:basedOn w:val="a"/>
    <w:rsid w:val="00A13CA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94">
    <w:name w:val="xl94"/>
    <w:basedOn w:val="a"/>
    <w:rsid w:val="00A13CA3"/>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5">
    <w:name w:val="xl95"/>
    <w:basedOn w:val="a"/>
    <w:rsid w:val="00A13CA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6">
    <w:name w:val="xl96"/>
    <w:basedOn w:val="a"/>
    <w:rsid w:val="00A13CA3"/>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Times New Roman"/>
      <w:b/>
      <w:bCs/>
      <w:sz w:val="16"/>
      <w:szCs w:val="16"/>
      <w:lang w:eastAsia="ru-RU"/>
    </w:rPr>
  </w:style>
  <w:style w:type="paragraph" w:customStyle="1" w:styleId="xl97">
    <w:name w:val="xl97"/>
    <w:basedOn w:val="a"/>
    <w:rsid w:val="00A13CA3"/>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8">
    <w:name w:val="xl98"/>
    <w:basedOn w:val="a"/>
    <w:rsid w:val="00A13CA3"/>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9">
    <w:name w:val="xl99"/>
    <w:basedOn w:val="a"/>
    <w:rsid w:val="00A13CA3"/>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0">
    <w:name w:val="xl100"/>
    <w:basedOn w:val="a"/>
    <w:rsid w:val="00A13CA3"/>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1">
    <w:name w:val="xl101"/>
    <w:basedOn w:val="a"/>
    <w:rsid w:val="00A13CA3"/>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A13CA3"/>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3">
    <w:name w:val="xl103"/>
    <w:basedOn w:val="a"/>
    <w:rsid w:val="00A13CA3"/>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4">
    <w:name w:val="xl104"/>
    <w:basedOn w:val="a"/>
    <w:rsid w:val="00A13CA3"/>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Arial" w:eastAsia="Times New Roman" w:hAnsi="Arial" w:cs="Times New Roman"/>
      <w:b/>
      <w:bCs/>
      <w:sz w:val="16"/>
      <w:szCs w:val="16"/>
      <w:lang w:eastAsia="ru-RU"/>
    </w:rPr>
  </w:style>
  <w:style w:type="paragraph" w:customStyle="1" w:styleId="xl105">
    <w:name w:val="xl105"/>
    <w:basedOn w:val="a"/>
    <w:rsid w:val="00A13CA3"/>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6">
    <w:name w:val="xl106"/>
    <w:basedOn w:val="a"/>
    <w:rsid w:val="00A13CA3"/>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7">
    <w:name w:val="xl107"/>
    <w:basedOn w:val="a"/>
    <w:rsid w:val="00A13CA3"/>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8">
    <w:name w:val="xl108"/>
    <w:basedOn w:val="a"/>
    <w:rsid w:val="00A13CA3"/>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09">
    <w:name w:val="xl109"/>
    <w:basedOn w:val="a"/>
    <w:rsid w:val="00A13CA3"/>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0">
    <w:name w:val="xl110"/>
    <w:basedOn w:val="a"/>
    <w:rsid w:val="00A13CA3"/>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1">
    <w:name w:val="xl111"/>
    <w:basedOn w:val="a"/>
    <w:rsid w:val="00A13CA3"/>
    <w:pPr>
      <w:pBdr>
        <w:top w:val="single" w:sz="8" w:space="0" w:color="auto"/>
        <w:left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2">
    <w:name w:val="xl112"/>
    <w:basedOn w:val="a"/>
    <w:rsid w:val="00A13CA3"/>
    <w:pPr>
      <w:pBdr>
        <w:top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3">
    <w:name w:val="xl113"/>
    <w:basedOn w:val="a"/>
    <w:rsid w:val="00A13CA3"/>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4">
    <w:name w:val="xl114"/>
    <w:basedOn w:val="a"/>
    <w:rsid w:val="00A13CA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A13CA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6">
    <w:name w:val="xl116"/>
    <w:basedOn w:val="a"/>
    <w:rsid w:val="00A13CA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A13C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A13C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A13CA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A13CA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A13CA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A1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A1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A1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A13C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A13CA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A13CA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A13CA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A13CA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A13C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A13C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A13CA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A13CA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A13CA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A13CA3"/>
    <w:pP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6">
    <w:name w:val="xl136"/>
    <w:basedOn w:val="a"/>
    <w:rsid w:val="00A13CA3"/>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7">
    <w:name w:val="xl137"/>
    <w:basedOn w:val="a"/>
    <w:rsid w:val="00A13CA3"/>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8">
    <w:name w:val="xl138"/>
    <w:basedOn w:val="a"/>
    <w:rsid w:val="00A13CA3"/>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A13CA3"/>
    <w:pPr>
      <w:pBdr>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A13CA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1">
    <w:name w:val="xl141"/>
    <w:basedOn w:val="a"/>
    <w:rsid w:val="00A13CA3"/>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2">
    <w:name w:val="xl142"/>
    <w:basedOn w:val="a"/>
    <w:rsid w:val="00A13CA3"/>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3">
    <w:name w:val="xl143"/>
    <w:basedOn w:val="a"/>
    <w:rsid w:val="00A13CA3"/>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44">
    <w:name w:val="xl144"/>
    <w:basedOn w:val="a"/>
    <w:rsid w:val="00A13CA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A13CA3"/>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A13C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A13C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A13CA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A13CA3"/>
    <w:pP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50">
    <w:name w:val="xl150"/>
    <w:basedOn w:val="a"/>
    <w:rsid w:val="00A13CA3"/>
    <w:pPr>
      <w:shd w:val="clear" w:color="000000"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51">
    <w:name w:val="xl151"/>
    <w:basedOn w:val="a"/>
    <w:rsid w:val="00A13CA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2">
    <w:name w:val="xl152"/>
    <w:basedOn w:val="a"/>
    <w:rsid w:val="00A13CA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
    <w:rsid w:val="00A13CA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4">
    <w:name w:val="xl154"/>
    <w:basedOn w:val="a"/>
    <w:rsid w:val="00A13CA3"/>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5">
    <w:name w:val="xl155"/>
    <w:basedOn w:val="a"/>
    <w:rsid w:val="00A13CA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6">
    <w:name w:val="xl156"/>
    <w:basedOn w:val="a"/>
    <w:rsid w:val="00A13CA3"/>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Style2">
    <w:name w:val="Style 2"/>
    <w:basedOn w:val="a"/>
    <w:rsid w:val="00A13CA3"/>
    <w:pPr>
      <w:widowControl w:val="0"/>
      <w:autoSpaceDE w:val="0"/>
      <w:autoSpaceDN w:val="0"/>
      <w:spacing w:after="0" w:line="240" w:lineRule="auto"/>
      <w:ind w:left="36"/>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A13C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
    <w:name w:val="Текст выноски Знак1"/>
    <w:basedOn w:val="a0"/>
    <w:rsid w:val="00A13CA3"/>
    <w:rPr>
      <w:rFonts w:ascii="Tahoma" w:hAnsi="Tahoma" w:cs="Tahoma"/>
      <w:sz w:val="16"/>
      <w:szCs w:val="16"/>
    </w:rPr>
  </w:style>
  <w:style w:type="paragraph" w:customStyle="1" w:styleId="conspluscell0">
    <w:name w:val="conspluscell"/>
    <w:basedOn w:val="a"/>
    <w:rsid w:val="00A13C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A13C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List Paragraph"/>
    <w:basedOn w:val="a"/>
    <w:uiPriority w:val="34"/>
    <w:qFormat/>
    <w:rsid w:val="00A13C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9">
    <w:name w:val="FollowedHyperlink"/>
    <w:uiPriority w:val="99"/>
    <w:unhideWhenUsed/>
    <w:rsid w:val="00A13CA3"/>
    <w:rPr>
      <w:color w:val="800080"/>
      <w:u w:val="single"/>
    </w:rPr>
  </w:style>
  <w:style w:type="character" w:customStyle="1" w:styleId="external">
    <w:name w:val="external"/>
    <w:basedOn w:val="a0"/>
    <w:rsid w:val="00A13CA3"/>
  </w:style>
  <w:style w:type="character" w:customStyle="1" w:styleId="73">
    <w:name w:val="Основной текст (7)_"/>
    <w:rsid w:val="00A13CA3"/>
    <w:rPr>
      <w:rFonts w:ascii="Times New Roman" w:eastAsia="Times New Roman" w:hAnsi="Times New Roman" w:cs="Times New Roman"/>
      <w:sz w:val="27"/>
      <w:szCs w:val="27"/>
      <w:shd w:val="clear" w:color="auto" w:fill="FFFFFF"/>
    </w:rPr>
  </w:style>
  <w:style w:type="paragraph" w:customStyle="1" w:styleId="2e">
    <w:name w:val="Знак Знак2"/>
    <w:basedOn w:val="a"/>
    <w:rsid w:val="00A13CA3"/>
    <w:pPr>
      <w:spacing w:after="160" w:line="240" w:lineRule="exact"/>
    </w:pPr>
    <w:rPr>
      <w:rFonts w:ascii="Verdana" w:eastAsia="Times New Roman" w:hAnsi="Verdana" w:cs="Verdana"/>
      <w:sz w:val="20"/>
      <w:szCs w:val="20"/>
      <w:lang w:val="en-US"/>
    </w:rPr>
  </w:style>
  <w:style w:type="paragraph" w:customStyle="1" w:styleId="af60">
    <w:name w:val="af6"/>
    <w:basedOn w:val="a"/>
    <w:rsid w:val="00A13CA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f">
    <w:name w:val="Нет списка2"/>
    <w:next w:val="a2"/>
    <w:uiPriority w:val="99"/>
    <w:semiHidden/>
    <w:unhideWhenUsed/>
    <w:rsid w:val="00A13CA3"/>
  </w:style>
  <w:style w:type="character" w:styleId="affa">
    <w:name w:val="annotation reference"/>
    <w:basedOn w:val="a0"/>
    <w:uiPriority w:val="99"/>
    <w:unhideWhenUsed/>
    <w:rsid w:val="00A13CA3"/>
    <w:rPr>
      <w:sz w:val="16"/>
      <w:szCs w:val="16"/>
    </w:rPr>
  </w:style>
  <w:style w:type="paragraph" w:customStyle="1" w:styleId="1f0">
    <w:name w:val="Текст примечания1"/>
    <w:basedOn w:val="a"/>
    <w:next w:val="affb"/>
    <w:link w:val="affc"/>
    <w:unhideWhenUsed/>
    <w:rsid w:val="00A13CA3"/>
    <w:pPr>
      <w:spacing w:line="240" w:lineRule="auto"/>
    </w:pPr>
    <w:rPr>
      <w:sz w:val="20"/>
      <w:szCs w:val="20"/>
    </w:rPr>
  </w:style>
  <w:style w:type="character" w:customStyle="1" w:styleId="affc">
    <w:name w:val="Текст примечания Знак"/>
    <w:basedOn w:val="a0"/>
    <w:link w:val="1f0"/>
    <w:rsid w:val="00A13CA3"/>
    <w:rPr>
      <w:sz w:val="20"/>
      <w:szCs w:val="20"/>
    </w:rPr>
  </w:style>
  <w:style w:type="paragraph" w:customStyle="1" w:styleId="1f1">
    <w:name w:val="Тема примечания1"/>
    <w:basedOn w:val="affb"/>
    <w:next w:val="affb"/>
    <w:uiPriority w:val="99"/>
    <w:semiHidden/>
    <w:unhideWhenUsed/>
    <w:rsid w:val="00A13CA3"/>
    <w:pPr>
      <w:spacing w:after="200"/>
    </w:pPr>
    <w:rPr>
      <w:rFonts w:ascii="Calibri" w:hAnsi="Calibri"/>
      <w:b/>
      <w:bCs/>
      <w:lang w:eastAsia="en-US"/>
    </w:rPr>
  </w:style>
  <w:style w:type="character" w:customStyle="1" w:styleId="affd">
    <w:name w:val="Тема примечания Знак"/>
    <w:basedOn w:val="affc"/>
    <w:link w:val="affe"/>
    <w:uiPriority w:val="99"/>
    <w:rsid w:val="00A13CA3"/>
    <w:rPr>
      <w:b/>
      <w:bCs/>
      <w:sz w:val="20"/>
      <w:szCs w:val="20"/>
    </w:rPr>
  </w:style>
  <w:style w:type="paragraph" w:styleId="afff">
    <w:name w:val="footnote text"/>
    <w:basedOn w:val="a"/>
    <w:link w:val="afff0"/>
    <w:uiPriority w:val="99"/>
    <w:semiHidden/>
    <w:rsid w:val="00A13CA3"/>
    <w:pPr>
      <w:spacing w:after="0" w:line="240" w:lineRule="auto"/>
    </w:pPr>
    <w:rPr>
      <w:rFonts w:ascii="Times New Roman" w:eastAsia="Times New Roman" w:hAnsi="Times New Roman" w:cs="Times New Roman"/>
      <w:sz w:val="20"/>
      <w:szCs w:val="20"/>
      <w:lang w:eastAsia="ru-RU"/>
    </w:rPr>
  </w:style>
  <w:style w:type="character" w:customStyle="1" w:styleId="afff0">
    <w:name w:val="Текст сноски Знак"/>
    <w:basedOn w:val="a0"/>
    <w:link w:val="afff"/>
    <w:uiPriority w:val="99"/>
    <w:semiHidden/>
    <w:rsid w:val="00A13CA3"/>
    <w:rPr>
      <w:rFonts w:ascii="Times New Roman" w:eastAsia="Times New Roman" w:hAnsi="Times New Roman" w:cs="Times New Roman"/>
      <w:sz w:val="20"/>
      <w:szCs w:val="20"/>
      <w:lang w:eastAsia="ru-RU"/>
    </w:rPr>
  </w:style>
  <w:style w:type="character" w:styleId="afff1">
    <w:name w:val="footnote reference"/>
    <w:uiPriority w:val="99"/>
    <w:semiHidden/>
    <w:rsid w:val="00A13CA3"/>
    <w:rPr>
      <w:vertAlign w:val="superscript"/>
    </w:rPr>
  </w:style>
  <w:style w:type="character" w:customStyle="1" w:styleId="ConsPlusNormal0">
    <w:name w:val="ConsPlusNormal Знак"/>
    <w:link w:val="ConsPlusNormal"/>
    <w:locked/>
    <w:rsid w:val="00A13CA3"/>
    <w:rPr>
      <w:rFonts w:ascii="Arial" w:eastAsia="Times New Roman" w:hAnsi="Arial" w:cs="Arial"/>
      <w:sz w:val="20"/>
      <w:szCs w:val="20"/>
      <w:lang w:eastAsia="ru-RU"/>
    </w:rPr>
  </w:style>
  <w:style w:type="paragraph" w:customStyle="1" w:styleId="Default">
    <w:name w:val="Default"/>
    <w:rsid w:val="00A13CA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f2">
    <w:name w:val="line number"/>
    <w:basedOn w:val="a0"/>
    <w:uiPriority w:val="99"/>
    <w:semiHidden/>
    <w:unhideWhenUsed/>
    <w:rsid w:val="00A13CA3"/>
  </w:style>
  <w:style w:type="paragraph" w:customStyle="1" w:styleId="1f2">
    <w:name w:val="Рецензия1"/>
    <w:next w:val="afff3"/>
    <w:hidden/>
    <w:uiPriority w:val="99"/>
    <w:semiHidden/>
    <w:rsid w:val="00A13CA3"/>
    <w:pPr>
      <w:spacing w:after="0" w:line="240" w:lineRule="auto"/>
    </w:pPr>
  </w:style>
  <w:style w:type="character" w:customStyle="1" w:styleId="frgu-content-accordeon">
    <w:name w:val="frgu-content-accordeon"/>
    <w:basedOn w:val="a0"/>
    <w:rsid w:val="00A13CA3"/>
  </w:style>
  <w:style w:type="paragraph" w:customStyle="1" w:styleId="81">
    <w:name w:val="Стиль8"/>
    <w:basedOn w:val="a"/>
    <w:rsid w:val="00A13CA3"/>
    <w:pPr>
      <w:spacing w:after="0" w:line="240" w:lineRule="auto"/>
    </w:pPr>
    <w:rPr>
      <w:rFonts w:ascii="Times New Roman" w:eastAsia="Calibri" w:hAnsi="Times New Roman" w:cs="Times New Roman"/>
      <w:noProof/>
      <w:sz w:val="28"/>
      <w:szCs w:val="28"/>
      <w:lang w:eastAsia="ru-RU"/>
    </w:rPr>
  </w:style>
  <w:style w:type="character" w:styleId="afff4">
    <w:name w:val="Placeholder Text"/>
    <w:basedOn w:val="a0"/>
    <w:uiPriority w:val="99"/>
    <w:semiHidden/>
    <w:rsid w:val="00A13CA3"/>
    <w:rPr>
      <w:color w:val="808080"/>
    </w:rPr>
  </w:style>
  <w:style w:type="character" w:customStyle="1" w:styleId="fontstyle01">
    <w:name w:val="fontstyle01"/>
    <w:basedOn w:val="a0"/>
    <w:rsid w:val="00A13CA3"/>
    <w:rPr>
      <w:rFonts w:ascii="TimesNewRomanPSMT" w:hAnsi="TimesNewRomanPSMT" w:hint="default"/>
      <w:b w:val="0"/>
      <w:bCs w:val="0"/>
      <w:i w:val="0"/>
      <w:iCs w:val="0"/>
      <w:color w:val="000000"/>
      <w:sz w:val="28"/>
      <w:szCs w:val="28"/>
    </w:rPr>
  </w:style>
  <w:style w:type="character" w:customStyle="1" w:styleId="fontstyle21">
    <w:name w:val="fontstyle21"/>
    <w:basedOn w:val="a0"/>
    <w:rsid w:val="00A13CA3"/>
    <w:rPr>
      <w:rFonts w:ascii="TimesNewRomanPSMT" w:hAnsi="TimesNewRomanPSMT" w:hint="default"/>
      <w:b w:val="0"/>
      <w:bCs w:val="0"/>
      <w:i w:val="0"/>
      <w:iCs w:val="0"/>
      <w:color w:val="000000"/>
      <w:sz w:val="28"/>
      <w:szCs w:val="28"/>
    </w:rPr>
  </w:style>
  <w:style w:type="paragraph" w:styleId="affb">
    <w:name w:val="annotation text"/>
    <w:basedOn w:val="a"/>
    <w:link w:val="1f3"/>
    <w:uiPriority w:val="99"/>
    <w:unhideWhenUsed/>
    <w:rsid w:val="00A13CA3"/>
    <w:pPr>
      <w:spacing w:after="0" w:line="240" w:lineRule="auto"/>
    </w:pPr>
    <w:rPr>
      <w:rFonts w:ascii="Times New Roman" w:eastAsia="Calibri" w:hAnsi="Times New Roman" w:cs="Times New Roman"/>
      <w:sz w:val="20"/>
      <w:szCs w:val="20"/>
      <w:lang w:eastAsia="ru-RU"/>
    </w:rPr>
  </w:style>
  <w:style w:type="character" w:customStyle="1" w:styleId="1f3">
    <w:name w:val="Текст примечания Знак1"/>
    <w:basedOn w:val="a0"/>
    <w:link w:val="affb"/>
    <w:uiPriority w:val="99"/>
    <w:rsid w:val="00A13CA3"/>
    <w:rPr>
      <w:rFonts w:ascii="Times New Roman" w:eastAsia="Calibri" w:hAnsi="Times New Roman" w:cs="Times New Roman"/>
      <w:sz w:val="20"/>
      <w:szCs w:val="20"/>
      <w:lang w:eastAsia="ru-RU"/>
    </w:rPr>
  </w:style>
  <w:style w:type="paragraph" w:styleId="affe">
    <w:name w:val="annotation subject"/>
    <w:basedOn w:val="affb"/>
    <w:next w:val="affb"/>
    <w:link w:val="affd"/>
    <w:uiPriority w:val="99"/>
    <w:unhideWhenUsed/>
    <w:rsid w:val="00A13CA3"/>
    <w:rPr>
      <w:rFonts w:asciiTheme="minorHAnsi" w:eastAsiaTheme="minorHAnsi" w:hAnsiTheme="minorHAnsi" w:cstheme="minorBidi"/>
      <w:b/>
      <w:bCs/>
      <w:lang w:eastAsia="en-US"/>
    </w:rPr>
  </w:style>
  <w:style w:type="character" w:customStyle="1" w:styleId="1f4">
    <w:name w:val="Тема примечания Знак1"/>
    <w:basedOn w:val="1f3"/>
    <w:uiPriority w:val="99"/>
    <w:rsid w:val="00A13CA3"/>
    <w:rPr>
      <w:rFonts w:ascii="Times New Roman" w:eastAsia="Calibri" w:hAnsi="Times New Roman" w:cs="Times New Roman"/>
      <w:b/>
      <w:bCs/>
      <w:sz w:val="20"/>
      <w:szCs w:val="20"/>
      <w:lang w:eastAsia="ru-RU"/>
    </w:rPr>
  </w:style>
  <w:style w:type="paragraph" w:styleId="afff3">
    <w:name w:val="Revision"/>
    <w:hidden/>
    <w:uiPriority w:val="99"/>
    <w:semiHidden/>
    <w:rsid w:val="00A13CA3"/>
    <w:pPr>
      <w:spacing w:after="0" w:line="240" w:lineRule="auto"/>
    </w:pPr>
    <w:rPr>
      <w:rFonts w:ascii="Times New Roman" w:eastAsia="Calibri" w:hAnsi="Times New Roman" w:cs="Times New Roman"/>
      <w:sz w:val="24"/>
      <w:szCs w:val="24"/>
      <w:lang w:eastAsia="ru-RU"/>
    </w:rPr>
  </w:style>
  <w:style w:type="paragraph" w:customStyle="1" w:styleId="1-21">
    <w:name w:val="Средняя сетка 1 - Акцент 21"/>
    <w:basedOn w:val="a"/>
    <w:uiPriority w:val="34"/>
    <w:qFormat/>
    <w:rsid w:val="00A13CA3"/>
    <w:pPr>
      <w:ind w:left="720"/>
      <w:contextualSpacing/>
    </w:pPr>
    <w:rPr>
      <w:rFonts w:ascii="Calibri" w:eastAsia="Calibri" w:hAnsi="Calibri" w:cs="Times New Roman"/>
    </w:rPr>
  </w:style>
  <w:style w:type="paragraph" w:customStyle="1" w:styleId="-11">
    <w:name w:val="Цветная заливка - Акцент 11"/>
    <w:hidden/>
    <w:uiPriority w:val="71"/>
    <w:rsid w:val="00A13CA3"/>
    <w:pPr>
      <w:spacing w:after="0" w:line="240" w:lineRule="auto"/>
    </w:pPr>
    <w:rPr>
      <w:rFonts w:ascii="Times New Roman" w:eastAsia="Times New Roman" w:hAnsi="Times New Roman" w:cs="Times New Roman"/>
      <w:sz w:val="24"/>
      <w:szCs w:val="24"/>
      <w:lang w:eastAsia="ru-RU"/>
    </w:rPr>
  </w:style>
  <w:style w:type="paragraph" w:customStyle="1" w:styleId="afff5">
    <w:name w:val="÷¬__ ÷¬__ ÷¬__ ÷¬__"/>
    <w:basedOn w:val="a"/>
    <w:rsid w:val="00A13CA3"/>
    <w:pPr>
      <w:spacing w:before="100" w:beforeAutospacing="1" w:after="100" w:afterAutospacing="1" w:line="240" w:lineRule="auto"/>
    </w:pPr>
    <w:rPr>
      <w:rFonts w:ascii="Tahoma" w:eastAsia="Times New Roman" w:hAnsi="Tahoma" w:cs="Times New Roman"/>
      <w:sz w:val="20"/>
      <w:szCs w:val="20"/>
      <w:lang w:val="en-US"/>
    </w:rPr>
  </w:style>
  <w:style w:type="paragraph" w:styleId="afff6">
    <w:name w:val="endnote text"/>
    <w:basedOn w:val="a"/>
    <w:link w:val="afff7"/>
    <w:rsid w:val="00A13CA3"/>
    <w:pPr>
      <w:spacing w:after="0" w:line="240" w:lineRule="auto"/>
    </w:pPr>
    <w:rPr>
      <w:rFonts w:ascii="Times New Roman" w:eastAsia="Times New Roman" w:hAnsi="Times New Roman" w:cs="Times New Roman"/>
      <w:sz w:val="20"/>
      <w:szCs w:val="20"/>
      <w:lang w:eastAsia="ru-RU"/>
    </w:rPr>
  </w:style>
  <w:style w:type="character" w:customStyle="1" w:styleId="afff7">
    <w:name w:val="Текст концевой сноски Знак"/>
    <w:basedOn w:val="a0"/>
    <w:link w:val="afff6"/>
    <w:rsid w:val="00A13CA3"/>
    <w:rPr>
      <w:rFonts w:ascii="Times New Roman" w:eastAsia="Times New Roman" w:hAnsi="Times New Roman" w:cs="Times New Roman"/>
      <w:sz w:val="20"/>
      <w:szCs w:val="20"/>
      <w:lang w:eastAsia="ru-RU"/>
    </w:rPr>
  </w:style>
  <w:style w:type="character" w:styleId="afff8">
    <w:name w:val="endnote reference"/>
    <w:rsid w:val="00A13CA3"/>
    <w:rPr>
      <w:vertAlign w:val="superscript"/>
    </w:rPr>
  </w:style>
  <w:style w:type="paragraph" w:customStyle="1" w:styleId="P16">
    <w:name w:val="P16"/>
    <w:basedOn w:val="a"/>
    <w:hidden/>
    <w:rsid w:val="00A13CA3"/>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A13CA3"/>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A13CA3"/>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A13CA3"/>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A13CA3"/>
    <w:rPr>
      <w:sz w:val="24"/>
    </w:rPr>
  </w:style>
  <w:style w:type="paragraph" w:customStyle="1" w:styleId="afff9">
    <w:name w:val="МУ Обычный стиль"/>
    <w:basedOn w:val="a"/>
    <w:autoRedefine/>
    <w:rsid w:val="00A13CA3"/>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A13CA3"/>
  </w:style>
  <w:style w:type="table" w:customStyle="1" w:styleId="1f5">
    <w:name w:val="Сетка таблицы1"/>
    <w:basedOn w:val="a1"/>
    <w:next w:val="a8"/>
    <w:uiPriority w:val="59"/>
    <w:rsid w:val="00A13CA3"/>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8"/>
    <w:uiPriority w:val="99"/>
    <w:rsid w:val="00A13C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fs">
    <w:name w:val="cfs"/>
    <w:rsid w:val="00A13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CEB4134D022E02DE25F2E1401182BC868FBAECA8EA9D76785097466C3863E274CD75E350CBB8CBAF78991410D84983377608E6D88E3BD75ZA01F" TargetMode="External"/><Relationship Id="rId18" Type="http://schemas.openxmlformats.org/officeDocument/2006/relationships/hyperlink" Target="consultantplus://offline/ref=7CEB4134D022E02DE25F2E1401182BC868FBAECA8EA9D76785097466C3863E274CD75E350CBB8CBBF98991410D84983377608E6D88E3BD75ZA01F"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7CEB4134D022E02DE25F2E1401182BC868FBAECA8EA9D76785097466C3863E274CD75E350CBB8DB2F88991410D84983377608E6D88E3BD75ZA01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CEB4134D022E02DE25F2E1401182BC868FBAECA8EA9D76785097466C3863E274CD75E350CBB8CBBF98991410D84983377608E6D88E3BD75ZA01F" TargetMode="External"/><Relationship Id="rId17" Type="http://schemas.openxmlformats.org/officeDocument/2006/relationships/hyperlink" Target="https://login.consultant.ru/link/?rnd=E9EEFF4ADD7B19E2CBBC02810634D6FA&amp;req=doc&amp;base=RZR&amp;n=355880&amp;dst=359&amp;fld=134&amp;date=03.06.2021"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513810C64E03C96FA4C8691AFDD0FD15E073796A6A07712B9F6C8571C69BFE2F187AE527FAD4DBBAmBL2H" TargetMode="External"/><Relationship Id="rId2" Type="http://schemas.openxmlformats.org/officeDocument/2006/relationships/styles" Target="styles.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hyperlink" Target="consultantplus://offline/ref=7CEB4134D022E02DE25F2E1401182BC868FBAECA8EA9D76785097466C3863E274CD75E350CBB8DB3FB8991410D84983377608E6D88E3BD75ZA01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77;&#1088;&#1077;&#1084;&#1077;&#1077;&#1074;&#1089;&#1082;&#1080;&#1081;.&#1088;&#1092;"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yperlink" Target="consultantplus://offline/ref=BCA99E1168DB675F38CBF71E661FD6A9E303A5FC4F21829DA073363EC0D038A62FCD5BE5C06857675E5091FC0D74F56CE241E0D486s431M" TargetMode="External"/><Relationship Id="rId5" Type="http://schemas.openxmlformats.org/officeDocument/2006/relationships/webSettings" Target="webSettings.xml"/><Relationship Id="rId15" Type="http://schemas.openxmlformats.org/officeDocument/2006/relationships/hyperlink" Target="consultantplus://offline/ref=7CEB4134D022E02DE25F2E1401182BC868FBAECA8EA9D76785097466C3863E274CD75E350CBB8DB2F88991410D84983377608E6D88E3BD75ZA01F"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http://&#1077;&#1088;&#1077;&#1084;&#1077;&#1077;&#1074;&#1089;&#1082;&#1080;&#1081;.&#1088;&#1092;" TargetMode="External"/><Relationship Id="rId19" Type="http://schemas.openxmlformats.org/officeDocument/2006/relationships/hyperlink" Target="consultantplus://offline/ref=7CEB4134D022E02DE25F2E1401182BC868FBAECA8EA9D76785097466C3863E274CD75E350CBB8CBAF78991410D84983377608E6D88E3BD75ZA01F"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http://&#1077;&#1088;&#1077;&#1084;&#1077;&#1077;&#1074;&#1089;&#1082;&#1080;&#1081;.&#1088;&#1092;" TargetMode="External"/><Relationship Id="rId14" Type="http://schemas.openxmlformats.org/officeDocument/2006/relationships/hyperlink" Target="consultantplus://offline/ref=7CEB4134D022E02DE25F2E1401182BC868FBAECA8EA9D76785097466C3863E274CD75E350CBB8DB3FB8991410D84983377608E6D88E3BD75ZA01F"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20087</Words>
  <Characters>114499</Characters>
  <Application>Microsoft Office Word</Application>
  <DocSecurity>0</DocSecurity>
  <Lines>954</Lines>
  <Paragraphs>268</Paragraphs>
  <ScaleCrop>false</ScaleCrop>
  <Company>SPecialiST RePack</Company>
  <LinksUpToDate>false</LinksUpToDate>
  <CharactersWithSpaces>134318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2021-06-23T07:16:00Z</dcterms:created>
  <dcterms:modified xsi:type="dcterms:W3CDTF">2021-06-23T07:16:00Z</dcterms:modified>
</cp:coreProperties>
</file>